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2056" w14:textId="77777777" w:rsidR="00BF5EC3" w:rsidRDefault="00BF5EC3" w:rsidP="001849ED">
      <w:pPr>
        <w:spacing w:line="240" w:lineRule="auto"/>
        <w:jc w:val="center"/>
        <w:rPr>
          <w:rFonts w:ascii="Times New Roman" w:hAnsi="Times New Roman"/>
          <w:b/>
          <w:sz w:val="28"/>
          <w:szCs w:val="28"/>
        </w:rPr>
      </w:pPr>
      <w:r w:rsidRPr="00BC5FDA">
        <w:rPr>
          <w:rFonts w:ascii="Times New Roman" w:hAnsi="Times New Roman"/>
          <w:b/>
          <w:sz w:val="28"/>
          <w:szCs w:val="28"/>
        </w:rPr>
        <w:t xml:space="preserve">DOMINASI IRAN DALAM PERCATURAN POLITIK REGIONAL TIMUR TENGAH </w:t>
      </w:r>
      <w:r>
        <w:rPr>
          <w:rFonts w:ascii="Times New Roman" w:hAnsi="Times New Roman"/>
          <w:b/>
          <w:sz w:val="28"/>
          <w:szCs w:val="28"/>
        </w:rPr>
        <w:t>ERA PEMERINTAHAN</w:t>
      </w:r>
    </w:p>
    <w:p w14:paraId="460CF345" w14:textId="7B2BF75A" w:rsidR="00BF5EC3" w:rsidRDefault="00A11C4D" w:rsidP="001849ED">
      <w:pPr>
        <w:spacing w:line="240" w:lineRule="auto"/>
        <w:jc w:val="center"/>
        <w:rPr>
          <w:rFonts w:ascii="Times New Roman" w:hAnsi="Times New Roman"/>
          <w:b/>
          <w:sz w:val="28"/>
          <w:szCs w:val="28"/>
        </w:rPr>
      </w:pPr>
      <w:r>
        <w:rPr>
          <w:rFonts w:ascii="Times New Roman" w:hAnsi="Times New Roman"/>
          <w:b/>
          <w:sz w:val="28"/>
          <w:szCs w:val="28"/>
        </w:rPr>
        <w:t>MAHMOUD AHMADINEJAD (2005-2013)</w:t>
      </w:r>
    </w:p>
    <w:p w14:paraId="79EDDB4C" w14:textId="069362A7" w:rsidR="00BD5D34" w:rsidRPr="00B90643" w:rsidRDefault="00BD5D34" w:rsidP="001849ED">
      <w:pPr>
        <w:spacing w:line="240" w:lineRule="atLeast"/>
        <w:jc w:val="center"/>
        <w:rPr>
          <w:rFonts w:ascii="Times New Roman" w:hAnsi="Times New Roman"/>
          <w:b/>
          <w:i/>
          <w:iCs/>
          <w:sz w:val="28"/>
          <w:szCs w:val="28"/>
        </w:rPr>
      </w:pPr>
      <w:proofErr w:type="spellStart"/>
      <w:r w:rsidRPr="00B90643">
        <w:rPr>
          <w:rFonts w:ascii="Times New Roman" w:hAnsi="Times New Roman"/>
          <w:b/>
          <w:i/>
          <w:iCs/>
          <w:sz w:val="28"/>
          <w:szCs w:val="28"/>
        </w:rPr>
        <w:t>Arif</w:t>
      </w:r>
      <w:proofErr w:type="spellEnd"/>
      <w:r w:rsidRPr="00B90643">
        <w:rPr>
          <w:rFonts w:ascii="Times New Roman" w:hAnsi="Times New Roman"/>
          <w:b/>
          <w:i/>
          <w:iCs/>
          <w:sz w:val="28"/>
          <w:szCs w:val="28"/>
        </w:rPr>
        <w:t xml:space="preserve"> </w:t>
      </w:r>
      <w:proofErr w:type="spellStart"/>
      <w:r w:rsidRPr="00B90643">
        <w:rPr>
          <w:rFonts w:ascii="Times New Roman" w:hAnsi="Times New Roman"/>
          <w:b/>
          <w:i/>
          <w:iCs/>
          <w:sz w:val="28"/>
          <w:szCs w:val="28"/>
        </w:rPr>
        <w:t>Hidayat</w:t>
      </w:r>
      <w:proofErr w:type="spellEnd"/>
      <w:r w:rsidR="00B90643" w:rsidRPr="00B90643">
        <w:rPr>
          <w:rFonts w:ascii="Times New Roman" w:hAnsi="Times New Roman"/>
          <w:b/>
          <w:i/>
          <w:iCs/>
          <w:sz w:val="28"/>
          <w:szCs w:val="28"/>
        </w:rPr>
        <w:t xml:space="preserve"> dan Harmiyati</w:t>
      </w:r>
    </w:p>
    <w:p w14:paraId="7C9B99AC" w14:textId="77777777" w:rsidR="00E922A7" w:rsidRPr="00E922A7" w:rsidRDefault="00E922A7" w:rsidP="009D1253">
      <w:pPr>
        <w:ind w:left="426"/>
        <w:jc w:val="both"/>
        <w:rPr>
          <w:rFonts w:ascii="Times New Roman" w:hAnsi="Times New Roman"/>
          <w:i/>
          <w:sz w:val="24"/>
          <w:szCs w:val="24"/>
        </w:rPr>
      </w:pPr>
    </w:p>
    <w:p w14:paraId="28FA1E2B" w14:textId="2F2F4136" w:rsidR="00FE2CC1" w:rsidRPr="009D1253" w:rsidRDefault="009D1253" w:rsidP="009D1253">
      <w:pPr>
        <w:ind w:left="426"/>
        <w:jc w:val="both"/>
        <w:rPr>
          <w:rFonts w:ascii="Times New Roman" w:hAnsi="Times New Roman"/>
          <w:b/>
          <w:sz w:val="24"/>
          <w:szCs w:val="24"/>
        </w:rPr>
      </w:pPr>
      <w:proofErr w:type="spellStart"/>
      <w:r w:rsidRPr="009D1253">
        <w:rPr>
          <w:rFonts w:ascii="Times New Roman" w:hAnsi="Times New Roman"/>
          <w:b/>
          <w:sz w:val="24"/>
          <w:szCs w:val="24"/>
        </w:rPr>
        <w:t>Pendahuluan</w:t>
      </w:r>
      <w:proofErr w:type="spellEnd"/>
    </w:p>
    <w:p w14:paraId="1E642972" w14:textId="77777777" w:rsidR="00BD484C" w:rsidRDefault="00FE2CC1" w:rsidP="00BD484C">
      <w:pPr>
        <w:tabs>
          <w:tab w:val="left" w:pos="142"/>
          <w:tab w:val="left" w:pos="284"/>
        </w:tabs>
        <w:spacing w:line="480" w:lineRule="auto"/>
        <w:ind w:left="426" w:firstLine="720"/>
        <w:jc w:val="both"/>
        <w:rPr>
          <w:rFonts w:ascii="Times New Roman" w:hAnsi="Times New Roman"/>
          <w:sz w:val="24"/>
          <w:szCs w:val="24"/>
        </w:rPr>
      </w:pPr>
      <w:r w:rsidRPr="00BD484C">
        <w:rPr>
          <w:rFonts w:ascii="Times New Roman" w:hAnsi="Times New Roman"/>
          <w:sz w:val="24"/>
          <w:szCs w:val="24"/>
        </w:rPr>
        <w:tab/>
      </w:r>
      <w:proofErr w:type="spellStart"/>
      <w:r w:rsidR="00BF5EC3" w:rsidRPr="00BD484C">
        <w:rPr>
          <w:rFonts w:ascii="Times New Roman" w:hAnsi="Times New Roman"/>
          <w:sz w:val="24"/>
          <w:szCs w:val="24"/>
        </w:rPr>
        <w:t>Pengaruh</w:t>
      </w:r>
      <w:proofErr w:type="spellEnd"/>
      <w:r w:rsidR="00BF5EC3" w:rsidRPr="00BD484C">
        <w:rPr>
          <w:rFonts w:ascii="Times New Roman" w:hAnsi="Times New Roman"/>
          <w:sz w:val="24"/>
          <w:szCs w:val="24"/>
        </w:rPr>
        <w:t xml:space="preserve"> Iran di Timur Tengah </w:t>
      </w:r>
      <w:proofErr w:type="spellStart"/>
      <w:r w:rsidR="00BF5EC3" w:rsidRPr="00BD484C">
        <w:rPr>
          <w:rFonts w:ascii="Times New Roman" w:hAnsi="Times New Roman"/>
          <w:sz w:val="24"/>
          <w:szCs w:val="24"/>
        </w:rPr>
        <w:t>dari</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waktu</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ke</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waktu</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semakin</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menguat</w:t>
      </w:r>
      <w:proofErr w:type="spellEnd"/>
      <w:r w:rsidR="00BF5EC3" w:rsidRPr="00BD484C">
        <w:rPr>
          <w:rFonts w:ascii="Times New Roman" w:hAnsi="Times New Roman" w:cs="Lucida Grande"/>
          <w:sz w:val="24"/>
          <w:szCs w:val="24"/>
        </w:rPr>
        <w:t xml:space="preserve">. </w:t>
      </w:r>
      <w:proofErr w:type="spellStart"/>
      <w:r w:rsidR="00BF5EC3" w:rsidRPr="00BD484C">
        <w:rPr>
          <w:rFonts w:ascii="Times New Roman" w:hAnsi="Times New Roman"/>
          <w:sz w:val="24"/>
          <w:szCs w:val="24"/>
        </w:rPr>
        <w:t>Menguatnya</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peran</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politik</w:t>
      </w:r>
      <w:proofErr w:type="spellEnd"/>
      <w:r w:rsidR="00BF5EC3" w:rsidRPr="00BD484C">
        <w:rPr>
          <w:rFonts w:ascii="Times New Roman" w:hAnsi="Times New Roman"/>
          <w:sz w:val="24"/>
          <w:szCs w:val="24"/>
        </w:rPr>
        <w:t xml:space="preserve"> Iran </w:t>
      </w:r>
      <w:proofErr w:type="spellStart"/>
      <w:r w:rsidR="00BF5EC3" w:rsidRPr="00BD484C">
        <w:rPr>
          <w:rFonts w:ascii="Times New Roman" w:hAnsi="Times New Roman"/>
          <w:sz w:val="24"/>
          <w:szCs w:val="24"/>
        </w:rPr>
        <w:t>akhir-akhir</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ini</w:t>
      </w:r>
      <w:proofErr w:type="spellEnd"/>
      <w:r w:rsidR="00BF5EC3" w:rsidRPr="00BD484C">
        <w:rPr>
          <w:rFonts w:ascii="Times New Roman" w:hAnsi="Times New Roman"/>
          <w:sz w:val="24"/>
          <w:szCs w:val="24"/>
        </w:rPr>
        <w:t xml:space="preserve"> di </w:t>
      </w:r>
      <w:proofErr w:type="spellStart"/>
      <w:r w:rsidR="00BF5EC3" w:rsidRPr="00BD484C">
        <w:rPr>
          <w:rFonts w:ascii="Times New Roman" w:hAnsi="Times New Roman"/>
          <w:sz w:val="24"/>
          <w:szCs w:val="24"/>
        </w:rPr>
        <w:t>kawasan</w:t>
      </w:r>
      <w:proofErr w:type="spellEnd"/>
      <w:r w:rsidR="00BF5EC3" w:rsidRPr="00BD484C">
        <w:rPr>
          <w:rFonts w:ascii="Times New Roman" w:hAnsi="Times New Roman"/>
          <w:sz w:val="24"/>
          <w:szCs w:val="24"/>
        </w:rPr>
        <w:t xml:space="preserve"> Timur Tengah </w:t>
      </w:r>
      <w:proofErr w:type="spellStart"/>
      <w:r w:rsidR="00BF5EC3" w:rsidRPr="00BD484C">
        <w:rPr>
          <w:rFonts w:ascii="Times New Roman" w:hAnsi="Times New Roman"/>
          <w:sz w:val="24"/>
          <w:szCs w:val="24"/>
        </w:rPr>
        <w:t>tidak</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terlepas</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dari</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semakin</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melemahnya</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peran</w:t>
      </w:r>
      <w:proofErr w:type="spellEnd"/>
      <w:r w:rsidR="00BF5EC3" w:rsidRPr="00BD484C">
        <w:rPr>
          <w:rFonts w:ascii="Times New Roman" w:hAnsi="Times New Roman"/>
          <w:sz w:val="24"/>
          <w:szCs w:val="24"/>
        </w:rPr>
        <w:t xml:space="preserve"> negara-negara Arab </w:t>
      </w:r>
      <w:proofErr w:type="spellStart"/>
      <w:r w:rsidR="00BF5EC3" w:rsidRPr="00BD484C">
        <w:rPr>
          <w:rFonts w:ascii="Times New Roman" w:hAnsi="Times New Roman"/>
          <w:sz w:val="24"/>
          <w:szCs w:val="24"/>
        </w:rPr>
        <w:t>Teluk</w:t>
      </w:r>
      <w:proofErr w:type="spellEnd"/>
      <w:r w:rsidR="00BF5EC3" w:rsidRPr="00BD484C">
        <w:rPr>
          <w:rFonts w:ascii="Times New Roman" w:hAnsi="Times New Roman"/>
          <w:sz w:val="24"/>
          <w:szCs w:val="24"/>
        </w:rPr>
        <w:t xml:space="preserve"> yang </w:t>
      </w:r>
      <w:proofErr w:type="spellStart"/>
      <w:r w:rsidR="00BF5EC3" w:rsidRPr="00BD484C">
        <w:rPr>
          <w:rFonts w:ascii="Times New Roman" w:hAnsi="Times New Roman"/>
          <w:sz w:val="24"/>
          <w:szCs w:val="24"/>
        </w:rPr>
        <w:t>lebih</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banyak</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bergantung</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secara</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politik</w:t>
      </w:r>
      <w:proofErr w:type="spellEnd"/>
      <w:r w:rsidR="00BF5EC3" w:rsidRPr="00BD484C">
        <w:rPr>
          <w:rFonts w:ascii="Times New Roman" w:hAnsi="Times New Roman"/>
          <w:sz w:val="24"/>
          <w:szCs w:val="24"/>
        </w:rPr>
        <w:t xml:space="preserve"> dan </w:t>
      </w:r>
      <w:proofErr w:type="spellStart"/>
      <w:r w:rsidR="00BF5EC3" w:rsidRPr="00BD484C">
        <w:rPr>
          <w:rFonts w:ascii="Times New Roman" w:hAnsi="Times New Roman"/>
          <w:sz w:val="24"/>
          <w:szCs w:val="24"/>
        </w:rPr>
        <w:t>keamanan</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kepada</w:t>
      </w:r>
      <w:proofErr w:type="spellEnd"/>
      <w:r w:rsidR="00BF5EC3" w:rsidRPr="00BD484C">
        <w:rPr>
          <w:rFonts w:ascii="Times New Roman" w:hAnsi="Times New Roman"/>
          <w:sz w:val="24"/>
          <w:szCs w:val="24"/>
        </w:rPr>
        <w:t xml:space="preserve"> Amerika </w:t>
      </w:r>
      <w:proofErr w:type="spellStart"/>
      <w:r w:rsidR="00BF5EC3" w:rsidRPr="00BD484C">
        <w:rPr>
          <w:rFonts w:ascii="Times New Roman" w:hAnsi="Times New Roman"/>
          <w:sz w:val="24"/>
          <w:szCs w:val="24"/>
        </w:rPr>
        <w:t>Serikat</w:t>
      </w:r>
      <w:proofErr w:type="spellEnd"/>
      <w:r w:rsidR="00BF5EC3" w:rsidRPr="00BD484C">
        <w:rPr>
          <w:rFonts w:ascii="Times New Roman" w:hAnsi="Times New Roman"/>
          <w:sz w:val="24"/>
          <w:szCs w:val="24"/>
        </w:rPr>
        <w:t>.</w:t>
      </w:r>
      <w:r w:rsidR="00BF5EC3" w:rsidRPr="00BD484C">
        <w:rPr>
          <w:rFonts w:ascii="Times New Roman" w:hAnsi="Times New Roman" w:cs="Lucida Grande"/>
          <w:sz w:val="24"/>
          <w:szCs w:val="24"/>
        </w:rPr>
        <w:t xml:space="preserve"> </w:t>
      </w:r>
      <w:proofErr w:type="spellStart"/>
      <w:r w:rsidR="00BF5EC3" w:rsidRPr="00BD484C">
        <w:rPr>
          <w:rFonts w:ascii="Times New Roman" w:hAnsi="Times New Roman"/>
          <w:sz w:val="24"/>
          <w:szCs w:val="24"/>
        </w:rPr>
        <w:t>Semakin</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menguatnya</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peran</w:t>
      </w:r>
      <w:proofErr w:type="spellEnd"/>
      <w:r w:rsidR="00BF5EC3" w:rsidRPr="00BD484C">
        <w:rPr>
          <w:rFonts w:ascii="Times New Roman" w:hAnsi="Times New Roman"/>
          <w:sz w:val="24"/>
          <w:szCs w:val="24"/>
        </w:rPr>
        <w:t xml:space="preserve"> Iran di </w:t>
      </w:r>
      <w:proofErr w:type="spellStart"/>
      <w:r w:rsidR="00BF5EC3" w:rsidRPr="00BD484C">
        <w:rPr>
          <w:rFonts w:ascii="Times New Roman" w:hAnsi="Times New Roman"/>
          <w:sz w:val="24"/>
          <w:szCs w:val="24"/>
        </w:rPr>
        <w:t>kawasan</w:t>
      </w:r>
      <w:proofErr w:type="spellEnd"/>
      <w:r w:rsidR="00BF5EC3" w:rsidRPr="00BD484C">
        <w:rPr>
          <w:rFonts w:ascii="Times New Roman" w:hAnsi="Times New Roman"/>
          <w:sz w:val="24"/>
          <w:szCs w:val="24"/>
        </w:rPr>
        <w:t xml:space="preserve"> Timur Tengah </w:t>
      </w:r>
      <w:proofErr w:type="spellStart"/>
      <w:r w:rsidR="00BF5EC3" w:rsidRPr="00BD484C">
        <w:rPr>
          <w:rFonts w:ascii="Times New Roman" w:hAnsi="Times New Roman"/>
          <w:sz w:val="24"/>
          <w:szCs w:val="24"/>
        </w:rPr>
        <w:t>tidak</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terlepas</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dari</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kemampuan</w:t>
      </w:r>
      <w:proofErr w:type="spellEnd"/>
      <w:r w:rsidR="00BF5EC3" w:rsidRPr="00BD484C">
        <w:rPr>
          <w:rFonts w:ascii="Times New Roman" w:hAnsi="Times New Roman"/>
          <w:sz w:val="24"/>
          <w:szCs w:val="24"/>
        </w:rPr>
        <w:t xml:space="preserve"> Iran </w:t>
      </w:r>
      <w:proofErr w:type="spellStart"/>
      <w:r w:rsidR="00BF5EC3" w:rsidRPr="00BD484C">
        <w:rPr>
          <w:rFonts w:ascii="Times New Roman" w:hAnsi="Times New Roman"/>
          <w:sz w:val="24"/>
          <w:szCs w:val="24"/>
        </w:rPr>
        <w:t>dalam</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mengembangkan</w:t>
      </w:r>
      <w:proofErr w:type="spellEnd"/>
      <w:r w:rsidR="00BF5EC3" w:rsidRPr="00BD484C">
        <w:rPr>
          <w:rFonts w:ascii="Times New Roman" w:hAnsi="Times New Roman"/>
          <w:sz w:val="24"/>
          <w:szCs w:val="24"/>
        </w:rPr>
        <w:t xml:space="preserve"> dan </w:t>
      </w:r>
      <w:proofErr w:type="spellStart"/>
      <w:r w:rsidR="00BF5EC3" w:rsidRPr="00BD484C">
        <w:rPr>
          <w:rFonts w:ascii="Times New Roman" w:hAnsi="Times New Roman"/>
          <w:sz w:val="24"/>
          <w:szCs w:val="24"/>
        </w:rPr>
        <w:t>membangun</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kekuatan</w:t>
      </w:r>
      <w:proofErr w:type="spellEnd"/>
      <w:r w:rsidR="00BF5EC3" w:rsidRPr="00BD484C">
        <w:rPr>
          <w:rFonts w:ascii="Times New Roman" w:hAnsi="Times New Roman"/>
          <w:sz w:val="24"/>
          <w:szCs w:val="24"/>
        </w:rPr>
        <w:t xml:space="preserve"> yang </w:t>
      </w:r>
      <w:proofErr w:type="spellStart"/>
      <w:r w:rsidR="00BF5EC3" w:rsidRPr="00BD484C">
        <w:rPr>
          <w:rFonts w:ascii="Times New Roman" w:hAnsi="Times New Roman"/>
          <w:sz w:val="24"/>
          <w:szCs w:val="24"/>
        </w:rPr>
        <w:t>semakin</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berpengaruh</w:t>
      </w:r>
      <w:proofErr w:type="spellEnd"/>
      <w:r w:rsidR="00BF5EC3" w:rsidRPr="00BD484C">
        <w:rPr>
          <w:rFonts w:ascii="Times New Roman" w:hAnsi="Times New Roman"/>
          <w:sz w:val="24"/>
          <w:szCs w:val="24"/>
        </w:rPr>
        <w:t xml:space="preserve"> di </w:t>
      </w:r>
      <w:proofErr w:type="spellStart"/>
      <w:r w:rsidR="00BF5EC3" w:rsidRPr="00BD484C">
        <w:rPr>
          <w:rFonts w:ascii="Times New Roman" w:hAnsi="Times New Roman"/>
          <w:sz w:val="24"/>
          <w:szCs w:val="24"/>
        </w:rPr>
        <w:t>kawasan</w:t>
      </w:r>
      <w:proofErr w:type="spellEnd"/>
      <w:r w:rsidR="00BF5EC3" w:rsidRPr="00BD484C">
        <w:rPr>
          <w:rFonts w:ascii="Times New Roman" w:hAnsi="Times New Roman"/>
          <w:sz w:val="24"/>
          <w:szCs w:val="24"/>
        </w:rPr>
        <w:t xml:space="preserve"> Timur Tengah. </w:t>
      </w:r>
      <w:proofErr w:type="spellStart"/>
      <w:r w:rsidR="00BF5EC3" w:rsidRPr="00BD484C">
        <w:rPr>
          <w:rFonts w:ascii="Times New Roman" w:hAnsi="Times New Roman"/>
          <w:sz w:val="24"/>
          <w:szCs w:val="24"/>
        </w:rPr>
        <w:t>Pengaruh</w:t>
      </w:r>
      <w:proofErr w:type="spellEnd"/>
      <w:r w:rsidR="00BF5EC3" w:rsidRPr="00BD484C">
        <w:rPr>
          <w:rFonts w:ascii="Times New Roman" w:hAnsi="Times New Roman"/>
          <w:sz w:val="24"/>
          <w:szCs w:val="24"/>
        </w:rPr>
        <w:t xml:space="preserve"> Iran </w:t>
      </w:r>
      <w:proofErr w:type="spellStart"/>
      <w:r w:rsidR="00BF5EC3" w:rsidRPr="00BD484C">
        <w:rPr>
          <w:rFonts w:ascii="Times New Roman" w:hAnsi="Times New Roman"/>
          <w:sz w:val="24"/>
          <w:szCs w:val="24"/>
        </w:rPr>
        <w:t>saat</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ini</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tidak</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hanya</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dirasakan</w:t>
      </w:r>
      <w:proofErr w:type="spellEnd"/>
      <w:r w:rsidR="00BF5EC3" w:rsidRPr="00BD484C">
        <w:rPr>
          <w:rFonts w:ascii="Times New Roman" w:hAnsi="Times New Roman"/>
          <w:sz w:val="24"/>
          <w:szCs w:val="24"/>
        </w:rPr>
        <w:t xml:space="preserve"> oleh negara-negara yang </w:t>
      </w:r>
      <w:proofErr w:type="spellStart"/>
      <w:r w:rsidR="00BF5EC3" w:rsidRPr="00BD484C">
        <w:rPr>
          <w:rFonts w:ascii="Times New Roman" w:hAnsi="Times New Roman"/>
          <w:sz w:val="24"/>
          <w:szCs w:val="24"/>
        </w:rPr>
        <w:t>memiliki</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penganut</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mazhab</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Syi’ah</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seperti</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Irak</w:t>
      </w:r>
      <w:proofErr w:type="spellEnd"/>
      <w:r w:rsidR="00BF5EC3" w:rsidRPr="00BD484C">
        <w:rPr>
          <w:rFonts w:ascii="Times New Roman" w:hAnsi="Times New Roman"/>
          <w:sz w:val="24"/>
          <w:szCs w:val="24"/>
        </w:rPr>
        <w:t xml:space="preserve"> dan Lebanon, </w:t>
      </w:r>
      <w:proofErr w:type="spellStart"/>
      <w:r w:rsidR="00BF5EC3" w:rsidRPr="00BD484C">
        <w:rPr>
          <w:rFonts w:ascii="Times New Roman" w:hAnsi="Times New Roman"/>
          <w:sz w:val="24"/>
          <w:szCs w:val="24"/>
        </w:rPr>
        <w:t>namun</w:t>
      </w:r>
      <w:proofErr w:type="spellEnd"/>
      <w:r w:rsidR="00BF5EC3" w:rsidRPr="00BD484C">
        <w:rPr>
          <w:rFonts w:ascii="Times New Roman" w:hAnsi="Times New Roman"/>
          <w:sz w:val="24"/>
          <w:szCs w:val="24"/>
        </w:rPr>
        <w:t xml:space="preserve"> negara-negara Arab Sunni juga </w:t>
      </w:r>
      <w:proofErr w:type="spellStart"/>
      <w:r w:rsidR="00BF5EC3" w:rsidRPr="00BD484C">
        <w:rPr>
          <w:rFonts w:ascii="Times New Roman" w:hAnsi="Times New Roman"/>
          <w:sz w:val="24"/>
          <w:szCs w:val="24"/>
        </w:rPr>
        <w:t>saat</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ini</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banyak</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berhubungan</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dengan</w:t>
      </w:r>
      <w:proofErr w:type="spellEnd"/>
      <w:r w:rsidR="00BF5EC3" w:rsidRPr="00BD484C">
        <w:rPr>
          <w:rFonts w:ascii="Times New Roman" w:hAnsi="Times New Roman"/>
          <w:sz w:val="24"/>
          <w:szCs w:val="24"/>
        </w:rPr>
        <w:t xml:space="preserve"> Iran </w:t>
      </w:r>
      <w:proofErr w:type="spellStart"/>
      <w:r w:rsidR="00BF5EC3" w:rsidRPr="00BD484C">
        <w:rPr>
          <w:rFonts w:ascii="Times New Roman" w:hAnsi="Times New Roman"/>
          <w:sz w:val="24"/>
          <w:szCs w:val="24"/>
        </w:rPr>
        <w:t>seperti</w:t>
      </w:r>
      <w:proofErr w:type="spellEnd"/>
      <w:r w:rsidR="00BF5EC3" w:rsidRPr="00BD484C">
        <w:rPr>
          <w:rFonts w:ascii="Times New Roman" w:hAnsi="Times New Roman"/>
          <w:sz w:val="24"/>
          <w:szCs w:val="24"/>
        </w:rPr>
        <w:t xml:space="preserve"> Arab Saudi</w:t>
      </w:r>
      <w:r w:rsidR="00491945">
        <w:rPr>
          <w:rFonts w:ascii="Times New Roman" w:hAnsi="Times New Roman"/>
          <w:sz w:val="24"/>
          <w:szCs w:val="24"/>
        </w:rPr>
        <w:t xml:space="preserve"> dan negara-negara </w:t>
      </w:r>
      <w:proofErr w:type="spellStart"/>
      <w:r w:rsidR="00491945">
        <w:rPr>
          <w:rFonts w:ascii="Times New Roman" w:hAnsi="Times New Roman"/>
          <w:sz w:val="24"/>
          <w:szCs w:val="24"/>
        </w:rPr>
        <w:t>teluklainnya</w:t>
      </w:r>
      <w:proofErr w:type="spellEnd"/>
      <w:r w:rsidR="00BF5EC3" w:rsidRPr="00BD484C">
        <w:rPr>
          <w:rFonts w:ascii="Times New Roman" w:hAnsi="Times New Roman"/>
          <w:sz w:val="24"/>
          <w:szCs w:val="24"/>
        </w:rPr>
        <w:t xml:space="preserve">. </w:t>
      </w:r>
      <w:r w:rsidR="00491945">
        <w:rPr>
          <w:rFonts w:ascii="Times New Roman" w:hAnsi="Times New Roman"/>
          <w:sz w:val="24"/>
          <w:szCs w:val="24"/>
        </w:rPr>
        <w:tab/>
      </w:r>
      <w:proofErr w:type="spellStart"/>
      <w:r w:rsidR="00BF5EC3" w:rsidRPr="00BD484C">
        <w:rPr>
          <w:rFonts w:ascii="Times New Roman" w:hAnsi="Times New Roman"/>
          <w:sz w:val="24"/>
          <w:szCs w:val="24"/>
        </w:rPr>
        <w:t>Ini</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bukan</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hanya</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semata-mata</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karena</w:t>
      </w:r>
      <w:proofErr w:type="spellEnd"/>
      <w:r w:rsidR="00BF5EC3" w:rsidRPr="00BD484C">
        <w:rPr>
          <w:rFonts w:ascii="Times New Roman" w:hAnsi="Times New Roman"/>
          <w:sz w:val="24"/>
          <w:szCs w:val="24"/>
        </w:rPr>
        <w:t xml:space="preserve"> Iran </w:t>
      </w:r>
      <w:proofErr w:type="spellStart"/>
      <w:r w:rsidR="00BF5EC3" w:rsidRPr="00BD484C">
        <w:rPr>
          <w:rFonts w:ascii="Times New Roman" w:hAnsi="Times New Roman"/>
          <w:sz w:val="24"/>
          <w:szCs w:val="24"/>
        </w:rPr>
        <w:t>adalah</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sebuah</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pemerintahan</w:t>
      </w:r>
      <w:proofErr w:type="spellEnd"/>
      <w:r w:rsidR="00BF5EC3" w:rsidRPr="00BD484C">
        <w:rPr>
          <w:rFonts w:ascii="Times New Roman" w:hAnsi="Times New Roman"/>
          <w:sz w:val="24"/>
          <w:szCs w:val="24"/>
        </w:rPr>
        <w:t xml:space="preserve"> Islam </w:t>
      </w:r>
      <w:proofErr w:type="spellStart"/>
      <w:r w:rsidR="00BF5EC3" w:rsidRPr="00BD484C">
        <w:rPr>
          <w:rFonts w:ascii="Times New Roman" w:hAnsi="Times New Roman"/>
          <w:sz w:val="24"/>
          <w:szCs w:val="24"/>
        </w:rPr>
        <w:t>atau</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karena</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mampu</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mengembangkan</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nuklir</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tetapi</w:t>
      </w:r>
      <w:proofErr w:type="spellEnd"/>
      <w:r w:rsidR="00BF5EC3" w:rsidRPr="00BD484C">
        <w:rPr>
          <w:rFonts w:ascii="Times New Roman" w:hAnsi="Times New Roman"/>
          <w:sz w:val="24"/>
          <w:szCs w:val="24"/>
        </w:rPr>
        <w:t xml:space="preserve"> juga </w:t>
      </w:r>
      <w:proofErr w:type="spellStart"/>
      <w:r w:rsidR="00BF5EC3" w:rsidRPr="00BD484C">
        <w:rPr>
          <w:rFonts w:ascii="Times New Roman" w:hAnsi="Times New Roman"/>
          <w:sz w:val="24"/>
          <w:szCs w:val="24"/>
        </w:rPr>
        <w:t>faktor</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lainnya</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baik</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itu</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secara</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geopolitik</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maupun</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kedekatan</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emosional</w:t>
      </w:r>
      <w:proofErr w:type="spellEnd"/>
      <w:r w:rsidR="00BF5EC3" w:rsidRPr="00BD484C">
        <w:rPr>
          <w:rFonts w:ascii="Times New Roman" w:hAnsi="Times New Roman"/>
          <w:sz w:val="24"/>
          <w:szCs w:val="24"/>
        </w:rPr>
        <w:t xml:space="preserve"> dan </w:t>
      </w:r>
      <w:proofErr w:type="spellStart"/>
      <w:r w:rsidR="00BF5EC3" w:rsidRPr="00BD484C">
        <w:rPr>
          <w:rFonts w:ascii="Times New Roman" w:hAnsi="Times New Roman"/>
          <w:sz w:val="24"/>
          <w:szCs w:val="24"/>
        </w:rPr>
        <w:t>kedekatan</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politis</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dengan</w:t>
      </w:r>
      <w:proofErr w:type="spellEnd"/>
      <w:r w:rsidR="00BF5EC3" w:rsidRPr="00BD484C">
        <w:rPr>
          <w:rFonts w:ascii="Times New Roman" w:hAnsi="Times New Roman"/>
          <w:sz w:val="24"/>
          <w:szCs w:val="24"/>
        </w:rPr>
        <w:t xml:space="preserve"> negara-negara Timur Tengah, dan juga </w:t>
      </w:r>
      <w:proofErr w:type="spellStart"/>
      <w:r w:rsidR="00BF5EC3" w:rsidRPr="00BD484C">
        <w:rPr>
          <w:rFonts w:ascii="Times New Roman" w:hAnsi="Times New Roman"/>
          <w:sz w:val="24"/>
          <w:szCs w:val="24"/>
        </w:rPr>
        <w:t>faktor</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politik</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pragmatis</w:t>
      </w:r>
      <w:proofErr w:type="spellEnd"/>
      <w:r w:rsidR="00BF5EC3" w:rsidRPr="00BD484C">
        <w:rPr>
          <w:rFonts w:ascii="Times New Roman" w:hAnsi="Times New Roman"/>
          <w:sz w:val="24"/>
          <w:szCs w:val="24"/>
        </w:rPr>
        <w:t xml:space="preserve"> yang di </w:t>
      </w:r>
      <w:proofErr w:type="spellStart"/>
      <w:r w:rsidR="00BF5EC3" w:rsidRPr="00BD484C">
        <w:rPr>
          <w:rFonts w:ascii="Times New Roman" w:hAnsi="Times New Roman"/>
          <w:sz w:val="24"/>
          <w:szCs w:val="24"/>
        </w:rPr>
        <w:t>jalankan</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dalam</w:t>
      </w:r>
      <w:proofErr w:type="spellEnd"/>
      <w:r w:rsidR="00BF5EC3" w:rsidRPr="00BD484C">
        <w:rPr>
          <w:rFonts w:ascii="Times New Roman" w:hAnsi="Times New Roman"/>
          <w:sz w:val="24"/>
          <w:szCs w:val="24"/>
        </w:rPr>
        <w:t xml:space="preserve"> </w:t>
      </w:r>
      <w:proofErr w:type="spellStart"/>
      <w:r w:rsidR="00BF5EC3" w:rsidRPr="00BD484C">
        <w:rPr>
          <w:rFonts w:ascii="Times New Roman" w:hAnsi="Times New Roman"/>
          <w:sz w:val="24"/>
          <w:szCs w:val="24"/>
        </w:rPr>
        <w:t>pemerintahannya</w:t>
      </w:r>
      <w:proofErr w:type="spellEnd"/>
      <w:r w:rsidR="00BF5EC3" w:rsidRPr="00BD484C">
        <w:rPr>
          <w:rFonts w:ascii="Times New Roman" w:hAnsi="Times New Roman"/>
          <w:sz w:val="24"/>
          <w:szCs w:val="24"/>
        </w:rPr>
        <w:t>.</w:t>
      </w:r>
      <w:r w:rsidR="00BD484C" w:rsidRPr="00BD484C">
        <w:rPr>
          <w:rFonts w:ascii="Times New Roman" w:hAnsi="Times New Roman"/>
          <w:sz w:val="24"/>
          <w:szCs w:val="24"/>
        </w:rPr>
        <w:t xml:space="preserve"> Iran </w:t>
      </w:r>
      <w:proofErr w:type="spellStart"/>
      <w:r w:rsidR="00BD484C" w:rsidRPr="00BD484C">
        <w:rPr>
          <w:rFonts w:ascii="Times New Roman" w:hAnsi="Times New Roman"/>
          <w:sz w:val="24"/>
          <w:szCs w:val="24"/>
        </w:rPr>
        <w:t>memiliki</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pandangan</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tersendiri</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dalam</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membaca</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kondisi</w:t>
      </w:r>
      <w:proofErr w:type="spellEnd"/>
      <w:r w:rsidR="00BD484C" w:rsidRPr="00BD484C">
        <w:rPr>
          <w:rFonts w:ascii="Times New Roman" w:hAnsi="Times New Roman"/>
          <w:sz w:val="24"/>
          <w:szCs w:val="24"/>
        </w:rPr>
        <w:t xml:space="preserve"> Dunia Arab. </w:t>
      </w:r>
      <w:proofErr w:type="spellStart"/>
      <w:r w:rsidR="00BD484C" w:rsidRPr="00BD484C">
        <w:rPr>
          <w:rFonts w:ascii="Times New Roman" w:hAnsi="Times New Roman"/>
          <w:sz w:val="24"/>
          <w:szCs w:val="24"/>
        </w:rPr>
        <w:t>Kemampuan</w:t>
      </w:r>
      <w:proofErr w:type="spellEnd"/>
      <w:r w:rsidR="00BD484C" w:rsidRPr="00BD484C">
        <w:rPr>
          <w:rFonts w:ascii="Times New Roman" w:hAnsi="Times New Roman"/>
          <w:sz w:val="24"/>
          <w:szCs w:val="24"/>
        </w:rPr>
        <w:t xml:space="preserve"> Iran </w:t>
      </w:r>
      <w:proofErr w:type="spellStart"/>
      <w:r w:rsidR="00BD484C" w:rsidRPr="00BD484C">
        <w:rPr>
          <w:rFonts w:ascii="Times New Roman" w:hAnsi="Times New Roman"/>
          <w:sz w:val="24"/>
          <w:szCs w:val="24"/>
        </w:rPr>
        <w:t>dalam</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menunjukkan</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identitas</w:t>
      </w:r>
      <w:proofErr w:type="spellEnd"/>
      <w:r w:rsidR="00BD484C" w:rsidRPr="00BD484C">
        <w:rPr>
          <w:rFonts w:ascii="Times New Roman" w:hAnsi="Times New Roman"/>
          <w:sz w:val="24"/>
          <w:szCs w:val="24"/>
        </w:rPr>
        <w:t xml:space="preserve"> pun </w:t>
      </w:r>
      <w:proofErr w:type="spellStart"/>
      <w:r w:rsidR="00BD484C" w:rsidRPr="00BD484C">
        <w:rPr>
          <w:rFonts w:ascii="Times New Roman" w:hAnsi="Times New Roman"/>
          <w:sz w:val="24"/>
          <w:szCs w:val="24"/>
        </w:rPr>
        <w:t>harus</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diakui</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cukup</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baik</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yaitu</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ketika</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konflik</w:t>
      </w:r>
      <w:proofErr w:type="spellEnd"/>
      <w:r w:rsidR="00BD484C" w:rsidRPr="00BD484C">
        <w:rPr>
          <w:rFonts w:ascii="Times New Roman" w:hAnsi="Times New Roman"/>
          <w:sz w:val="24"/>
          <w:szCs w:val="24"/>
        </w:rPr>
        <w:t xml:space="preserve"> Israel-</w:t>
      </w:r>
      <w:proofErr w:type="spellStart"/>
      <w:r w:rsidR="00BD484C" w:rsidRPr="00BD484C">
        <w:rPr>
          <w:rFonts w:ascii="Times New Roman" w:hAnsi="Times New Roman"/>
          <w:sz w:val="24"/>
          <w:szCs w:val="24"/>
        </w:rPr>
        <w:t>Palestina</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menemui</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jalan</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buntu</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ada</w:t>
      </w:r>
      <w:proofErr w:type="spellEnd"/>
      <w:r w:rsidR="00BD484C" w:rsidRPr="00BD484C">
        <w:rPr>
          <w:rFonts w:ascii="Times New Roman" w:hAnsi="Times New Roman"/>
          <w:sz w:val="24"/>
          <w:szCs w:val="24"/>
        </w:rPr>
        <w:t xml:space="preserve"> rasa </w:t>
      </w:r>
      <w:proofErr w:type="spellStart"/>
      <w:r w:rsidR="00BD484C" w:rsidRPr="00BD484C">
        <w:rPr>
          <w:rFonts w:ascii="Times New Roman" w:hAnsi="Times New Roman"/>
          <w:sz w:val="24"/>
          <w:szCs w:val="24"/>
        </w:rPr>
        <w:t>frustrasi</w:t>
      </w:r>
      <w:proofErr w:type="spellEnd"/>
      <w:r w:rsidR="00BD484C" w:rsidRPr="00BD484C">
        <w:rPr>
          <w:rFonts w:ascii="Times New Roman" w:hAnsi="Times New Roman"/>
          <w:sz w:val="24"/>
          <w:szCs w:val="24"/>
        </w:rPr>
        <w:t xml:space="preserve"> </w:t>
      </w:r>
      <w:r w:rsidR="00BD484C" w:rsidRPr="00BD484C">
        <w:rPr>
          <w:rFonts w:ascii="Times New Roman" w:hAnsi="Times New Roman"/>
          <w:sz w:val="24"/>
          <w:szCs w:val="24"/>
        </w:rPr>
        <w:lastRenderedPageBreak/>
        <w:t xml:space="preserve">dan </w:t>
      </w:r>
      <w:proofErr w:type="spellStart"/>
      <w:r w:rsidR="00BD484C" w:rsidRPr="00BD484C">
        <w:rPr>
          <w:rFonts w:ascii="Times New Roman" w:hAnsi="Times New Roman"/>
          <w:sz w:val="24"/>
          <w:szCs w:val="24"/>
        </w:rPr>
        <w:t>kemarahan</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terhadap</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fakta</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bahwa</w:t>
      </w:r>
      <w:proofErr w:type="spellEnd"/>
      <w:r w:rsidR="00BD484C" w:rsidRPr="00BD484C">
        <w:rPr>
          <w:rFonts w:ascii="Times New Roman" w:hAnsi="Times New Roman"/>
          <w:sz w:val="24"/>
          <w:szCs w:val="24"/>
        </w:rPr>
        <w:t xml:space="preserve"> proses </w:t>
      </w:r>
      <w:proofErr w:type="spellStart"/>
      <w:r w:rsidR="00BD484C" w:rsidRPr="00BD484C">
        <w:rPr>
          <w:rFonts w:ascii="Times New Roman" w:hAnsi="Times New Roman"/>
          <w:sz w:val="24"/>
          <w:szCs w:val="24"/>
        </w:rPr>
        <w:t>perdamaian</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tidak</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jelas</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penyelesaiannya</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Berbagai</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isu</w:t>
      </w:r>
      <w:proofErr w:type="spellEnd"/>
      <w:r w:rsidR="00BD484C" w:rsidRPr="00BD484C">
        <w:rPr>
          <w:rFonts w:ascii="Times New Roman" w:hAnsi="Times New Roman"/>
          <w:sz w:val="24"/>
          <w:szCs w:val="24"/>
        </w:rPr>
        <w:t xml:space="preserve"> pun </w:t>
      </w:r>
      <w:proofErr w:type="spellStart"/>
      <w:r w:rsidR="00BD484C" w:rsidRPr="00BD484C">
        <w:rPr>
          <w:rFonts w:ascii="Times New Roman" w:hAnsi="Times New Roman"/>
          <w:sz w:val="24"/>
          <w:szCs w:val="24"/>
        </w:rPr>
        <w:t>dilontarkan</w:t>
      </w:r>
      <w:proofErr w:type="spellEnd"/>
      <w:r w:rsidR="00BD484C" w:rsidRPr="00BD484C">
        <w:rPr>
          <w:rFonts w:ascii="Times New Roman" w:hAnsi="Times New Roman"/>
          <w:sz w:val="24"/>
          <w:szCs w:val="24"/>
        </w:rPr>
        <w:t xml:space="preserve"> oleh Iran </w:t>
      </w:r>
      <w:proofErr w:type="spellStart"/>
      <w:r w:rsidR="00BD484C" w:rsidRPr="00BD484C">
        <w:rPr>
          <w:rFonts w:ascii="Times New Roman" w:hAnsi="Times New Roman"/>
          <w:sz w:val="24"/>
          <w:szCs w:val="24"/>
        </w:rPr>
        <w:t>untuk</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mempertanyakan</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kembali</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kebenaran</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sejarah</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apakah</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itu</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hanya</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sebuah</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rekonstruksi</w:t>
      </w:r>
      <w:proofErr w:type="spellEnd"/>
      <w:r w:rsidR="00BD484C" w:rsidRPr="00BD484C">
        <w:rPr>
          <w:rFonts w:ascii="Times New Roman" w:hAnsi="Times New Roman"/>
          <w:sz w:val="24"/>
          <w:szCs w:val="24"/>
        </w:rPr>
        <w:t xml:space="preserve"> </w:t>
      </w:r>
      <w:proofErr w:type="spellStart"/>
      <w:r w:rsidR="00BD484C" w:rsidRPr="00BD484C">
        <w:rPr>
          <w:rFonts w:ascii="Times New Roman" w:hAnsi="Times New Roman"/>
          <w:sz w:val="24"/>
          <w:szCs w:val="24"/>
        </w:rPr>
        <w:t>semata</w:t>
      </w:r>
      <w:proofErr w:type="spellEnd"/>
      <w:r w:rsidR="00BD484C" w:rsidRPr="00BD484C">
        <w:rPr>
          <w:rFonts w:ascii="Times New Roman" w:hAnsi="Times New Roman"/>
          <w:sz w:val="24"/>
          <w:szCs w:val="24"/>
        </w:rPr>
        <w:t>.</w:t>
      </w:r>
    </w:p>
    <w:p w14:paraId="200CFA5A" w14:textId="77777777" w:rsidR="009D1253" w:rsidRDefault="009D1253" w:rsidP="00BD484C">
      <w:pPr>
        <w:tabs>
          <w:tab w:val="left" w:pos="142"/>
          <w:tab w:val="left" w:pos="284"/>
        </w:tabs>
        <w:spacing w:line="480" w:lineRule="auto"/>
        <w:ind w:left="426" w:firstLine="720"/>
        <w:jc w:val="both"/>
        <w:rPr>
          <w:rFonts w:ascii="Times New Roman" w:hAnsi="Times New Roman"/>
          <w:sz w:val="24"/>
          <w:szCs w:val="24"/>
        </w:rPr>
      </w:pPr>
    </w:p>
    <w:p w14:paraId="2CED1B93" w14:textId="6F84F973" w:rsidR="009D1253" w:rsidRPr="009D1253" w:rsidRDefault="009D1253" w:rsidP="009D1253">
      <w:pPr>
        <w:ind w:left="426"/>
        <w:rPr>
          <w:rFonts w:ascii="Times New Roman" w:hAnsi="Times New Roman"/>
          <w:b/>
          <w:sz w:val="24"/>
          <w:szCs w:val="24"/>
        </w:rPr>
      </w:pPr>
      <w:proofErr w:type="spellStart"/>
      <w:r w:rsidRPr="009D1253">
        <w:rPr>
          <w:rFonts w:ascii="Times New Roman" w:hAnsi="Times New Roman"/>
          <w:b/>
          <w:sz w:val="24"/>
          <w:szCs w:val="24"/>
        </w:rPr>
        <w:t>Diplomasi</w:t>
      </w:r>
      <w:proofErr w:type="spellEnd"/>
      <w:r w:rsidRPr="009D1253">
        <w:rPr>
          <w:rFonts w:ascii="Times New Roman" w:hAnsi="Times New Roman"/>
          <w:b/>
          <w:sz w:val="24"/>
          <w:szCs w:val="24"/>
        </w:rPr>
        <w:t xml:space="preserve"> Dan </w:t>
      </w:r>
      <w:proofErr w:type="spellStart"/>
      <w:r w:rsidRPr="009D1253">
        <w:rPr>
          <w:rFonts w:ascii="Times New Roman" w:hAnsi="Times New Roman"/>
          <w:b/>
          <w:sz w:val="24"/>
          <w:szCs w:val="24"/>
        </w:rPr>
        <w:t>Dominasi</w:t>
      </w:r>
      <w:proofErr w:type="spellEnd"/>
      <w:r w:rsidRPr="009D1253">
        <w:rPr>
          <w:rFonts w:ascii="Times New Roman" w:hAnsi="Times New Roman"/>
          <w:b/>
          <w:sz w:val="24"/>
          <w:szCs w:val="24"/>
        </w:rPr>
        <w:t xml:space="preserve"> Iran </w:t>
      </w:r>
      <w:proofErr w:type="spellStart"/>
      <w:r w:rsidRPr="009D1253">
        <w:rPr>
          <w:rFonts w:ascii="Times New Roman" w:hAnsi="Times New Roman"/>
          <w:b/>
          <w:sz w:val="24"/>
          <w:szCs w:val="24"/>
        </w:rPr>
        <w:t>Dalam</w:t>
      </w:r>
      <w:proofErr w:type="spellEnd"/>
      <w:r w:rsidRPr="009D1253">
        <w:rPr>
          <w:rFonts w:ascii="Times New Roman" w:hAnsi="Times New Roman"/>
          <w:b/>
          <w:sz w:val="24"/>
          <w:szCs w:val="24"/>
        </w:rPr>
        <w:t xml:space="preserve"> </w:t>
      </w:r>
      <w:proofErr w:type="spellStart"/>
      <w:r w:rsidRPr="009D1253">
        <w:rPr>
          <w:rFonts w:ascii="Times New Roman" w:hAnsi="Times New Roman"/>
          <w:b/>
          <w:sz w:val="24"/>
          <w:szCs w:val="24"/>
        </w:rPr>
        <w:t>Pe</w:t>
      </w:r>
      <w:r>
        <w:rPr>
          <w:rFonts w:ascii="Times New Roman" w:hAnsi="Times New Roman"/>
          <w:b/>
          <w:sz w:val="24"/>
          <w:szCs w:val="24"/>
        </w:rPr>
        <w:t>rcaturan</w:t>
      </w:r>
      <w:proofErr w:type="spellEnd"/>
      <w:r>
        <w:rPr>
          <w:rFonts w:ascii="Times New Roman" w:hAnsi="Times New Roman"/>
          <w:b/>
          <w:sz w:val="24"/>
          <w:szCs w:val="24"/>
        </w:rPr>
        <w:t xml:space="preserve"> </w:t>
      </w:r>
      <w:proofErr w:type="spellStart"/>
      <w:r>
        <w:rPr>
          <w:rFonts w:ascii="Times New Roman" w:hAnsi="Times New Roman"/>
          <w:b/>
          <w:sz w:val="24"/>
          <w:szCs w:val="24"/>
        </w:rPr>
        <w:t>Politik</w:t>
      </w:r>
      <w:proofErr w:type="spellEnd"/>
      <w:r>
        <w:rPr>
          <w:rFonts w:ascii="Times New Roman" w:hAnsi="Times New Roman"/>
          <w:b/>
          <w:sz w:val="24"/>
          <w:szCs w:val="24"/>
        </w:rPr>
        <w:t xml:space="preserve"> Di Timur Tengah</w:t>
      </w:r>
    </w:p>
    <w:p w14:paraId="0396BB62" w14:textId="797C3B83" w:rsidR="002E6DD0" w:rsidRDefault="00BD484C" w:rsidP="002E6DD0">
      <w:pPr>
        <w:tabs>
          <w:tab w:val="left" w:pos="142"/>
          <w:tab w:val="left" w:pos="284"/>
        </w:tabs>
        <w:spacing w:line="480" w:lineRule="auto"/>
        <w:ind w:left="426" w:firstLine="720"/>
        <w:jc w:val="both"/>
        <w:rPr>
          <w:rFonts w:ascii="Times New Roman" w:hAnsi="Times New Roman"/>
          <w:sz w:val="24"/>
          <w:szCs w:val="24"/>
        </w:rPr>
      </w:pPr>
      <w:proofErr w:type="spellStart"/>
      <w:r w:rsidRPr="00BD484C">
        <w:rPr>
          <w:rFonts w:ascii="Times New Roman" w:hAnsi="Times New Roman"/>
          <w:sz w:val="24"/>
          <w:szCs w:val="24"/>
        </w:rPr>
        <w:t>Tidak</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bisa</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dipungkiri</w:t>
      </w:r>
      <w:proofErr w:type="spellEnd"/>
      <w:r w:rsidRPr="00BD484C">
        <w:rPr>
          <w:rFonts w:ascii="Times New Roman" w:hAnsi="Times New Roman"/>
          <w:sz w:val="24"/>
          <w:szCs w:val="24"/>
        </w:rPr>
        <w:t xml:space="preserve">, Iran di </w:t>
      </w:r>
      <w:proofErr w:type="spellStart"/>
      <w:r w:rsidRPr="00BD484C">
        <w:rPr>
          <w:rFonts w:ascii="Times New Roman" w:hAnsi="Times New Roman"/>
          <w:sz w:val="24"/>
          <w:szCs w:val="24"/>
        </w:rPr>
        <w:t>bawah</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kepemimpinan</w:t>
      </w:r>
      <w:proofErr w:type="spellEnd"/>
      <w:r w:rsidRPr="00BD484C">
        <w:rPr>
          <w:rFonts w:ascii="Times New Roman" w:hAnsi="Times New Roman"/>
          <w:sz w:val="24"/>
          <w:szCs w:val="24"/>
        </w:rPr>
        <w:t xml:space="preserve"> Mahmoud Ahmadinejad pada </w:t>
      </w:r>
      <w:proofErr w:type="spellStart"/>
      <w:r w:rsidRPr="00BD484C">
        <w:rPr>
          <w:rFonts w:ascii="Times New Roman" w:hAnsi="Times New Roman"/>
          <w:sz w:val="24"/>
          <w:szCs w:val="24"/>
        </w:rPr>
        <w:t>tahun</w:t>
      </w:r>
      <w:proofErr w:type="spellEnd"/>
      <w:r w:rsidRPr="00BD484C">
        <w:rPr>
          <w:rFonts w:ascii="Times New Roman" w:hAnsi="Times New Roman"/>
          <w:sz w:val="24"/>
          <w:szCs w:val="24"/>
        </w:rPr>
        <w:t xml:space="preserve"> 2007 </w:t>
      </w:r>
      <w:proofErr w:type="spellStart"/>
      <w:r w:rsidRPr="00BD484C">
        <w:rPr>
          <w:rFonts w:ascii="Times New Roman" w:hAnsi="Times New Roman"/>
          <w:sz w:val="24"/>
          <w:szCs w:val="24"/>
        </w:rPr>
        <w:t>menjadi</w:t>
      </w:r>
      <w:proofErr w:type="spellEnd"/>
      <w:r w:rsidRPr="00BD484C">
        <w:rPr>
          <w:rFonts w:ascii="Times New Roman" w:hAnsi="Times New Roman"/>
          <w:sz w:val="24"/>
          <w:szCs w:val="24"/>
        </w:rPr>
        <w:t xml:space="preserve"> negara paling </w:t>
      </w:r>
      <w:proofErr w:type="spellStart"/>
      <w:r w:rsidRPr="00BD484C">
        <w:rPr>
          <w:rFonts w:ascii="Times New Roman" w:hAnsi="Times New Roman"/>
          <w:sz w:val="24"/>
          <w:szCs w:val="24"/>
        </w:rPr>
        <w:t>berpengaruh</w:t>
      </w:r>
      <w:proofErr w:type="spellEnd"/>
      <w:r w:rsidRPr="00BD484C">
        <w:rPr>
          <w:rFonts w:ascii="Times New Roman" w:hAnsi="Times New Roman"/>
          <w:sz w:val="24"/>
          <w:szCs w:val="24"/>
        </w:rPr>
        <w:t xml:space="preserve"> di Timur Tengah. Belum </w:t>
      </w:r>
      <w:proofErr w:type="spellStart"/>
      <w:r w:rsidRPr="00BD484C">
        <w:rPr>
          <w:rFonts w:ascii="Times New Roman" w:hAnsi="Times New Roman"/>
          <w:sz w:val="24"/>
          <w:szCs w:val="24"/>
        </w:rPr>
        <w:t>lagi</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kemampuan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nuklir</w:t>
      </w:r>
      <w:proofErr w:type="spellEnd"/>
      <w:r w:rsidRPr="00BD484C">
        <w:rPr>
          <w:rFonts w:ascii="Times New Roman" w:hAnsi="Times New Roman"/>
          <w:sz w:val="24"/>
          <w:szCs w:val="24"/>
        </w:rPr>
        <w:t xml:space="preserve"> Iran yang </w:t>
      </w:r>
      <w:proofErr w:type="spellStart"/>
      <w:r w:rsidRPr="00BD484C">
        <w:rPr>
          <w:rFonts w:ascii="Times New Roman" w:hAnsi="Times New Roman"/>
          <w:sz w:val="24"/>
          <w:szCs w:val="24"/>
        </w:rPr>
        <w:t>membuat</w:t>
      </w:r>
      <w:proofErr w:type="spellEnd"/>
      <w:r w:rsidRPr="00BD484C">
        <w:rPr>
          <w:rFonts w:ascii="Times New Roman" w:hAnsi="Times New Roman"/>
          <w:sz w:val="24"/>
          <w:szCs w:val="24"/>
        </w:rPr>
        <w:t xml:space="preserve"> negara-negara Barat </w:t>
      </w:r>
      <w:proofErr w:type="spellStart"/>
      <w:r w:rsidRPr="00BD484C">
        <w:rPr>
          <w:rFonts w:ascii="Times New Roman" w:hAnsi="Times New Roman"/>
          <w:sz w:val="24"/>
          <w:szCs w:val="24"/>
        </w:rPr>
        <w:t>tidak</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bisa</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meremehkan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Keberhasilan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politik</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luar</w:t>
      </w:r>
      <w:proofErr w:type="spellEnd"/>
      <w:r w:rsidRPr="00BD484C">
        <w:rPr>
          <w:rFonts w:ascii="Times New Roman" w:hAnsi="Times New Roman"/>
          <w:sz w:val="24"/>
          <w:szCs w:val="24"/>
        </w:rPr>
        <w:t xml:space="preserve"> negeri Iran </w:t>
      </w:r>
      <w:proofErr w:type="spellStart"/>
      <w:r w:rsidRPr="00BD484C">
        <w:rPr>
          <w:rFonts w:ascii="Times New Roman" w:hAnsi="Times New Roman"/>
          <w:sz w:val="24"/>
          <w:szCs w:val="24"/>
        </w:rPr>
        <w:t>dalam</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dua</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tahun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pertama</w:t>
      </w:r>
      <w:proofErr w:type="spellEnd"/>
      <w:r w:rsidRPr="00BD484C">
        <w:rPr>
          <w:rFonts w:ascii="Times New Roman" w:hAnsi="Times New Roman"/>
          <w:sz w:val="24"/>
          <w:szCs w:val="24"/>
        </w:rPr>
        <w:t xml:space="preserve"> masa </w:t>
      </w:r>
      <w:proofErr w:type="spellStart"/>
      <w:r w:rsidRPr="00BD484C">
        <w:rPr>
          <w:rFonts w:ascii="Times New Roman" w:hAnsi="Times New Roman"/>
          <w:sz w:val="24"/>
          <w:szCs w:val="24"/>
        </w:rPr>
        <w:t>pemerintahan</w:t>
      </w:r>
      <w:proofErr w:type="spellEnd"/>
      <w:r w:rsidRPr="00BD484C">
        <w:rPr>
          <w:rFonts w:ascii="Times New Roman" w:hAnsi="Times New Roman"/>
          <w:sz w:val="24"/>
          <w:szCs w:val="24"/>
        </w:rPr>
        <w:t xml:space="preserve"> Ahmadinejad </w:t>
      </w:r>
      <w:proofErr w:type="spellStart"/>
      <w:r w:rsidRPr="00BD484C">
        <w:rPr>
          <w:rFonts w:ascii="Times New Roman" w:hAnsi="Times New Roman"/>
          <w:sz w:val="24"/>
          <w:szCs w:val="24"/>
        </w:rPr>
        <w:t>dapat</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ditelusuri</w:t>
      </w:r>
      <w:proofErr w:type="spellEnd"/>
      <w:r w:rsidRPr="00BD484C">
        <w:rPr>
          <w:rFonts w:ascii="Times New Roman" w:hAnsi="Times New Roman"/>
          <w:sz w:val="24"/>
          <w:szCs w:val="24"/>
        </w:rPr>
        <w:t xml:space="preserve"> di </w:t>
      </w:r>
      <w:proofErr w:type="spellStart"/>
      <w:r w:rsidRPr="00BD484C">
        <w:rPr>
          <w:rFonts w:ascii="Times New Roman" w:hAnsi="Times New Roman"/>
          <w:sz w:val="24"/>
          <w:szCs w:val="24"/>
        </w:rPr>
        <w:t>kawasan</w:t>
      </w:r>
      <w:proofErr w:type="spellEnd"/>
      <w:r w:rsidRPr="00BD484C">
        <w:rPr>
          <w:rFonts w:ascii="Times New Roman" w:hAnsi="Times New Roman"/>
          <w:sz w:val="24"/>
          <w:szCs w:val="24"/>
        </w:rPr>
        <w:t xml:space="preserve"> Timur Tengah. </w:t>
      </w:r>
      <w:r w:rsidRPr="00BD484C">
        <w:rPr>
          <w:rFonts w:ascii="Times New Roman" w:eastAsia="Times New Roman" w:hAnsi="Times New Roman"/>
          <w:sz w:val="24"/>
          <w:szCs w:val="24"/>
          <w:lang w:val="sv-SE"/>
        </w:rPr>
        <w:t>Bebagai keberhasilan ilmu pengetahuan dan teknologi Iran tersebut tak lepas dari tingginya riset yang dilakukan ilmuwan Iran, mereka melakukan rekonstruksi persenjataan dan teknologi yang mereka impor dari Rusia, Cina. Semua alat utama sistem senjata (Alutsista) Iran hanya untuk pertahanan saja.</w:t>
      </w:r>
      <w:r w:rsidR="009D1253" w:rsidRPr="009D1253">
        <w:rPr>
          <w:rFonts w:ascii="Times New Roman" w:hAnsi="Times New Roman"/>
          <w:color w:val="000000" w:themeColor="text1"/>
          <w:sz w:val="20"/>
          <w:szCs w:val="20"/>
          <w:lang w:val="sv-SE"/>
        </w:rPr>
        <w:t xml:space="preserve"> </w:t>
      </w:r>
      <w:r w:rsidR="009D1253">
        <w:rPr>
          <w:rFonts w:ascii="Times New Roman" w:hAnsi="Times New Roman"/>
          <w:color w:val="000000" w:themeColor="text1"/>
          <w:sz w:val="20"/>
          <w:szCs w:val="20"/>
          <w:lang w:val="sv-SE"/>
        </w:rPr>
        <w:t>(</w:t>
      </w:r>
      <w:hyperlink r:id="rId7" w:history="1">
        <w:r w:rsidR="009D1253" w:rsidRPr="009D1253">
          <w:rPr>
            <w:rStyle w:val="Hyperlink"/>
            <w:rFonts w:ascii="Times New Roman" w:hAnsi="Times New Roman"/>
            <w:color w:val="000000" w:themeColor="text1"/>
            <w:sz w:val="20"/>
            <w:szCs w:val="20"/>
            <w:lang w:val="sv-SE"/>
          </w:rPr>
          <w:t>http://anneahira.com/teknologi-militer-iran.htm</w:t>
        </w:r>
      </w:hyperlink>
      <w:r w:rsidR="009D1253">
        <w:rPr>
          <w:rFonts w:ascii="Times New Roman" w:hAnsi="Times New Roman"/>
          <w:color w:val="000000" w:themeColor="text1"/>
          <w:sz w:val="20"/>
          <w:szCs w:val="20"/>
          <w:lang w:val="sv-SE"/>
        </w:rPr>
        <w:t>).</w:t>
      </w:r>
    </w:p>
    <w:p w14:paraId="489F3E39" w14:textId="4F48B979" w:rsidR="002E6DD0" w:rsidRPr="002E6DD0" w:rsidRDefault="00BD484C" w:rsidP="009D1253">
      <w:pPr>
        <w:tabs>
          <w:tab w:val="left" w:pos="142"/>
          <w:tab w:val="left" w:pos="284"/>
        </w:tabs>
        <w:spacing w:line="480" w:lineRule="auto"/>
        <w:ind w:left="426" w:firstLine="720"/>
        <w:jc w:val="both"/>
        <w:rPr>
          <w:rFonts w:ascii="Times New Roman" w:hAnsi="Times New Roman"/>
          <w:sz w:val="24"/>
          <w:szCs w:val="24"/>
        </w:rPr>
      </w:pPr>
      <w:r w:rsidRPr="00BD484C">
        <w:rPr>
          <w:rFonts w:ascii="Times New Roman" w:hAnsi="Times New Roman"/>
          <w:sz w:val="24"/>
          <w:szCs w:val="24"/>
        </w:rPr>
        <w:t xml:space="preserve">Di </w:t>
      </w:r>
      <w:proofErr w:type="spellStart"/>
      <w:r w:rsidRPr="00BD484C">
        <w:rPr>
          <w:rFonts w:ascii="Times New Roman" w:hAnsi="Times New Roman"/>
          <w:sz w:val="24"/>
          <w:szCs w:val="24"/>
        </w:rPr>
        <w:t>kawasan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Teluk</w:t>
      </w:r>
      <w:proofErr w:type="spellEnd"/>
      <w:r w:rsidRPr="00BD484C">
        <w:rPr>
          <w:rFonts w:ascii="Times New Roman" w:hAnsi="Times New Roman"/>
          <w:sz w:val="24"/>
          <w:szCs w:val="24"/>
        </w:rPr>
        <w:t xml:space="preserve"> Persia, </w:t>
      </w:r>
      <w:proofErr w:type="spellStart"/>
      <w:r w:rsidRPr="00BD484C">
        <w:rPr>
          <w:rFonts w:ascii="Times New Roman" w:hAnsi="Times New Roman"/>
          <w:sz w:val="24"/>
          <w:szCs w:val="24"/>
        </w:rPr>
        <w:t>politik</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luar</w:t>
      </w:r>
      <w:proofErr w:type="spellEnd"/>
      <w:r w:rsidRPr="00BD484C">
        <w:rPr>
          <w:rFonts w:ascii="Times New Roman" w:hAnsi="Times New Roman"/>
          <w:sz w:val="24"/>
          <w:szCs w:val="24"/>
        </w:rPr>
        <w:t xml:space="preserve"> negeri Iran yang </w:t>
      </w:r>
      <w:proofErr w:type="spellStart"/>
      <w:r w:rsidRPr="00BD484C">
        <w:rPr>
          <w:rFonts w:ascii="Times New Roman" w:hAnsi="Times New Roman"/>
          <w:sz w:val="24"/>
          <w:szCs w:val="24"/>
        </w:rPr>
        <w:t>aktif</w:t>
      </w:r>
      <w:proofErr w:type="spellEnd"/>
      <w:r w:rsidRPr="00BD484C">
        <w:rPr>
          <w:rFonts w:ascii="Times New Roman" w:hAnsi="Times New Roman"/>
          <w:sz w:val="24"/>
          <w:szCs w:val="24"/>
        </w:rPr>
        <w:t xml:space="preserve"> dan </w:t>
      </w:r>
      <w:proofErr w:type="spellStart"/>
      <w:r w:rsidRPr="00BD484C">
        <w:rPr>
          <w:rFonts w:ascii="Times New Roman" w:hAnsi="Times New Roman"/>
          <w:sz w:val="24"/>
          <w:szCs w:val="24"/>
        </w:rPr>
        <w:t>cerdas</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menjadikan</w:t>
      </w:r>
      <w:proofErr w:type="spellEnd"/>
      <w:r w:rsidRPr="00BD484C">
        <w:rPr>
          <w:rFonts w:ascii="Times New Roman" w:hAnsi="Times New Roman"/>
          <w:sz w:val="24"/>
          <w:szCs w:val="24"/>
        </w:rPr>
        <w:t xml:space="preserve"> Iran </w:t>
      </w:r>
      <w:proofErr w:type="spellStart"/>
      <w:r w:rsidRPr="00BD484C">
        <w:rPr>
          <w:rFonts w:ascii="Times New Roman" w:hAnsi="Times New Roman"/>
          <w:sz w:val="24"/>
          <w:szCs w:val="24"/>
        </w:rPr>
        <w:t>sebagai</w:t>
      </w:r>
      <w:proofErr w:type="spellEnd"/>
      <w:r w:rsidRPr="00BD484C">
        <w:rPr>
          <w:rFonts w:ascii="Times New Roman" w:hAnsi="Times New Roman"/>
          <w:sz w:val="24"/>
          <w:szCs w:val="24"/>
        </w:rPr>
        <w:t xml:space="preserve"> negara yang </w:t>
      </w:r>
      <w:proofErr w:type="spellStart"/>
      <w:r w:rsidRPr="00BD484C">
        <w:rPr>
          <w:rFonts w:ascii="Times New Roman" w:hAnsi="Times New Roman"/>
          <w:sz w:val="24"/>
          <w:szCs w:val="24"/>
        </w:rPr>
        <w:t>merangkul</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neagar</w:t>
      </w:r>
      <w:proofErr w:type="spellEnd"/>
      <w:r w:rsidRPr="00BD484C">
        <w:rPr>
          <w:rFonts w:ascii="Times New Roman" w:hAnsi="Times New Roman"/>
          <w:sz w:val="24"/>
          <w:szCs w:val="24"/>
        </w:rPr>
        <w:t xml:space="preserve">-negara Timur Tengah. </w:t>
      </w:r>
      <w:proofErr w:type="spellStart"/>
      <w:r w:rsidRPr="00BD484C">
        <w:rPr>
          <w:rFonts w:ascii="Times New Roman" w:hAnsi="Times New Roman"/>
          <w:sz w:val="24"/>
          <w:szCs w:val="24"/>
        </w:rPr>
        <w:t>Kalangan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politisi</w:t>
      </w:r>
      <w:proofErr w:type="spellEnd"/>
      <w:r w:rsidRPr="00BD484C">
        <w:rPr>
          <w:rFonts w:ascii="Times New Roman" w:hAnsi="Times New Roman"/>
          <w:sz w:val="24"/>
          <w:szCs w:val="24"/>
        </w:rPr>
        <w:t xml:space="preserve"> dan media Barat </w:t>
      </w:r>
      <w:proofErr w:type="spellStart"/>
      <w:r w:rsidRPr="00BD484C">
        <w:rPr>
          <w:rFonts w:ascii="Times New Roman" w:hAnsi="Times New Roman"/>
          <w:sz w:val="24"/>
          <w:szCs w:val="24"/>
        </w:rPr>
        <w:t>menilai</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itu</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sebagai</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kemenangan</w:t>
      </w:r>
      <w:proofErr w:type="spellEnd"/>
      <w:r w:rsidRPr="00BD484C">
        <w:rPr>
          <w:rFonts w:ascii="Times New Roman" w:hAnsi="Times New Roman"/>
          <w:sz w:val="24"/>
          <w:szCs w:val="24"/>
        </w:rPr>
        <w:t xml:space="preserve"> lain </w:t>
      </w:r>
      <w:proofErr w:type="spellStart"/>
      <w:r w:rsidRPr="00BD484C">
        <w:rPr>
          <w:rFonts w:ascii="Times New Roman" w:hAnsi="Times New Roman"/>
          <w:sz w:val="24"/>
          <w:szCs w:val="24"/>
        </w:rPr>
        <w:t>diplomasi</w:t>
      </w:r>
      <w:proofErr w:type="spellEnd"/>
      <w:r w:rsidRPr="00BD484C">
        <w:rPr>
          <w:rFonts w:ascii="Times New Roman" w:hAnsi="Times New Roman"/>
          <w:sz w:val="24"/>
          <w:szCs w:val="24"/>
        </w:rPr>
        <w:t xml:space="preserve"> Iran di </w:t>
      </w:r>
      <w:proofErr w:type="spellStart"/>
      <w:r w:rsidRPr="00BD484C">
        <w:rPr>
          <w:rFonts w:ascii="Times New Roman" w:hAnsi="Times New Roman"/>
          <w:sz w:val="24"/>
          <w:szCs w:val="24"/>
        </w:rPr>
        <w:t>kawasan</w:t>
      </w:r>
      <w:proofErr w:type="spellEnd"/>
      <w:r w:rsidRPr="00BD484C">
        <w:rPr>
          <w:rFonts w:ascii="Times New Roman" w:hAnsi="Times New Roman"/>
          <w:sz w:val="24"/>
          <w:szCs w:val="24"/>
        </w:rPr>
        <w:t xml:space="preserve"> Timur Tengah. </w:t>
      </w:r>
      <w:proofErr w:type="spellStart"/>
      <w:r w:rsidRPr="00BD484C">
        <w:rPr>
          <w:rFonts w:ascii="Times New Roman" w:hAnsi="Times New Roman"/>
          <w:sz w:val="24"/>
          <w:szCs w:val="24"/>
        </w:rPr>
        <w:t>Kebijakan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politik</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luar</w:t>
      </w:r>
      <w:proofErr w:type="spellEnd"/>
      <w:r w:rsidRPr="00BD484C">
        <w:rPr>
          <w:rFonts w:ascii="Times New Roman" w:hAnsi="Times New Roman"/>
          <w:sz w:val="24"/>
          <w:szCs w:val="24"/>
        </w:rPr>
        <w:t xml:space="preserve"> negeri Iran di </w:t>
      </w:r>
      <w:proofErr w:type="spellStart"/>
      <w:r w:rsidRPr="00BD484C">
        <w:rPr>
          <w:rFonts w:ascii="Times New Roman" w:hAnsi="Times New Roman"/>
          <w:sz w:val="24"/>
          <w:szCs w:val="24"/>
        </w:rPr>
        <w:t>kawasan</w:t>
      </w:r>
      <w:proofErr w:type="spellEnd"/>
      <w:r w:rsidRPr="00BD484C">
        <w:rPr>
          <w:rFonts w:ascii="Times New Roman" w:hAnsi="Times New Roman"/>
          <w:sz w:val="24"/>
          <w:szCs w:val="24"/>
        </w:rPr>
        <w:t xml:space="preserve"> Timur Tengah dan </w:t>
      </w:r>
      <w:proofErr w:type="spellStart"/>
      <w:r w:rsidRPr="00BD484C">
        <w:rPr>
          <w:rFonts w:ascii="Times New Roman" w:hAnsi="Times New Roman"/>
          <w:sz w:val="24"/>
          <w:szCs w:val="24"/>
        </w:rPr>
        <w:t>seluruh</w:t>
      </w:r>
      <w:proofErr w:type="spellEnd"/>
      <w:r w:rsidRPr="00BD484C">
        <w:rPr>
          <w:rFonts w:ascii="Times New Roman" w:hAnsi="Times New Roman"/>
          <w:sz w:val="24"/>
          <w:szCs w:val="24"/>
        </w:rPr>
        <w:t xml:space="preserve"> negara-negara Islam </w:t>
      </w:r>
      <w:proofErr w:type="spellStart"/>
      <w:r w:rsidRPr="00BD484C">
        <w:rPr>
          <w:rFonts w:ascii="Times New Roman" w:hAnsi="Times New Roman"/>
          <w:sz w:val="24"/>
          <w:szCs w:val="24"/>
        </w:rPr>
        <w:t>berlandaskan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upaya</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mewujudkan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persatuan</w:t>
      </w:r>
      <w:proofErr w:type="spellEnd"/>
      <w:r w:rsidRPr="00BD484C">
        <w:rPr>
          <w:rFonts w:ascii="Times New Roman" w:hAnsi="Times New Roman"/>
          <w:sz w:val="24"/>
          <w:szCs w:val="24"/>
        </w:rPr>
        <w:t xml:space="preserve"> di dunia Islam.</w:t>
      </w:r>
      <w:r w:rsidR="002E6DD0" w:rsidRPr="002E6DD0">
        <w:rPr>
          <w:rFonts w:ascii="Times New Roman" w:hAnsi="Times New Roman"/>
          <w:sz w:val="24"/>
          <w:szCs w:val="24"/>
        </w:rPr>
        <w:t xml:space="preserve"> </w:t>
      </w:r>
      <w:r w:rsidR="002E6DD0" w:rsidRPr="00BD484C">
        <w:rPr>
          <w:rFonts w:ascii="Times New Roman" w:hAnsi="Times New Roman"/>
          <w:sz w:val="24"/>
          <w:szCs w:val="24"/>
        </w:rPr>
        <w:t xml:space="preserve">Mahmoud Ahmadinejad </w:t>
      </w:r>
      <w:proofErr w:type="spellStart"/>
      <w:r w:rsidR="002E6DD0" w:rsidRPr="00BD484C">
        <w:rPr>
          <w:rFonts w:ascii="Times New Roman" w:hAnsi="Times New Roman"/>
          <w:sz w:val="24"/>
          <w:szCs w:val="24"/>
        </w:rPr>
        <w:lastRenderedPageBreak/>
        <w:t>menjadi</w:t>
      </w:r>
      <w:proofErr w:type="spellEnd"/>
      <w:r w:rsidR="002E6DD0" w:rsidRPr="00BD484C">
        <w:rPr>
          <w:rFonts w:ascii="Times New Roman" w:hAnsi="Times New Roman"/>
          <w:sz w:val="24"/>
          <w:szCs w:val="24"/>
        </w:rPr>
        <w:t xml:space="preserve"> </w:t>
      </w:r>
      <w:proofErr w:type="spellStart"/>
      <w:r w:rsidR="002E6DD0" w:rsidRPr="00BD484C">
        <w:rPr>
          <w:rFonts w:ascii="Times New Roman" w:hAnsi="Times New Roman"/>
          <w:sz w:val="24"/>
          <w:szCs w:val="24"/>
        </w:rPr>
        <w:t>populer</w:t>
      </w:r>
      <w:proofErr w:type="spellEnd"/>
      <w:r w:rsidR="002E6DD0" w:rsidRPr="00BD484C">
        <w:rPr>
          <w:rFonts w:ascii="Times New Roman" w:hAnsi="Times New Roman"/>
          <w:sz w:val="24"/>
          <w:szCs w:val="24"/>
        </w:rPr>
        <w:t xml:space="preserve"> </w:t>
      </w:r>
      <w:proofErr w:type="spellStart"/>
      <w:r w:rsidR="002E6DD0" w:rsidRPr="00BD484C">
        <w:rPr>
          <w:rFonts w:ascii="Times New Roman" w:hAnsi="Times New Roman"/>
          <w:sz w:val="24"/>
          <w:szCs w:val="24"/>
        </w:rPr>
        <w:t>bagi</w:t>
      </w:r>
      <w:proofErr w:type="spellEnd"/>
      <w:r w:rsidR="002E6DD0" w:rsidRPr="00BD484C">
        <w:rPr>
          <w:rFonts w:ascii="Times New Roman" w:hAnsi="Times New Roman"/>
          <w:sz w:val="24"/>
          <w:szCs w:val="24"/>
        </w:rPr>
        <w:t xml:space="preserve"> </w:t>
      </w:r>
      <w:proofErr w:type="spellStart"/>
      <w:r w:rsidR="002E6DD0" w:rsidRPr="00BD484C">
        <w:rPr>
          <w:rFonts w:ascii="Times New Roman" w:hAnsi="Times New Roman"/>
          <w:sz w:val="24"/>
          <w:szCs w:val="24"/>
        </w:rPr>
        <w:t>masyarakat</w:t>
      </w:r>
      <w:proofErr w:type="spellEnd"/>
      <w:r w:rsidR="002E6DD0" w:rsidRPr="00BD484C">
        <w:rPr>
          <w:rFonts w:ascii="Times New Roman" w:hAnsi="Times New Roman"/>
          <w:sz w:val="24"/>
          <w:szCs w:val="24"/>
        </w:rPr>
        <w:t xml:space="preserve"> Timur Tengah yang </w:t>
      </w:r>
      <w:proofErr w:type="spellStart"/>
      <w:r w:rsidR="002E6DD0" w:rsidRPr="00BD484C">
        <w:rPr>
          <w:rFonts w:ascii="Times New Roman" w:hAnsi="Times New Roman"/>
          <w:sz w:val="24"/>
          <w:szCs w:val="24"/>
        </w:rPr>
        <w:t>selama</w:t>
      </w:r>
      <w:proofErr w:type="spellEnd"/>
      <w:r w:rsidR="002E6DD0" w:rsidRPr="00BD484C">
        <w:rPr>
          <w:rFonts w:ascii="Times New Roman" w:hAnsi="Times New Roman"/>
          <w:sz w:val="24"/>
          <w:szCs w:val="24"/>
        </w:rPr>
        <w:t xml:space="preserve"> </w:t>
      </w:r>
      <w:proofErr w:type="spellStart"/>
      <w:r w:rsidR="002E6DD0" w:rsidRPr="00BD484C">
        <w:rPr>
          <w:rFonts w:ascii="Times New Roman" w:hAnsi="Times New Roman"/>
          <w:sz w:val="24"/>
          <w:szCs w:val="24"/>
        </w:rPr>
        <w:t>ini</w:t>
      </w:r>
      <w:proofErr w:type="spellEnd"/>
      <w:r w:rsidR="002E6DD0" w:rsidRPr="00BD484C">
        <w:rPr>
          <w:rFonts w:ascii="Times New Roman" w:hAnsi="Times New Roman"/>
          <w:sz w:val="24"/>
          <w:szCs w:val="24"/>
        </w:rPr>
        <w:t xml:space="preserve"> </w:t>
      </w:r>
      <w:proofErr w:type="spellStart"/>
      <w:r w:rsidR="002E6DD0" w:rsidRPr="00BD484C">
        <w:rPr>
          <w:rFonts w:ascii="Times New Roman" w:hAnsi="Times New Roman"/>
          <w:sz w:val="24"/>
          <w:szCs w:val="24"/>
        </w:rPr>
        <w:t>tertekan</w:t>
      </w:r>
      <w:proofErr w:type="spellEnd"/>
      <w:r w:rsidR="002E6DD0" w:rsidRPr="00BD484C">
        <w:rPr>
          <w:rFonts w:ascii="Times New Roman" w:hAnsi="Times New Roman"/>
          <w:sz w:val="24"/>
          <w:szCs w:val="24"/>
        </w:rPr>
        <w:t xml:space="preserve"> oleh </w:t>
      </w:r>
      <w:proofErr w:type="spellStart"/>
      <w:r w:rsidR="002E6DD0" w:rsidRPr="00BD484C">
        <w:rPr>
          <w:rFonts w:ascii="Times New Roman" w:hAnsi="Times New Roman"/>
          <w:sz w:val="24"/>
          <w:szCs w:val="24"/>
        </w:rPr>
        <w:t>dominasi</w:t>
      </w:r>
      <w:proofErr w:type="spellEnd"/>
      <w:r w:rsidR="002E6DD0" w:rsidRPr="00BD484C">
        <w:rPr>
          <w:rFonts w:ascii="Times New Roman" w:hAnsi="Times New Roman"/>
          <w:sz w:val="24"/>
          <w:szCs w:val="24"/>
        </w:rPr>
        <w:t xml:space="preserve"> </w:t>
      </w:r>
      <w:proofErr w:type="spellStart"/>
      <w:r w:rsidR="002E6DD0" w:rsidRPr="00BD484C">
        <w:rPr>
          <w:rFonts w:ascii="Times New Roman" w:hAnsi="Times New Roman"/>
          <w:sz w:val="24"/>
          <w:szCs w:val="24"/>
        </w:rPr>
        <w:t>politik</w:t>
      </w:r>
      <w:proofErr w:type="spellEnd"/>
      <w:r w:rsidR="002E6DD0" w:rsidRPr="00BD484C">
        <w:rPr>
          <w:rFonts w:ascii="Times New Roman" w:hAnsi="Times New Roman"/>
          <w:sz w:val="24"/>
          <w:szCs w:val="24"/>
        </w:rPr>
        <w:t xml:space="preserve"> dan </w:t>
      </w:r>
      <w:proofErr w:type="spellStart"/>
      <w:r w:rsidR="002E6DD0" w:rsidRPr="00BD484C">
        <w:rPr>
          <w:rFonts w:ascii="Times New Roman" w:hAnsi="Times New Roman"/>
          <w:sz w:val="24"/>
          <w:szCs w:val="24"/>
        </w:rPr>
        <w:t>militer</w:t>
      </w:r>
      <w:proofErr w:type="spellEnd"/>
      <w:r w:rsidR="002E6DD0" w:rsidRPr="00BD484C">
        <w:rPr>
          <w:rFonts w:ascii="Times New Roman" w:hAnsi="Times New Roman"/>
          <w:sz w:val="24"/>
          <w:szCs w:val="24"/>
        </w:rPr>
        <w:t xml:space="preserve"> Amerika </w:t>
      </w:r>
      <w:proofErr w:type="spellStart"/>
      <w:r w:rsidR="002E6DD0" w:rsidRPr="00BD484C">
        <w:rPr>
          <w:rFonts w:ascii="Times New Roman" w:hAnsi="Times New Roman"/>
          <w:sz w:val="24"/>
          <w:szCs w:val="24"/>
        </w:rPr>
        <w:t>Serikat</w:t>
      </w:r>
      <w:proofErr w:type="spellEnd"/>
      <w:r w:rsidR="002E6DD0" w:rsidRPr="00BD484C">
        <w:rPr>
          <w:rFonts w:ascii="Times New Roman" w:hAnsi="Times New Roman"/>
          <w:sz w:val="24"/>
          <w:szCs w:val="24"/>
        </w:rPr>
        <w:t xml:space="preserve"> dan Israel </w:t>
      </w:r>
      <w:proofErr w:type="spellStart"/>
      <w:r w:rsidR="002E6DD0" w:rsidRPr="00BD484C">
        <w:rPr>
          <w:rFonts w:ascii="Times New Roman" w:hAnsi="Times New Roman"/>
          <w:sz w:val="24"/>
          <w:szCs w:val="24"/>
        </w:rPr>
        <w:t>terhadap</w:t>
      </w:r>
      <w:proofErr w:type="spellEnd"/>
      <w:r w:rsidR="002E6DD0" w:rsidRPr="00BD484C">
        <w:rPr>
          <w:rFonts w:ascii="Times New Roman" w:hAnsi="Times New Roman"/>
          <w:sz w:val="24"/>
          <w:szCs w:val="24"/>
        </w:rPr>
        <w:t xml:space="preserve"> </w:t>
      </w:r>
      <w:proofErr w:type="spellStart"/>
      <w:r w:rsidR="002E6DD0" w:rsidRPr="00BD484C">
        <w:rPr>
          <w:rFonts w:ascii="Times New Roman" w:hAnsi="Times New Roman"/>
          <w:sz w:val="24"/>
          <w:szCs w:val="24"/>
        </w:rPr>
        <w:t>pemerintah</w:t>
      </w:r>
      <w:proofErr w:type="spellEnd"/>
      <w:r w:rsidR="002E6DD0" w:rsidRPr="00BD484C">
        <w:rPr>
          <w:rFonts w:ascii="Times New Roman" w:hAnsi="Times New Roman"/>
          <w:sz w:val="24"/>
          <w:szCs w:val="24"/>
        </w:rPr>
        <w:t xml:space="preserve"> </w:t>
      </w:r>
      <w:proofErr w:type="spellStart"/>
      <w:r w:rsidR="002E6DD0" w:rsidRPr="00BD484C">
        <w:rPr>
          <w:rFonts w:ascii="Times New Roman" w:hAnsi="Times New Roman"/>
          <w:sz w:val="24"/>
          <w:szCs w:val="24"/>
        </w:rPr>
        <w:t>mereka</w:t>
      </w:r>
      <w:proofErr w:type="spellEnd"/>
      <w:r w:rsidR="002E6DD0" w:rsidRPr="00BD484C">
        <w:rPr>
          <w:rFonts w:ascii="Times New Roman" w:hAnsi="Times New Roman"/>
          <w:sz w:val="24"/>
          <w:szCs w:val="24"/>
        </w:rPr>
        <w:t xml:space="preserve">. </w:t>
      </w:r>
      <w:proofErr w:type="spellStart"/>
      <w:r w:rsidR="002E6DD0" w:rsidRPr="00BD484C">
        <w:rPr>
          <w:rFonts w:ascii="Times New Roman" w:hAnsi="Times New Roman"/>
          <w:bCs/>
          <w:sz w:val="24"/>
          <w:szCs w:val="24"/>
        </w:rPr>
        <w:t>Hadirnya</w:t>
      </w:r>
      <w:proofErr w:type="spellEnd"/>
      <w:r w:rsidR="002E6DD0" w:rsidRPr="00BD484C">
        <w:rPr>
          <w:rFonts w:ascii="Times New Roman" w:hAnsi="Times New Roman"/>
          <w:bCs/>
          <w:sz w:val="24"/>
          <w:szCs w:val="24"/>
        </w:rPr>
        <w:t xml:space="preserve"> Iran </w:t>
      </w:r>
      <w:proofErr w:type="spellStart"/>
      <w:r w:rsidR="002E6DD0" w:rsidRPr="00BD484C">
        <w:rPr>
          <w:rFonts w:ascii="Times New Roman" w:hAnsi="Times New Roman"/>
          <w:bCs/>
          <w:sz w:val="24"/>
          <w:szCs w:val="24"/>
        </w:rPr>
        <w:t>sebagai</w:t>
      </w:r>
      <w:proofErr w:type="spellEnd"/>
      <w:r w:rsidR="002E6DD0" w:rsidRPr="00BD484C">
        <w:rPr>
          <w:rFonts w:ascii="Times New Roman" w:hAnsi="Times New Roman"/>
          <w:bCs/>
          <w:sz w:val="24"/>
          <w:szCs w:val="24"/>
        </w:rPr>
        <w:t xml:space="preserve"> </w:t>
      </w:r>
      <w:proofErr w:type="spellStart"/>
      <w:r w:rsidR="002E6DD0" w:rsidRPr="00BD484C">
        <w:rPr>
          <w:rFonts w:ascii="Times New Roman" w:hAnsi="Times New Roman"/>
          <w:bCs/>
          <w:sz w:val="24"/>
          <w:szCs w:val="24"/>
        </w:rPr>
        <w:t>kekuatan</w:t>
      </w:r>
      <w:proofErr w:type="spellEnd"/>
      <w:r w:rsidR="002E6DD0" w:rsidRPr="00BD484C">
        <w:rPr>
          <w:rFonts w:ascii="Times New Roman" w:hAnsi="Times New Roman"/>
          <w:bCs/>
          <w:sz w:val="24"/>
          <w:szCs w:val="24"/>
        </w:rPr>
        <w:t xml:space="preserve"> </w:t>
      </w:r>
      <w:proofErr w:type="spellStart"/>
      <w:r w:rsidR="002E6DD0" w:rsidRPr="00BD484C">
        <w:rPr>
          <w:rFonts w:ascii="Times New Roman" w:hAnsi="Times New Roman"/>
          <w:bCs/>
          <w:sz w:val="24"/>
          <w:szCs w:val="24"/>
        </w:rPr>
        <w:t>baru</w:t>
      </w:r>
      <w:proofErr w:type="spellEnd"/>
      <w:r w:rsidR="002E6DD0" w:rsidRPr="00BD484C">
        <w:rPr>
          <w:rFonts w:ascii="Times New Roman" w:hAnsi="Times New Roman"/>
          <w:bCs/>
          <w:sz w:val="24"/>
          <w:szCs w:val="24"/>
        </w:rPr>
        <w:t xml:space="preserve"> </w:t>
      </w:r>
      <w:proofErr w:type="spellStart"/>
      <w:r w:rsidR="002E6DD0" w:rsidRPr="00BD484C">
        <w:rPr>
          <w:rFonts w:ascii="Times New Roman" w:hAnsi="Times New Roman"/>
          <w:bCs/>
          <w:sz w:val="24"/>
          <w:szCs w:val="24"/>
        </w:rPr>
        <w:t>tidak</w:t>
      </w:r>
      <w:proofErr w:type="spellEnd"/>
      <w:r w:rsidR="002E6DD0" w:rsidRPr="00BD484C">
        <w:rPr>
          <w:rFonts w:ascii="Times New Roman" w:hAnsi="Times New Roman"/>
          <w:bCs/>
          <w:sz w:val="24"/>
          <w:szCs w:val="24"/>
        </w:rPr>
        <w:t xml:space="preserve"> </w:t>
      </w:r>
      <w:proofErr w:type="spellStart"/>
      <w:r w:rsidR="002E6DD0" w:rsidRPr="00BD484C">
        <w:rPr>
          <w:rFonts w:ascii="Times New Roman" w:hAnsi="Times New Roman"/>
          <w:bCs/>
          <w:sz w:val="24"/>
          <w:szCs w:val="24"/>
        </w:rPr>
        <w:t>terlepas</w:t>
      </w:r>
      <w:proofErr w:type="spellEnd"/>
      <w:r w:rsidR="002E6DD0" w:rsidRPr="00BD484C">
        <w:rPr>
          <w:rFonts w:ascii="Times New Roman" w:hAnsi="Times New Roman"/>
          <w:bCs/>
          <w:sz w:val="24"/>
          <w:szCs w:val="24"/>
        </w:rPr>
        <w:t xml:space="preserve"> </w:t>
      </w:r>
      <w:proofErr w:type="spellStart"/>
      <w:r w:rsidR="002E6DD0" w:rsidRPr="00BD484C">
        <w:rPr>
          <w:rFonts w:ascii="Times New Roman" w:hAnsi="Times New Roman"/>
          <w:bCs/>
          <w:sz w:val="24"/>
          <w:szCs w:val="24"/>
        </w:rPr>
        <w:t>dari</w:t>
      </w:r>
      <w:proofErr w:type="spellEnd"/>
      <w:r w:rsidR="002E6DD0" w:rsidRPr="00BD484C">
        <w:rPr>
          <w:rFonts w:ascii="Times New Roman" w:hAnsi="Times New Roman"/>
          <w:bCs/>
          <w:sz w:val="24"/>
          <w:szCs w:val="24"/>
        </w:rPr>
        <w:t xml:space="preserve"> </w:t>
      </w:r>
      <w:proofErr w:type="spellStart"/>
      <w:r w:rsidR="002E6DD0" w:rsidRPr="00BD484C">
        <w:rPr>
          <w:rFonts w:ascii="Times New Roman" w:hAnsi="Times New Roman"/>
          <w:bCs/>
          <w:sz w:val="24"/>
          <w:szCs w:val="24"/>
        </w:rPr>
        <w:t>keberhasilan</w:t>
      </w:r>
      <w:proofErr w:type="spellEnd"/>
      <w:r w:rsidR="002E6DD0" w:rsidRPr="00BD484C">
        <w:rPr>
          <w:rFonts w:ascii="Times New Roman" w:hAnsi="Times New Roman"/>
          <w:bCs/>
          <w:sz w:val="24"/>
          <w:szCs w:val="24"/>
        </w:rPr>
        <w:t xml:space="preserve"> </w:t>
      </w:r>
      <w:proofErr w:type="spellStart"/>
      <w:r w:rsidR="002E6DD0" w:rsidRPr="00BD484C">
        <w:rPr>
          <w:rFonts w:ascii="Times New Roman" w:hAnsi="Times New Roman"/>
          <w:bCs/>
          <w:sz w:val="24"/>
          <w:szCs w:val="24"/>
        </w:rPr>
        <w:t>diplomasi</w:t>
      </w:r>
      <w:proofErr w:type="spellEnd"/>
      <w:r w:rsidR="002E6DD0" w:rsidRPr="00BD484C">
        <w:rPr>
          <w:rFonts w:ascii="Times New Roman" w:hAnsi="Times New Roman"/>
          <w:bCs/>
          <w:sz w:val="24"/>
          <w:szCs w:val="24"/>
        </w:rPr>
        <w:t xml:space="preserve"> di </w:t>
      </w:r>
      <w:proofErr w:type="spellStart"/>
      <w:r w:rsidR="002E6DD0" w:rsidRPr="00BD484C">
        <w:rPr>
          <w:rFonts w:ascii="Times New Roman" w:hAnsi="Times New Roman"/>
          <w:bCs/>
          <w:sz w:val="24"/>
          <w:szCs w:val="24"/>
        </w:rPr>
        <w:t>kawasan</w:t>
      </w:r>
      <w:proofErr w:type="spellEnd"/>
      <w:r w:rsidR="002E6DD0" w:rsidRPr="00BD484C">
        <w:rPr>
          <w:rFonts w:ascii="Times New Roman" w:hAnsi="Times New Roman"/>
          <w:bCs/>
          <w:sz w:val="24"/>
          <w:szCs w:val="24"/>
        </w:rPr>
        <w:t xml:space="preserve"> regional Timur Tengah. </w:t>
      </w:r>
      <w:proofErr w:type="spellStart"/>
      <w:r w:rsidR="002E6DD0" w:rsidRPr="00BD484C">
        <w:rPr>
          <w:rFonts w:ascii="Times New Roman" w:hAnsi="Times New Roman"/>
          <w:bCs/>
          <w:sz w:val="24"/>
          <w:szCs w:val="24"/>
        </w:rPr>
        <w:t>Keberhasilan</w:t>
      </w:r>
      <w:proofErr w:type="spellEnd"/>
      <w:r w:rsidR="002E6DD0" w:rsidRPr="00BD484C">
        <w:rPr>
          <w:rFonts w:ascii="Times New Roman" w:hAnsi="Times New Roman"/>
          <w:bCs/>
          <w:sz w:val="24"/>
          <w:szCs w:val="24"/>
        </w:rPr>
        <w:t xml:space="preserve"> </w:t>
      </w:r>
      <w:proofErr w:type="spellStart"/>
      <w:r w:rsidR="002E6DD0" w:rsidRPr="00BD484C">
        <w:rPr>
          <w:rFonts w:ascii="Times New Roman" w:hAnsi="Times New Roman"/>
          <w:bCs/>
          <w:sz w:val="24"/>
          <w:szCs w:val="24"/>
        </w:rPr>
        <w:t>Politik</w:t>
      </w:r>
      <w:proofErr w:type="spellEnd"/>
      <w:r w:rsidR="002E6DD0" w:rsidRPr="00BD484C">
        <w:rPr>
          <w:rFonts w:ascii="Times New Roman" w:hAnsi="Times New Roman"/>
          <w:bCs/>
          <w:sz w:val="24"/>
          <w:szCs w:val="24"/>
        </w:rPr>
        <w:t xml:space="preserve"> </w:t>
      </w:r>
      <w:proofErr w:type="spellStart"/>
      <w:r w:rsidR="002E6DD0" w:rsidRPr="00BD484C">
        <w:rPr>
          <w:rFonts w:ascii="Times New Roman" w:hAnsi="Times New Roman"/>
          <w:bCs/>
          <w:sz w:val="24"/>
          <w:szCs w:val="24"/>
        </w:rPr>
        <w:t>Luar</w:t>
      </w:r>
      <w:proofErr w:type="spellEnd"/>
      <w:r w:rsidR="002E6DD0" w:rsidRPr="00BD484C">
        <w:rPr>
          <w:rFonts w:ascii="Times New Roman" w:hAnsi="Times New Roman"/>
          <w:bCs/>
          <w:sz w:val="24"/>
          <w:szCs w:val="24"/>
        </w:rPr>
        <w:t xml:space="preserve"> negeri Iran di </w:t>
      </w:r>
      <w:proofErr w:type="spellStart"/>
      <w:r w:rsidR="002E6DD0" w:rsidRPr="00BD484C">
        <w:rPr>
          <w:rFonts w:ascii="Times New Roman" w:hAnsi="Times New Roman"/>
          <w:bCs/>
          <w:sz w:val="24"/>
          <w:szCs w:val="24"/>
        </w:rPr>
        <w:t>berbagai</w:t>
      </w:r>
      <w:proofErr w:type="spellEnd"/>
      <w:r w:rsidR="002E6DD0" w:rsidRPr="00BD484C">
        <w:rPr>
          <w:rFonts w:ascii="Times New Roman" w:hAnsi="Times New Roman"/>
          <w:bCs/>
          <w:sz w:val="24"/>
          <w:szCs w:val="24"/>
        </w:rPr>
        <w:t xml:space="preserve"> </w:t>
      </w:r>
      <w:proofErr w:type="spellStart"/>
      <w:r w:rsidR="002E6DD0" w:rsidRPr="00BD484C">
        <w:rPr>
          <w:rFonts w:ascii="Times New Roman" w:hAnsi="Times New Roman"/>
          <w:bCs/>
          <w:sz w:val="24"/>
          <w:szCs w:val="24"/>
        </w:rPr>
        <w:t>bidang</w:t>
      </w:r>
      <w:proofErr w:type="spellEnd"/>
      <w:r w:rsidR="002E6DD0" w:rsidRPr="00BD484C">
        <w:rPr>
          <w:rFonts w:ascii="Times New Roman" w:hAnsi="Times New Roman"/>
          <w:bCs/>
          <w:sz w:val="24"/>
          <w:szCs w:val="24"/>
        </w:rPr>
        <w:t xml:space="preserve"> </w:t>
      </w:r>
      <w:proofErr w:type="spellStart"/>
      <w:r w:rsidR="002E6DD0" w:rsidRPr="00BD484C">
        <w:rPr>
          <w:rFonts w:ascii="Times New Roman" w:hAnsi="Times New Roman"/>
          <w:bCs/>
          <w:sz w:val="24"/>
          <w:szCs w:val="24"/>
        </w:rPr>
        <w:t>telah</w:t>
      </w:r>
      <w:proofErr w:type="spellEnd"/>
      <w:r w:rsidR="002E6DD0" w:rsidRPr="00BD484C">
        <w:rPr>
          <w:rFonts w:ascii="Times New Roman" w:hAnsi="Times New Roman"/>
          <w:bCs/>
          <w:sz w:val="24"/>
          <w:szCs w:val="24"/>
        </w:rPr>
        <w:t xml:space="preserve"> </w:t>
      </w:r>
      <w:proofErr w:type="spellStart"/>
      <w:r w:rsidR="002E6DD0" w:rsidRPr="00BD484C">
        <w:rPr>
          <w:rFonts w:ascii="Times New Roman" w:hAnsi="Times New Roman"/>
          <w:bCs/>
          <w:sz w:val="24"/>
          <w:szCs w:val="24"/>
        </w:rPr>
        <w:t>menguatkan</w:t>
      </w:r>
      <w:proofErr w:type="spellEnd"/>
      <w:r w:rsidR="002E6DD0" w:rsidRPr="00BD484C">
        <w:rPr>
          <w:rFonts w:ascii="Times New Roman" w:hAnsi="Times New Roman"/>
          <w:bCs/>
          <w:sz w:val="24"/>
          <w:szCs w:val="24"/>
        </w:rPr>
        <w:t xml:space="preserve"> </w:t>
      </w:r>
      <w:proofErr w:type="spellStart"/>
      <w:r w:rsidR="002E6DD0" w:rsidRPr="00BD484C">
        <w:rPr>
          <w:rFonts w:ascii="Times New Roman" w:hAnsi="Times New Roman"/>
          <w:bCs/>
          <w:sz w:val="24"/>
          <w:szCs w:val="24"/>
        </w:rPr>
        <w:t>asumsi</w:t>
      </w:r>
      <w:proofErr w:type="spellEnd"/>
      <w:r w:rsidR="002E6DD0" w:rsidRPr="00BD484C">
        <w:rPr>
          <w:rFonts w:ascii="Times New Roman" w:hAnsi="Times New Roman"/>
          <w:bCs/>
          <w:sz w:val="24"/>
          <w:szCs w:val="24"/>
        </w:rPr>
        <w:t xml:space="preserve"> </w:t>
      </w:r>
      <w:proofErr w:type="spellStart"/>
      <w:r w:rsidR="002E6DD0" w:rsidRPr="00BD484C">
        <w:rPr>
          <w:rFonts w:ascii="Times New Roman" w:hAnsi="Times New Roman"/>
          <w:bCs/>
          <w:sz w:val="24"/>
          <w:szCs w:val="24"/>
        </w:rPr>
        <w:t>bahwa</w:t>
      </w:r>
      <w:proofErr w:type="spellEnd"/>
      <w:r w:rsidR="002E6DD0" w:rsidRPr="00BD484C">
        <w:rPr>
          <w:rFonts w:ascii="Times New Roman" w:hAnsi="Times New Roman"/>
          <w:bCs/>
          <w:sz w:val="24"/>
          <w:szCs w:val="24"/>
        </w:rPr>
        <w:t xml:space="preserve"> </w:t>
      </w:r>
      <w:proofErr w:type="spellStart"/>
      <w:r w:rsidR="002E6DD0" w:rsidRPr="00BD484C">
        <w:rPr>
          <w:rFonts w:ascii="Times New Roman" w:hAnsi="Times New Roman"/>
          <w:bCs/>
          <w:sz w:val="24"/>
          <w:szCs w:val="24"/>
        </w:rPr>
        <w:t>pasca</w:t>
      </w:r>
      <w:proofErr w:type="spellEnd"/>
      <w:r w:rsidR="002E6DD0" w:rsidRPr="00BD484C">
        <w:rPr>
          <w:rFonts w:ascii="Times New Roman" w:hAnsi="Times New Roman"/>
          <w:bCs/>
          <w:sz w:val="24"/>
          <w:szCs w:val="24"/>
        </w:rPr>
        <w:t xml:space="preserve"> </w:t>
      </w:r>
      <w:proofErr w:type="spellStart"/>
      <w:r w:rsidR="002E6DD0" w:rsidRPr="00BD484C">
        <w:rPr>
          <w:rFonts w:ascii="Times New Roman" w:hAnsi="Times New Roman"/>
          <w:bCs/>
          <w:sz w:val="24"/>
          <w:szCs w:val="24"/>
        </w:rPr>
        <w:t>Perang</w:t>
      </w:r>
      <w:proofErr w:type="spellEnd"/>
      <w:r w:rsidR="002E6DD0" w:rsidRPr="00BD484C">
        <w:rPr>
          <w:rFonts w:ascii="Times New Roman" w:hAnsi="Times New Roman"/>
          <w:bCs/>
          <w:sz w:val="24"/>
          <w:szCs w:val="24"/>
        </w:rPr>
        <w:t xml:space="preserve"> </w:t>
      </w:r>
      <w:proofErr w:type="spellStart"/>
      <w:r w:rsidR="002E6DD0" w:rsidRPr="00BD484C">
        <w:rPr>
          <w:rFonts w:ascii="Times New Roman" w:hAnsi="Times New Roman"/>
          <w:bCs/>
          <w:sz w:val="24"/>
          <w:szCs w:val="24"/>
        </w:rPr>
        <w:t>teluk</w:t>
      </w:r>
      <w:proofErr w:type="spellEnd"/>
      <w:r w:rsidR="002E6DD0" w:rsidRPr="00BD484C">
        <w:rPr>
          <w:rFonts w:ascii="Times New Roman" w:hAnsi="Times New Roman"/>
          <w:bCs/>
          <w:sz w:val="24"/>
          <w:szCs w:val="24"/>
        </w:rPr>
        <w:t xml:space="preserve"> II Iran </w:t>
      </w:r>
      <w:proofErr w:type="spellStart"/>
      <w:r w:rsidR="002E6DD0" w:rsidRPr="00BD484C">
        <w:rPr>
          <w:rFonts w:ascii="Times New Roman" w:hAnsi="Times New Roman"/>
          <w:bCs/>
          <w:sz w:val="24"/>
          <w:szCs w:val="24"/>
        </w:rPr>
        <w:t>mengalami</w:t>
      </w:r>
      <w:proofErr w:type="spellEnd"/>
      <w:r w:rsidR="002E6DD0" w:rsidRPr="00BD484C">
        <w:rPr>
          <w:rFonts w:ascii="Times New Roman" w:hAnsi="Times New Roman"/>
          <w:bCs/>
          <w:sz w:val="24"/>
          <w:szCs w:val="24"/>
        </w:rPr>
        <w:t xml:space="preserve"> </w:t>
      </w:r>
      <w:proofErr w:type="spellStart"/>
      <w:r w:rsidR="002E6DD0" w:rsidRPr="00BD484C">
        <w:rPr>
          <w:rFonts w:ascii="Times New Roman" w:hAnsi="Times New Roman"/>
          <w:bCs/>
          <w:sz w:val="24"/>
          <w:szCs w:val="24"/>
        </w:rPr>
        <w:t>perkembangan</w:t>
      </w:r>
      <w:proofErr w:type="spellEnd"/>
      <w:r w:rsidR="002E6DD0" w:rsidRPr="00BD484C">
        <w:rPr>
          <w:rFonts w:ascii="Times New Roman" w:hAnsi="Times New Roman"/>
          <w:bCs/>
          <w:sz w:val="24"/>
          <w:szCs w:val="24"/>
        </w:rPr>
        <w:t xml:space="preserve"> yang </w:t>
      </w:r>
      <w:proofErr w:type="spellStart"/>
      <w:r w:rsidR="002E6DD0" w:rsidRPr="00BD484C">
        <w:rPr>
          <w:rFonts w:ascii="Times New Roman" w:hAnsi="Times New Roman"/>
          <w:bCs/>
          <w:sz w:val="24"/>
          <w:szCs w:val="24"/>
        </w:rPr>
        <w:t>signifikan</w:t>
      </w:r>
      <w:proofErr w:type="spellEnd"/>
      <w:r w:rsidR="002E6DD0" w:rsidRPr="00BD484C">
        <w:rPr>
          <w:rFonts w:ascii="Times New Roman" w:hAnsi="Times New Roman"/>
          <w:bCs/>
          <w:sz w:val="24"/>
          <w:szCs w:val="24"/>
        </w:rPr>
        <w:t xml:space="preserve">. </w:t>
      </w:r>
    </w:p>
    <w:p w14:paraId="2022DD36" w14:textId="0503E34E" w:rsidR="002E6DD0" w:rsidRPr="00BD5D34" w:rsidRDefault="002E6DD0" w:rsidP="002E6DD0">
      <w:pPr>
        <w:spacing w:line="480" w:lineRule="auto"/>
        <w:ind w:left="426"/>
        <w:jc w:val="both"/>
        <w:rPr>
          <w:rFonts w:ascii="Times New Roman" w:hAnsi="Times New Roman"/>
          <w:sz w:val="24"/>
          <w:szCs w:val="24"/>
        </w:rPr>
      </w:pPr>
      <w:r>
        <w:rPr>
          <w:rFonts w:ascii="Times New Roman" w:eastAsia="Times New Roman" w:hAnsi="Times New Roman"/>
          <w:sz w:val="24"/>
          <w:szCs w:val="24"/>
          <w:lang w:val="sv-SE"/>
        </w:rPr>
        <w:tab/>
      </w:r>
      <w:r>
        <w:rPr>
          <w:rFonts w:ascii="Times New Roman" w:eastAsia="Times New Roman" w:hAnsi="Times New Roman"/>
          <w:sz w:val="24"/>
          <w:szCs w:val="24"/>
          <w:lang w:val="sv-SE"/>
        </w:rPr>
        <w:tab/>
      </w:r>
      <w:r w:rsidRPr="00BD484C">
        <w:rPr>
          <w:rFonts w:ascii="Times New Roman" w:eastAsia="Times New Roman" w:hAnsi="Times New Roman"/>
          <w:sz w:val="24"/>
          <w:szCs w:val="24"/>
          <w:lang w:val="sv-SE"/>
        </w:rPr>
        <w:t xml:space="preserve">Karisma Ahmadinejad dan solidnya dukungan masyarakat Iran serta restu dari ulama sekaligus pemimpin tertinggi Iran, ditambah dengan pemaksimalan potensi dalam negeri yang responsif akan berbagai peluang dan tantangan internasional adalah kunci Iran bisa berhasil dan sukses seperti sekarang.  Meskipun didera embargo puluhan tahun dan persaingan yang dinamis dalam tatanan dunia anarki, Iran sanggup bertahan dan berdiri sendiri. Kemampuan Iran dalam mengembangkan nuklirnya menjadikan Iran dapat meraup untung lebih dari ekspor minyaknya. Karena dengan pembangkit listrik tenaga nuklir tersebut Iran dapat menghemat pemakaian hasil minyaknya sendiri, sehingga Iran dapat memaksimalkan hasil minyaknya tersebut untuk di ekspor ke negara-negara lain. Dengan kata lain, Iran menjadi negara yang memanfaatkan semua bidang, dan tidak terus menerus bergantug kepada negara-negara adidaya, seperti negara-negara Timur Tengah lainnya yang menjadi negara boneka Amerika. Bahkan negara-negara boneka tersebut sulit untuk menjadi negara mandiri dan berpengaruh di kawasan seperti Iran. Dari beberapa faktor tersebut, pantaslah bila kita menyebut Iran sebagai negara paling berpengaruh di Timur Tengah, belum </w:t>
      </w:r>
      <w:r w:rsidRPr="00BD484C">
        <w:rPr>
          <w:rFonts w:ascii="Times New Roman" w:eastAsia="Times New Roman" w:hAnsi="Times New Roman"/>
          <w:sz w:val="24"/>
          <w:szCs w:val="24"/>
          <w:lang w:val="sv-SE"/>
        </w:rPr>
        <w:lastRenderedPageBreak/>
        <w:t>lagi Iran di bawah Ahmadinejad menjadi negara yang sangat di perhitungkan bukan saja di kawasan tetapi juga di panggung internasional.</w:t>
      </w:r>
      <w:r w:rsidR="003200C2" w:rsidRPr="003200C2">
        <w:rPr>
          <w:rFonts w:ascii="Times New Roman" w:hAnsi="Times New Roman"/>
          <w:bCs/>
          <w:sz w:val="24"/>
          <w:szCs w:val="24"/>
        </w:rPr>
        <w:t xml:space="preserve"> </w:t>
      </w:r>
      <w:r w:rsidR="003200C2" w:rsidRPr="00BD5D34">
        <w:rPr>
          <w:rFonts w:ascii="Times New Roman" w:hAnsi="Times New Roman"/>
          <w:bCs/>
          <w:sz w:val="24"/>
          <w:szCs w:val="24"/>
        </w:rPr>
        <w:t>(</w:t>
      </w:r>
      <w:hyperlink r:id="rId8" w:history="1">
        <w:r w:rsidR="003200C2" w:rsidRPr="00BD5D34">
          <w:rPr>
            <w:rStyle w:val="Hyperlink"/>
            <w:rFonts w:ascii="Times New Roman" w:hAnsi="Times New Roman"/>
            <w:color w:val="000000" w:themeColor="text1"/>
            <w:sz w:val="24"/>
            <w:szCs w:val="24"/>
          </w:rPr>
          <w:t>http://indonesian.irib.ir/en/telisik/-/asset_publisher/k0Z8/content/id/4891112/pop_up?_101_INSTANCE_k0Z8_viewMode=print</w:t>
        </w:r>
      </w:hyperlink>
      <w:r w:rsidR="003200C2" w:rsidRPr="00BD5D34">
        <w:rPr>
          <w:rFonts w:ascii="Times New Roman" w:hAnsi="Times New Roman"/>
          <w:color w:val="000000" w:themeColor="text1"/>
          <w:sz w:val="24"/>
          <w:szCs w:val="24"/>
        </w:rPr>
        <w:t>,).</w:t>
      </w:r>
      <w:r w:rsidRPr="00BD5D34">
        <w:rPr>
          <w:rFonts w:ascii="Times New Roman" w:hAnsi="Times New Roman"/>
          <w:sz w:val="24"/>
          <w:szCs w:val="24"/>
        </w:rPr>
        <w:tab/>
      </w:r>
    </w:p>
    <w:p w14:paraId="748D258C" w14:textId="0ABC2126" w:rsidR="002E6DD0" w:rsidRDefault="002E6DD0" w:rsidP="002E6DD0">
      <w:pPr>
        <w:spacing w:line="480" w:lineRule="auto"/>
        <w:ind w:left="4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sidRPr="00BD484C">
        <w:rPr>
          <w:rFonts w:ascii="Times New Roman" w:hAnsi="Times New Roman"/>
          <w:sz w:val="24"/>
          <w:szCs w:val="24"/>
        </w:rPr>
        <w:t>Kemampuan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diplomasi</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pemerintah</w:t>
      </w:r>
      <w:proofErr w:type="spellEnd"/>
      <w:r w:rsidRPr="00BD484C">
        <w:rPr>
          <w:rFonts w:ascii="Times New Roman" w:hAnsi="Times New Roman"/>
          <w:sz w:val="24"/>
          <w:szCs w:val="24"/>
        </w:rPr>
        <w:t xml:space="preserve"> Ahmadinejad </w:t>
      </w:r>
      <w:proofErr w:type="spellStart"/>
      <w:r w:rsidRPr="00BD484C">
        <w:rPr>
          <w:rFonts w:ascii="Times New Roman" w:hAnsi="Times New Roman"/>
          <w:sz w:val="24"/>
          <w:szCs w:val="24"/>
        </w:rPr>
        <w:t>mengubah</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Republik</w:t>
      </w:r>
      <w:proofErr w:type="spellEnd"/>
      <w:r w:rsidRPr="00BD484C">
        <w:rPr>
          <w:rFonts w:ascii="Times New Roman" w:hAnsi="Times New Roman"/>
          <w:sz w:val="24"/>
          <w:szCs w:val="24"/>
        </w:rPr>
        <w:t xml:space="preserve"> Islam Iran </w:t>
      </w:r>
      <w:proofErr w:type="spellStart"/>
      <w:r w:rsidRPr="00BD484C">
        <w:rPr>
          <w:rFonts w:ascii="Times New Roman" w:hAnsi="Times New Roman"/>
          <w:sz w:val="24"/>
          <w:szCs w:val="24"/>
        </w:rPr>
        <w:t>menjadi</w:t>
      </w:r>
      <w:proofErr w:type="spellEnd"/>
      <w:r w:rsidRPr="00BD484C">
        <w:rPr>
          <w:rFonts w:ascii="Times New Roman" w:hAnsi="Times New Roman"/>
          <w:sz w:val="24"/>
          <w:szCs w:val="24"/>
        </w:rPr>
        <w:t xml:space="preserve"> salah </w:t>
      </w:r>
      <w:proofErr w:type="spellStart"/>
      <w:r w:rsidRPr="00BD484C">
        <w:rPr>
          <w:rFonts w:ascii="Times New Roman" w:hAnsi="Times New Roman"/>
          <w:sz w:val="24"/>
          <w:szCs w:val="24"/>
        </w:rPr>
        <w:t>satu</w:t>
      </w:r>
      <w:proofErr w:type="spellEnd"/>
      <w:r w:rsidRPr="00BD484C">
        <w:rPr>
          <w:rFonts w:ascii="Times New Roman" w:hAnsi="Times New Roman"/>
          <w:sz w:val="24"/>
          <w:szCs w:val="24"/>
        </w:rPr>
        <w:t xml:space="preserve"> negara </w:t>
      </w:r>
      <w:proofErr w:type="spellStart"/>
      <w:r w:rsidRPr="00BD484C">
        <w:rPr>
          <w:rFonts w:ascii="Times New Roman" w:hAnsi="Times New Roman"/>
          <w:sz w:val="24"/>
          <w:szCs w:val="24"/>
        </w:rPr>
        <w:t>terkuat</w:t>
      </w:r>
      <w:proofErr w:type="spellEnd"/>
      <w:r w:rsidRPr="00BD484C">
        <w:rPr>
          <w:rFonts w:ascii="Times New Roman" w:hAnsi="Times New Roman"/>
          <w:sz w:val="24"/>
          <w:szCs w:val="24"/>
        </w:rPr>
        <w:t xml:space="preserve"> di Timur Tengah. </w:t>
      </w:r>
      <w:proofErr w:type="spellStart"/>
      <w:r w:rsidRPr="00BD484C">
        <w:rPr>
          <w:rFonts w:ascii="Times New Roman" w:hAnsi="Times New Roman"/>
          <w:sz w:val="24"/>
          <w:szCs w:val="24"/>
        </w:rPr>
        <w:t>Kemampuan</w:t>
      </w:r>
      <w:proofErr w:type="spellEnd"/>
      <w:r w:rsidRPr="00BD484C">
        <w:rPr>
          <w:rFonts w:ascii="Times New Roman" w:hAnsi="Times New Roman"/>
          <w:sz w:val="24"/>
          <w:szCs w:val="24"/>
        </w:rPr>
        <w:t xml:space="preserve"> Iran </w:t>
      </w:r>
      <w:proofErr w:type="spellStart"/>
      <w:r w:rsidRPr="00BD484C">
        <w:rPr>
          <w:rFonts w:ascii="Times New Roman" w:hAnsi="Times New Roman"/>
          <w:sz w:val="24"/>
          <w:szCs w:val="24"/>
        </w:rPr>
        <w:t>diakui</w:t>
      </w:r>
      <w:proofErr w:type="spellEnd"/>
      <w:r w:rsidRPr="00BD484C">
        <w:rPr>
          <w:rFonts w:ascii="Times New Roman" w:hAnsi="Times New Roman"/>
          <w:sz w:val="24"/>
          <w:szCs w:val="24"/>
        </w:rPr>
        <w:t xml:space="preserve"> oleh </w:t>
      </w:r>
      <w:proofErr w:type="spellStart"/>
      <w:r w:rsidRPr="00BD484C">
        <w:rPr>
          <w:rFonts w:ascii="Times New Roman" w:hAnsi="Times New Roman"/>
          <w:sz w:val="24"/>
          <w:szCs w:val="24"/>
        </w:rPr>
        <w:t>tokoh-tokoh</w:t>
      </w:r>
      <w:proofErr w:type="spellEnd"/>
      <w:r w:rsidRPr="00BD484C">
        <w:rPr>
          <w:rFonts w:ascii="Times New Roman" w:hAnsi="Times New Roman"/>
          <w:sz w:val="24"/>
          <w:szCs w:val="24"/>
        </w:rPr>
        <w:t xml:space="preserve"> Barat yang </w:t>
      </w:r>
      <w:proofErr w:type="spellStart"/>
      <w:r w:rsidRPr="00BD484C">
        <w:rPr>
          <w:rFonts w:ascii="Times New Roman" w:hAnsi="Times New Roman"/>
          <w:sz w:val="24"/>
          <w:szCs w:val="24"/>
        </w:rPr>
        <w:t>menasehati</w:t>
      </w:r>
      <w:proofErr w:type="spellEnd"/>
      <w:r w:rsidRPr="00BD484C">
        <w:rPr>
          <w:rFonts w:ascii="Times New Roman" w:hAnsi="Times New Roman"/>
          <w:sz w:val="24"/>
          <w:szCs w:val="24"/>
        </w:rPr>
        <w:t xml:space="preserve"> Gedung </w:t>
      </w:r>
      <w:proofErr w:type="spellStart"/>
      <w:r w:rsidRPr="00BD484C">
        <w:rPr>
          <w:rFonts w:ascii="Times New Roman" w:hAnsi="Times New Roman"/>
          <w:sz w:val="24"/>
          <w:szCs w:val="24"/>
        </w:rPr>
        <w:t>Putih</w:t>
      </w:r>
      <w:proofErr w:type="spellEnd"/>
      <w:r w:rsidRPr="00BD484C">
        <w:rPr>
          <w:rFonts w:ascii="Times New Roman" w:hAnsi="Times New Roman"/>
          <w:sz w:val="24"/>
          <w:szCs w:val="24"/>
        </w:rPr>
        <w:t xml:space="preserve"> agar </w:t>
      </w:r>
      <w:proofErr w:type="spellStart"/>
      <w:r w:rsidRPr="00BD484C">
        <w:rPr>
          <w:rFonts w:ascii="Times New Roman" w:hAnsi="Times New Roman"/>
          <w:sz w:val="24"/>
          <w:szCs w:val="24"/>
        </w:rPr>
        <w:t>tidak</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memandang</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sebelah</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mata</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peran</w:t>
      </w:r>
      <w:proofErr w:type="spellEnd"/>
      <w:r w:rsidRPr="00BD484C">
        <w:rPr>
          <w:rFonts w:ascii="Times New Roman" w:hAnsi="Times New Roman"/>
          <w:sz w:val="24"/>
          <w:szCs w:val="24"/>
        </w:rPr>
        <w:t xml:space="preserve"> dan </w:t>
      </w:r>
      <w:proofErr w:type="spellStart"/>
      <w:r w:rsidRPr="00BD484C">
        <w:rPr>
          <w:rFonts w:ascii="Times New Roman" w:hAnsi="Times New Roman"/>
          <w:sz w:val="24"/>
          <w:szCs w:val="24"/>
        </w:rPr>
        <w:t>posisi</w:t>
      </w:r>
      <w:proofErr w:type="spellEnd"/>
      <w:r w:rsidRPr="00BD484C">
        <w:rPr>
          <w:rFonts w:ascii="Times New Roman" w:hAnsi="Times New Roman"/>
          <w:sz w:val="24"/>
          <w:szCs w:val="24"/>
        </w:rPr>
        <w:t xml:space="preserve"> Iran di Timur Tengah. </w:t>
      </w:r>
      <w:proofErr w:type="spellStart"/>
      <w:r w:rsidRPr="00BD484C">
        <w:rPr>
          <w:rFonts w:ascii="Times New Roman" w:hAnsi="Times New Roman"/>
          <w:sz w:val="24"/>
          <w:szCs w:val="24"/>
        </w:rPr>
        <w:t>Perundingan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segitiga</w:t>
      </w:r>
      <w:proofErr w:type="spellEnd"/>
      <w:r w:rsidRPr="00BD484C">
        <w:rPr>
          <w:rFonts w:ascii="Times New Roman" w:hAnsi="Times New Roman"/>
          <w:sz w:val="24"/>
          <w:szCs w:val="24"/>
        </w:rPr>
        <w:t xml:space="preserve"> Baghdad </w:t>
      </w:r>
      <w:proofErr w:type="spellStart"/>
      <w:r w:rsidRPr="00BD484C">
        <w:rPr>
          <w:rFonts w:ascii="Times New Roman" w:hAnsi="Times New Roman"/>
          <w:sz w:val="24"/>
          <w:szCs w:val="24"/>
        </w:rPr>
        <w:t>menunjukkan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posisi</w:t>
      </w:r>
      <w:proofErr w:type="spellEnd"/>
      <w:r w:rsidRPr="00BD484C">
        <w:rPr>
          <w:rFonts w:ascii="Times New Roman" w:hAnsi="Times New Roman"/>
          <w:sz w:val="24"/>
          <w:szCs w:val="24"/>
        </w:rPr>
        <w:t xml:space="preserve"> Iran sangat </w:t>
      </w:r>
      <w:proofErr w:type="spellStart"/>
      <w:r w:rsidRPr="00BD484C">
        <w:rPr>
          <w:rFonts w:ascii="Times New Roman" w:hAnsi="Times New Roman"/>
          <w:sz w:val="24"/>
          <w:szCs w:val="24"/>
        </w:rPr>
        <w:t>menentukan</w:t>
      </w:r>
      <w:proofErr w:type="spellEnd"/>
      <w:r w:rsidRPr="00BD484C">
        <w:rPr>
          <w:rFonts w:ascii="Times New Roman" w:hAnsi="Times New Roman"/>
          <w:sz w:val="24"/>
          <w:szCs w:val="24"/>
        </w:rPr>
        <w:t xml:space="preserve"> di </w:t>
      </w:r>
      <w:proofErr w:type="spellStart"/>
      <w:r w:rsidRPr="00BD484C">
        <w:rPr>
          <w:rFonts w:ascii="Times New Roman" w:hAnsi="Times New Roman"/>
          <w:sz w:val="24"/>
          <w:szCs w:val="24"/>
        </w:rPr>
        <w:t>peta</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politik</w:t>
      </w:r>
      <w:proofErr w:type="spellEnd"/>
      <w:r w:rsidRPr="00BD484C">
        <w:rPr>
          <w:rFonts w:ascii="Times New Roman" w:hAnsi="Times New Roman"/>
          <w:sz w:val="24"/>
          <w:szCs w:val="24"/>
        </w:rPr>
        <w:t xml:space="preserve"> Timur Tengah. </w:t>
      </w:r>
      <w:proofErr w:type="spellStart"/>
      <w:r w:rsidRPr="00BD484C">
        <w:rPr>
          <w:rFonts w:ascii="Times New Roman" w:hAnsi="Times New Roman"/>
          <w:sz w:val="24"/>
          <w:szCs w:val="24"/>
        </w:rPr>
        <w:t>Perundingan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segitiga</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terlaksana</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setelah</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permintaan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resmi</w:t>
      </w:r>
      <w:proofErr w:type="spellEnd"/>
      <w:r w:rsidRPr="00BD484C">
        <w:rPr>
          <w:rFonts w:ascii="Times New Roman" w:hAnsi="Times New Roman"/>
          <w:sz w:val="24"/>
          <w:szCs w:val="24"/>
        </w:rPr>
        <w:t xml:space="preserve"> Amerika </w:t>
      </w:r>
      <w:proofErr w:type="spellStart"/>
      <w:r w:rsidRPr="00BD484C">
        <w:rPr>
          <w:rFonts w:ascii="Times New Roman" w:hAnsi="Times New Roman"/>
          <w:sz w:val="24"/>
          <w:szCs w:val="24"/>
        </w:rPr>
        <w:t>Serikat</w:t>
      </w:r>
      <w:proofErr w:type="spellEnd"/>
      <w:r w:rsidRPr="00BD484C">
        <w:rPr>
          <w:rFonts w:ascii="Times New Roman" w:hAnsi="Times New Roman"/>
          <w:sz w:val="24"/>
          <w:szCs w:val="24"/>
        </w:rPr>
        <w:t xml:space="preserve"> dan </w:t>
      </w:r>
      <w:proofErr w:type="spellStart"/>
      <w:r w:rsidRPr="00BD484C">
        <w:rPr>
          <w:rFonts w:ascii="Times New Roman" w:hAnsi="Times New Roman"/>
          <w:sz w:val="24"/>
          <w:szCs w:val="24"/>
        </w:rPr>
        <w:t>desakan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pemerintah</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Irak</w:t>
      </w:r>
      <w:proofErr w:type="spellEnd"/>
      <w:r w:rsidRPr="00BD484C">
        <w:rPr>
          <w:rFonts w:ascii="Times New Roman" w:hAnsi="Times New Roman"/>
          <w:sz w:val="24"/>
          <w:szCs w:val="24"/>
        </w:rPr>
        <w:t xml:space="preserve">. Satu </w:t>
      </w:r>
      <w:proofErr w:type="spellStart"/>
      <w:r w:rsidRPr="00BD484C">
        <w:rPr>
          <w:rFonts w:ascii="Times New Roman" w:hAnsi="Times New Roman"/>
          <w:sz w:val="24"/>
          <w:szCs w:val="24"/>
        </w:rPr>
        <w:t>hal</w:t>
      </w:r>
      <w:proofErr w:type="spellEnd"/>
      <w:r w:rsidRPr="00BD484C">
        <w:rPr>
          <w:rFonts w:ascii="Times New Roman" w:hAnsi="Times New Roman"/>
          <w:sz w:val="24"/>
          <w:szCs w:val="24"/>
        </w:rPr>
        <w:t xml:space="preserve"> yang </w:t>
      </w:r>
      <w:proofErr w:type="spellStart"/>
      <w:r w:rsidRPr="00BD484C">
        <w:rPr>
          <w:rFonts w:ascii="Times New Roman" w:hAnsi="Times New Roman"/>
          <w:sz w:val="24"/>
          <w:szCs w:val="24"/>
        </w:rPr>
        <w:t>menggembirakan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ketika</w:t>
      </w:r>
      <w:proofErr w:type="spellEnd"/>
      <w:r w:rsidRPr="00BD484C">
        <w:rPr>
          <w:rFonts w:ascii="Times New Roman" w:hAnsi="Times New Roman"/>
          <w:sz w:val="24"/>
          <w:szCs w:val="24"/>
        </w:rPr>
        <w:t xml:space="preserve"> Timur Tengah </w:t>
      </w:r>
      <w:proofErr w:type="spellStart"/>
      <w:r w:rsidRPr="00BD484C">
        <w:rPr>
          <w:rFonts w:ascii="Times New Roman" w:hAnsi="Times New Roman"/>
          <w:sz w:val="24"/>
          <w:szCs w:val="24"/>
        </w:rPr>
        <w:t>menjadi</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pusat</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konsentrasi</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tekanan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politik</w:t>
      </w:r>
      <w:proofErr w:type="spellEnd"/>
      <w:r w:rsidRPr="00BD484C">
        <w:rPr>
          <w:rFonts w:ascii="Times New Roman" w:hAnsi="Times New Roman"/>
          <w:sz w:val="24"/>
          <w:szCs w:val="24"/>
        </w:rPr>
        <w:t xml:space="preserve"> dan </w:t>
      </w:r>
      <w:proofErr w:type="spellStart"/>
      <w:r w:rsidRPr="00BD484C">
        <w:rPr>
          <w:rFonts w:ascii="Times New Roman" w:hAnsi="Times New Roman"/>
          <w:sz w:val="24"/>
          <w:szCs w:val="24"/>
        </w:rPr>
        <w:t>militer</w:t>
      </w:r>
      <w:proofErr w:type="spellEnd"/>
      <w:r w:rsidRPr="00BD484C">
        <w:rPr>
          <w:rFonts w:ascii="Times New Roman" w:hAnsi="Times New Roman"/>
          <w:sz w:val="24"/>
          <w:szCs w:val="24"/>
        </w:rPr>
        <w:t xml:space="preserve"> Amerika </w:t>
      </w:r>
      <w:proofErr w:type="spellStart"/>
      <w:r w:rsidRPr="00BD484C">
        <w:rPr>
          <w:rFonts w:ascii="Times New Roman" w:hAnsi="Times New Roman"/>
          <w:sz w:val="24"/>
          <w:szCs w:val="24"/>
        </w:rPr>
        <w:t>Serikat</w:t>
      </w:r>
      <w:proofErr w:type="spellEnd"/>
      <w:r w:rsidRPr="00BD484C">
        <w:rPr>
          <w:rFonts w:ascii="Times New Roman" w:hAnsi="Times New Roman"/>
          <w:sz w:val="24"/>
          <w:szCs w:val="24"/>
        </w:rPr>
        <w:t xml:space="preserve"> dan </w:t>
      </w:r>
      <w:proofErr w:type="spellStart"/>
      <w:r w:rsidRPr="00BD484C">
        <w:rPr>
          <w:rFonts w:ascii="Times New Roman" w:hAnsi="Times New Roman"/>
          <w:sz w:val="24"/>
          <w:szCs w:val="24"/>
        </w:rPr>
        <w:t>sekutu</w:t>
      </w:r>
      <w:r w:rsidR="001728D7">
        <w:rPr>
          <w:rFonts w:ascii="Times New Roman" w:hAnsi="Times New Roman"/>
          <w:sz w:val="24"/>
          <w:szCs w:val="24"/>
        </w:rPr>
        <w:t>nya</w:t>
      </w:r>
      <w:proofErr w:type="spellEnd"/>
      <w:r w:rsidR="001728D7">
        <w:rPr>
          <w:rFonts w:ascii="Times New Roman" w:hAnsi="Times New Roman"/>
          <w:sz w:val="24"/>
          <w:szCs w:val="24"/>
        </w:rPr>
        <w:t xml:space="preserve"> </w:t>
      </w:r>
      <w:proofErr w:type="spellStart"/>
      <w:r w:rsidR="001728D7">
        <w:rPr>
          <w:rFonts w:ascii="Times New Roman" w:hAnsi="Times New Roman"/>
          <w:sz w:val="24"/>
          <w:szCs w:val="24"/>
        </w:rPr>
        <w:t>terhadap</w:t>
      </w:r>
      <w:proofErr w:type="spellEnd"/>
      <w:r w:rsidR="001728D7">
        <w:rPr>
          <w:rFonts w:ascii="Times New Roman" w:hAnsi="Times New Roman"/>
          <w:sz w:val="24"/>
          <w:szCs w:val="24"/>
        </w:rPr>
        <w:t xml:space="preserve"> Iran, </w:t>
      </w:r>
      <w:proofErr w:type="spellStart"/>
      <w:r w:rsidR="001728D7">
        <w:rPr>
          <w:rFonts w:ascii="Times New Roman" w:hAnsi="Times New Roman"/>
          <w:sz w:val="24"/>
          <w:szCs w:val="24"/>
        </w:rPr>
        <w:t>keberhasilan</w:t>
      </w:r>
      <w:proofErr w:type="spellEnd"/>
      <w:r w:rsidR="001728D7">
        <w:rPr>
          <w:rFonts w:ascii="Times New Roman" w:hAnsi="Times New Roman"/>
          <w:sz w:val="24"/>
          <w:szCs w:val="24"/>
        </w:rPr>
        <w:t xml:space="preserve"> </w:t>
      </w:r>
      <w:proofErr w:type="spellStart"/>
      <w:r w:rsidRPr="00BD484C">
        <w:rPr>
          <w:rFonts w:ascii="Times New Roman" w:hAnsi="Times New Roman"/>
          <w:sz w:val="24"/>
          <w:szCs w:val="24"/>
        </w:rPr>
        <w:t>diplomasi</w:t>
      </w:r>
      <w:proofErr w:type="spellEnd"/>
      <w:r w:rsidRPr="00BD484C">
        <w:rPr>
          <w:rFonts w:ascii="Times New Roman" w:hAnsi="Times New Roman"/>
          <w:sz w:val="24"/>
          <w:szCs w:val="24"/>
        </w:rPr>
        <w:t xml:space="preserve"> Iran </w:t>
      </w:r>
      <w:proofErr w:type="spellStart"/>
      <w:r w:rsidRPr="00BD484C">
        <w:rPr>
          <w:rFonts w:ascii="Times New Roman" w:hAnsi="Times New Roman"/>
          <w:sz w:val="24"/>
          <w:szCs w:val="24"/>
        </w:rPr>
        <w:t>lebih</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mendominasi</w:t>
      </w:r>
      <w:proofErr w:type="spellEnd"/>
      <w:r w:rsidRPr="00BD484C">
        <w:rPr>
          <w:rFonts w:ascii="Times New Roman" w:hAnsi="Times New Roman"/>
          <w:sz w:val="24"/>
          <w:szCs w:val="24"/>
        </w:rPr>
        <w:t>.</w:t>
      </w:r>
      <w:r w:rsidR="003200C2" w:rsidRPr="003200C2">
        <w:t xml:space="preserve"> </w:t>
      </w:r>
      <w:r w:rsidR="001849ED" w:rsidRPr="001849ED">
        <w:rPr>
          <w:rFonts w:ascii="Times New Roman" w:hAnsi="Times New Roman"/>
          <w:sz w:val="24"/>
          <w:szCs w:val="24"/>
        </w:rPr>
        <w:t>(</w:t>
      </w:r>
      <w:hyperlink r:id="rId9" w:history="1">
        <w:r w:rsidR="003200C2" w:rsidRPr="001849ED">
          <w:rPr>
            <w:rFonts w:ascii="Times New Roman" w:hAnsi="Times New Roman"/>
            <w:color w:val="000000" w:themeColor="text1"/>
            <w:sz w:val="24"/>
            <w:szCs w:val="24"/>
            <w:u w:val="single"/>
          </w:rPr>
          <w:t>http://www.islamtimes.org/vdcfjcdj.w6dxta8,iw.html</w:t>
        </w:r>
      </w:hyperlink>
      <w:r w:rsidR="003200C2" w:rsidRPr="001849ED">
        <w:rPr>
          <w:rFonts w:ascii="Times New Roman" w:hAnsi="Times New Roman"/>
          <w:color w:val="000000" w:themeColor="text1"/>
          <w:sz w:val="24"/>
          <w:szCs w:val="24"/>
        </w:rPr>
        <w:t>,</w:t>
      </w:r>
      <w:r w:rsidR="001849ED" w:rsidRPr="001849ED">
        <w:rPr>
          <w:rFonts w:ascii="Times New Roman" w:hAnsi="Times New Roman"/>
          <w:color w:val="000000" w:themeColor="text1"/>
          <w:sz w:val="24"/>
          <w:szCs w:val="24"/>
        </w:rPr>
        <w:t>)</w:t>
      </w:r>
    </w:p>
    <w:p w14:paraId="65E67041" w14:textId="77777777" w:rsidR="002E6DD0" w:rsidRPr="00BD484C" w:rsidRDefault="002E6DD0" w:rsidP="002E6DD0">
      <w:pPr>
        <w:spacing w:line="480" w:lineRule="auto"/>
        <w:ind w:left="426"/>
        <w:jc w:val="both"/>
        <w:rPr>
          <w:rFonts w:ascii="Times New Roman" w:hAnsi="Times New Roman"/>
          <w:sz w:val="24"/>
          <w:szCs w:val="24"/>
        </w:rPr>
      </w:pPr>
      <w:r>
        <w:rPr>
          <w:rFonts w:ascii="Times New Roman" w:eastAsia="Times New Roman" w:hAnsi="Times New Roman"/>
          <w:sz w:val="24"/>
          <w:szCs w:val="24"/>
          <w:lang w:val="fi-FI"/>
        </w:rPr>
        <w:tab/>
      </w:r>
      <w:r>
        <w:rPr>
          <w:rFonts w:ascii="Times New Roman" w:eastAsia="Times New Roman" w:hAnsi="Times New Roman"/>
          <w:sz w:val="24"/>
          <w:szCs w:val="24"/>
          <w:lang w:val="fi-FI"/>
        </w:rPr>
        <w:tab/>
      </w:r>
      <w:r w:rsidRPr="00BD484C">
        <w:rPr>
          <w:rFonts w:ascii="Times New Roman" w:eastAsia="Times New Roman" w:hAnsi="Times New Roman"/>
          <w:sz w:val="24"/>
          <w:szCs w:val="24"/>
          <w:lang w:val="fi-FI"/>
        </w:rPr>
        <w:t>Dengan politik pragmatisnya Iran dapat merangkul negara-negara di kawasan Timur Tengah bahkan Rusia, China, Venezuela juga menjadi negara sahabat Iran. Itu karena Iran akan merangkul semua negara yang dapat membawa hal positif bagi Iran, karena pasca revolusi Islam, Iran mengalami keterpurukan dalam segi ekonomi, sehingga Iran harus merangkul negara-negara lain guna memperbaiki perekonomian negaranya.</w:t>
      </w:r>
    </w:p>
    <w:p w14:paraId="7D568185" w14:textId="3E589AE2" w:rsidR="000A7A3C" w:rsidRDefault="002E6DD0" w:rsidP="002E6DD0">
      <w:pPr>
        <w:spacing w:line="480" w:lineRule="auto"/>
        <w:ind w:left="426" w:hanging="426"/>
        <w:jc w:val="both"/>
        <w:rPr>
          <w:rFonts w:ascii="Times New Roman" w:hAnsi="Times New Roman"/>
          <w:color w:val="000000" w:themeColor="text1"/>
          <w:sz w:val="20"/>
          <w:szCs w:val="20"/>
        </w:rPr>
      </w:pPr>
      <w:r>
        <w:rPr>
          <w:rFonts w:ascii="Times New Roman" w:eastAsia="Times New Roman" w:hAnsi="Times New Roman"/>
          <w:sz w:val="24"/>
          <w:szCs w:val="24"/>
          <w:lang w:val="fi-FI"/>
        </w:rPr>
        <w:lastRenderedPageBreak/>
        <w:tab/>
      </w:r>
      <w:r>
        <w:rPr>
          <w:rFonts w:ascii="Times New Roman" w:eastAsia="Times New Roman" w:hAnsi="Times New Roman"/>
          <w:sz w:val="24"/>
          <w:szCs w:val="24"/>
          <w:lang w:val="fi-FI"/>
        </w:rPr>
        <w:tab/>
      </w:r>
      <w:r>
        <w:rPr>
          <w:rFonts w:ascii="Times New Roman" w:eastAsia="Times New Roman" w:hAnsi="Times New Roman"/>
          <w:sz w:val="24"/>
          <w:szCs w:val="24"/>
          <w:lang w:val="fi-FI"/>
        </w:rPr>
        <w:tab/>
      </w:r>
      <w:r w:rsidRPr="00BD484C">
        <w:rPr>
          <w:rFonts w:ascii="Times New Roman" w:eastAsia="Times New Roman" w:hAnsi="Times New Roman"/>
          <w:sz w:val="24"/>
          <w:szCs w:val="24"/>
          <w:lang w:val="fi-FI"/>
        </w:rPr>
        <w:t>Kemampuan diplomasi Iran di kawasan Timur Tengah pada masa Ahmadinejad memang sedikit mengalami hambatan. Salah satu faktornya adalah karena Iran di bawah Ahmadinejad sangat aktif dalam mengembangkan kebijakan nuklir untuk tujuan damainya. Negara-negara teluk seperti Arab Saudi bahkan meminta Amerika dan Sekutunya untuk segera menghentikan pengembangan nuklir Iran. Karena menganggap Iran dapat menjadi negara yang sangat berpengaruh di Timur Tengah, sehingga revolusi yaang pernah terjadi di Iran dapat merambat ke negara-negara teluk yang di menganut sistem monarki. Ini dapat membuat rakyat yang merasa jenuh dengan sistem pemerintahan diktator dan monarki ini akan melakukan seruan demi seruan untuk menggulingkan rezim-rezim tersebut. Tetapi disamping itu semua Iran dengan politik pragmatismenya tetap dapat merangkul negara-negara Timur Tengah yang berbeda mazhab sekalipun. Itu karena Iran dengan prinsip yang di cetuskan sejak awal revolusi untuk dapat merangkul negara-negara Islam dan menolak adanya hubungan dengan Amerika yang menjadi salah satu trauma bagi rakyat Iran, karena pada masa Shah Reza Amerika dapat dengan mudah menguras sumur-sumur minyak Iran.</w:t>
      </w:r>
      <w:r w:rsidR="001728D7" w:rsidRPr="001728D7">
        <w:rPr>
          <w:rFonts w:ascii="Times New Roman" w:hAnsi="Times New Roman"/>
          <w:color w:val="000000" w:themeColor="text1"/>
          <w:sz w:val="20"/>
          <w:szCs w:val="20"/>
        </w:rPr>
        <w:t xml:space="preserve"> </w:t>
      </w:r>
      <w:r w:rsidR="001728D7" w:rsidRPr="00BD5D34">
        <w:rPr>
          <w:rFonts w:ascii="Times New Roman" w:hAnsi="Times New Roman"/>
          <w:color w:val="000000" w:themeColor="text1"/>
          <w:sz w:val="24"/>
          <w:szCs w:val="24"/>
        </w:rPr>
        <w:t xml:space="preserve">(Eva Patricia </w:t>
      </w:r>
      <w:proofErr w:type="spellStart"/>
      <w:r w:rsidR="001728D7" w:rsidRPr="00BD5D34">
        <w:rPr>
          <w:rFonts w:ascii="Times New Roman" w:hAnsi="Times New Roman"/>
          <w:color w:val="000000" w:themeColor="text1"/>
          <w:sz w:val="24"/>
          <w:szCs w:val="24"/>
        </w:rPr>
        <w:t>Rakel</w:t>
      </w:r>
      <w:proofErr w:type="spellEnd"/>
      <w:r w:rsidR="001728D7" w:rsidRPr="00BD5D34">
        <w:rPr>
          <w:rFonts w:ascii="Times New Roman" w:hAnsi="Times New Roman"/>
          <w:color w:val="000000" w:themeColor="text1"/>
          <w:sz w:val="24"/>
          <w:szCs w:val="24"/>
        </w:rPr>
        <w:t xml:space="preserve">, </w:t>
      </w:r>
      <w:r w:rsidR="001728D7" w:rsidRPr="00BD5D34">
        <w:rPr>
          <w:rFonts w:ascii="Times New Roman" w:hAnsi="Times New Roman"/>
          <w:i/>
          <w:iCs/>
          <w:color w:val="000000" w:themeColor="text1"/>
          <w:sz w:val="24"/>
          <w:szCs w:val="24"/>
        </w:rPr>
        <w:t xml:space="preserve">The Iranian Political Elite, State and Society Relations, and Foreign Relations since The Islamic Revolution, </w:t>
      </w:r>
      <w:proofErr w:type="spellStart"/>
      <w:r w:rsidR="001728D7" w:rsidRPr="00BD5D34">
        <w:rPr>
          <w:rFonts w:ascii="Times New Roman" w:hAnsi="Times New Roman"/>
          <w:color w:val="000000" w:themeColor="text1"/>
          <w:sz w:val="24"/>
          <w:szCs w:val="24"/>
        </w:rPr>
        <w:t>Duitsland</w:t>
      </w:r>
      <w:proofErr w:type="spellEnd"/>
      <w:r w:rsidR="001728D7" w:rsidRPr="00BD5D34">
        <w:rPr>
          <w:rFonts w:ascii="Times New Roman" w:hAnsi="Times New Roman"/>
          <w:color w:val="000000" w:themeColor="text1"/>
          <w:sz w:val="24"/>
          <w:szCs w:val="24"/>
        </w:rPr>
        <w:t xml:space="preserve">: 2008, </w:t>
      </w:r>
      <w:proofErr w:type="spellStart"/>
      <w:r w:rsidR="001728D7" w:rsidRPr="00BD5D34">
        <w:rPr>
          <w:rFonts w:ascii="Times New Roman" w:hAnsi="Times New Roman"/>
          <w:color w:val="000000" w:themeColor="text1"/>
          <w:sz w:val="24"/>
          <w:szCs w:val="24"/>
        </w:rPr>
        <w:t>hal</w:t>
      </w:r>
      <w:proofErr w:type="spellEnd"/>
      <w:r w:rsidR="001728D7" w:rsidRPr="00BD5D34">
        <w:rPr>
          <w:rFonts w:ascii="Times New Roman" w:hAnsi="Times New Roman"/>
          <w:color w:val="000000" w:themeColor="text1"/>
          <w:sz w:val="24"/>
          <w:szCs w:val="24"/>
        </w:rPr>
        <w:t>, 147-148.)</w:t>
      </w:r>
    </w:p>
    <w:p w14:paraId="69E97037" w14:textId="72D38C9E" w:rsidR="004844A3" w:rsidRPr="00E91652" w:rsidRDefault="004844A3" w:rsidP="002E6DD0">
      <w:pPr>
        <w:spacing w:line="480" w:lineRule="auto"/>
        <w:ind w:left="426" w:hanging="426"/>
        <w:jc w:val="both"/>
        <w:rPr>
          <w:rFonts w:ascii="Times New Roman" w:hAnsi="Times New Roman"/>
          <w:color w:val="000000" w:themeColor="text1"/>
          <w:sz w:val="24"/>
          <w:szCs w:val="24"/>
        </w:rPr>
      </w:pPr>
      <w:r>
        <w:tab/>
      </w:r>
      <w:r>
        <w:tab/>
      </w:r>
      <w:r>
        <w:tab/>
      </w:r>
      <w:r w:rsidRPr="00E91652">
        <w:rPr>
          <w:rFonts w:ascii="Times New Roman" w:hAnsi="Times New Roman"/>
          <w:sz w:val="24"/>
          <w:szCs w:val="24"/>
        </w:rPr>
        <w:t xml:space="preserve">Kian </w:t>
      </w:r>
      <w:proofErr w:type="spellStart"/>
      <w:r w:rsidRPr="00E91652">
        <w:rPr>
          <w:rFonts w:ascii="Times New Roman" w:hAnsi="Times New Roman"/>
          <w:sz w:val="24"/>
          <w:szCs w:val="24"/>
        </w:rPr>
        <w:t>meluasnya</w:t>
      </w:r>
      <w:proofErr w:type="spellEnd"/>
      <w:r w:rsidRPr="00E91652">
        <w:rPr>
          <w:rFonts w:ascii="Times New Roman" w:hAnsi="Times New Roman"/>
          <w:sz w:val="24"/>
          <w:szCs w:val="24"/>
        </w:rPr>
        <w:t xml:space="preserve"> </w:t>
      </w:r>
      <w:proofErr w:type="spellStart"/>
      <w:r w:rsidRPr="00E91652">
        <w:rPr>
          <w:rFonts w:ascii="Times New Roman" w:hAnsi="Times New Roman"/>
          <w:sz w:val="24"/>
          <w:szCs w:val="24"/>
        </w:rPr>
        <w:t>pengaruh</w:t>
      </w:r>
      <w:proofErr w:type="spellEnd"/>
      <w:r w:rsidRPr="00E91652">
        <w:rPr>
          <w:rFonts w:ascii="Times New Roman" w:hAnsi="Times New Roman"/>
          <w:sz w:val="24"/>
          <w:szCs w:val="24"/>
        </w:rPr>
        <w:t xml:space="preserve"> </w:t>
      </w:r>
      <w:proofErr w:type="spellStart"/>
      <w:r w:rsidRPr="00E91652">
        <w:rPr>
          <w:rFonts w:ascii="Times New Roman" w:hAnsi="Times New Roman"/>
          <w:sz w:val="24"/>
          <w:szCs w:val="24"/>
        </w:rPr>
        <w:t>strategis</w:t>
      </w:r>
      <w:proofErr w:type="spellEnd"/>
      <w:r w:rsidRPr="00E91652">
        <w:rPr>
          <w:rFonts w:ascii="Times New Roman" w:hAnsi="Times New Roman"/>
          <w:sz w:val="24"/>
          <w:szCs w:val="24"/>
        </w:rPr>
        <w:t xml:space="preserve"> Iran di </w:t>
      </w:r>
      <w:proofErr w:type="spellStart"/>
      <w:r w:rsidRPr="00E91652">
        <w:rPr>
          <w:rFonts w:ascii="Times New Roman" w:hAnsi="Times New Roman"/>
          <w:sz w:val="24"/>
          <w:szCs w:val="24"/>
        </w:rPr>
        <w:t>kawasan</w:t>
      </w:r>
      <w:proofErr w:type="spellEnd"/>
      <w:r w:rsidRPr="00E91652">
        <w:rPr>
          <w:rFonts w:ascii="Times New Roman" w:hAnsi="Times New Roman"/>
          <w:sz w:val="24"/>
          <w:szCs w:val="24"/>
        </w:rPr>
        <w:t xml:space="preserve"> </w:t>
      </w:r>
      <w:proofErr w:type="spellStart"/>
      <w:r w:rsidRPr="00E91652">
        <w:rPr>
          <w:rFonts w:ascii="Times New Roman" w:hAnsi="Times New Roman"/>
          <w:sz w:val="24"/>
          <w:szCs w:val="24"/>
        </w:rPr>
        <w:t>pasca</w:t>
      </w:r>
      <w:proofErr w:type="spellEnd"/>
      <w:r w:rsidRPr="00E91652">
        <w:rPr>
          <w:rFonts w:ascii="Times New Roman" w:hAnsi="Times New Roman"/>
          <w:sz w:val="24"/>
          <w:szCs w:val="24"/>
        </w:rPr>
        <w:t xml:space="preserve"> </w:t>
      </w:r>
      <w:proofErr w:type="spellStart"/>
      <w:r w:rsidRPr="00E91652">
        <w:rPr>
          <w:rFonts w:ascii="Times New Roman" w:hAnsi="Times New Roman"/>
          <w:sz w:val="24"/>
          <w:szCs w:val="24"/>
        </w:rPr>
        <w:t>meletusnya</w:t>
      </w:r>
      <w:proofErr w:type="spellEnd"/>
      <w:r w:rsidRPr="00E91652">
        <w:rPr>
          <w:rFonts w:ascii="Times New Roman" w:hAnsi="Times New Roman"/>
          <w:sz w:val="24"/>
          <w:szCs w:val="24"/>
        </w:rPr>
        <w:t xml:space="preserve"> </w:t>
      </w:r>
      <w:proofErr w:type="spellStart"/>
      <w:r w:rsidRPr="00E91652">
        <w:rPr>
          <w:rFonts w:ascii="Times New Roman" w:hAnsi="Times New Roman"/>
          <w:sz w:val="24"/>
          <w:szCs w:val="24"/>
        </w:rPr>
        <w:t>kebangkitan</w:t>
      </w:r>
      <w:proofErr w:type="spellEnd"/>
      <w:r w:rsidRPr="00E91652">
        <w:rPr>
          <w:rFonts w:ascii="Times New Roman" w:hAnsi="Times New Roman"/>
          <w:sz w:val="24"/>
          <w:szCs w:val="24"/>
        </w:rPr>
        <w:t xml:space="preserve"> </w:t>
      </w:r>
      <w:proofErr w:type="spellStart"/>
      <w:r w:rsidRPr="00E91652">
        <w:rPr>
          <w:rFonts w:ascii="Times New Roman" w:hAnsi="Times New Roman"/>
          <w:sz w:val="24"/>
          <w:szCs w:val="24"/>
        </w:rPr>
        <w:t>rakyat</w:t>
      </w:r>
      <w:proofErr w:type="spellEnd"/>
      <w:r w:rsidRPr="00E91652">
        <w:rPr>
          <w:rFonts w:ascii="Times New Roman" w:hAnsi="Times New Roman"/>
          <w:sz w:val="24"/>
          <w:szCs w:val="24"/>
        </w:rPr>
        <w:t xml:space="preserve"> Arab </w:t>
      </w:r>
      <w:proofErr w:type="spellStart"/>
      <w:r w:rsidRPr="00E91652">
        <w:rPr>
          <w:rFonts w:ascii="Times New Roman" w:hAnsi="Times New Roman"/>
          <w:sz w:val="24"/>
          <w:szCs w:val="24"/>
        </w:rPr>
        <w:t>baru-baru</w:t>
      </w:r>
      <w:proofErr w:type="spellEnd"/>
      <w:r w:rsidRPr="00E91652">
        <w:rPr>
          <w:rFonts w:ascii="Times New Roman" w:hAnsi="Times New Roman"/>
          <w:sz w:val="24"/>
          <w:szCs w:val="24"/>
        </w:rPr>
        <w:t xml:space="preserve"> </w:t>
      </w:r>
      <w:proofErr w:type="spellStart"/>
      <w:r w:rsidRPr="00E91652">
        <w:rPr>
          <w:rFonts w:ascii="Times New Roman" w:hAnsi="Times New Roman"/>
          <w:sz w:val="24"/>
          <w:szCs w:val="24"/>
        </w:rPr>
        <w:t>ini</w:t>
      </w:r>
      <w:proofErr w:type="spellEnd"/>
      <w:r w:rsidRPr="00E91652">
        <w:rPr>
          <w:rFonts w:ascii="Times New Roman" w:hAnsi="Times New Roman"/>
          <w:sz w:val="24"/>
          <w:szCs w:val="24"/>
        </w:rPr>
        <w:t xml:space="preserve">, </w:t>
      </w:r>
      <w:proofErr w:type="spellStart"/>
      <w:r w:rsidRPr="00E91652">
        <w:rPr>
          <w:rFonts w:ascii="Times New Roman" w:hAnsi="Times New Roman"/>
          <w:sz w:val="24"/>
          <w:szCs w:val="24"/>
        </w:rPr>
        <w:t>berpengaruh</w:t>
      </w:r>
      <w:proofErr w:type="spellEnd"/>
      <w:r w:rsidRPr="00E91652">
        <w:rPr>
          <w:rFonts w:ascii="Times New Roman" w:hAnsi="Times New Roman"/>
          <w:sz w:val="24"/>
          <w:szCs w:val="24"/>
        </w:rPr>
        <w:t xml:space="preserve"> </w:t>
      </w:r>
      <w:proofErr w:type="spellStart"/>
      <w:r w:rsidRPr="00E91652">
        <w:rPr>
          <w:rFonts w:ascii="Times New Roman" w:hAnsi="Times New Roman"/>
          <w:sz w:val="24"/>
          <w:szCs w:val="24"/>
        </w:rPr>
        <w:t>terhadap</w:t>
      </w:r>
      <w:proofErr w:type="spellEnd"/>
      <w:r w:rsidRPr="00E91652">
        <w:rPr>
          <w:rFonts w:ascii="Times New Roman" w:hAnsi="Times New Roman"/>
          <w:sz w:val="24"/>
          <w:szCs w:val="24"/>
        </w:rPr>
        <w:t xml:space="preserve"> </w:t>
      </w:r>
      <w:proofErr w:type="spellStart"/>
      <w:r w:rsidRPr="00E91652">
        <w:rPr>
          <w:rFonts w:ascii="Times New Roman" w:hAnsi="Times New Roman"/>
          <w:sz w:val="24"/>
          <w:szCs w:val="24"/>
        </w:rPr>
        <w:t>tampilnya</w:t>
      </w:r>
      <w:proofErr w:type="spellEnd"/>
      <w:r w:rsidRPr="00E91652">
        <w:rPr>
          <w:rFonts w:ascii="Times New Roman" w:hAnsi="Times New Roman"/>
          <w:sz w:val="24"/>
          <w:szCs w:val="24"/>
        </w:rPr>
        <w:t xml:space="preserve"> Iran di Timur Tengah, yang paling </w:t>
      </w:r>
      <w:proofErr w:type="spellStart"/>
      <w:r w:rsidRPr="00E91652">
        <w:rPr>
          <w:rFonts w:ascii="Times New Roman" w:hAnsi="Times New Roman"/>
          <w:sz w:val="24"/>
          <w:szCs w:val="24"/>
        </w:rPr>
        <w:t>terlihat</w:t>
      </w:r>
      <w:proofErr w:type="spellEnd"/>
      <w:r w:rsidRPr="00E91652">
        <w:rPr>
          <w:rFonts w:ascii="Times New Roman" w:hAnsi="Times New Roman"/>
          <w:sz w:val="24"/>
          <w:szCs w:val="24"/>
        </w:rPr>
        <w:t xml:space="preserve"> </w:t>
      </w:r>
      <w:proofErr w:type="spellStart"/>
      <w:r w:rsidRPr="00E91652">
        <w:rPr>
          <w:rFonts w:ascii="Times New Roman" w:hAnsi="Times New Roman"/>
          <w:sz w:val="24"/>
          <w:szCs w:val="24"/>
        </w:rPr>
        <w:t>adalah</w:t>
      </w:r>
      <w:proofErr w:type="spellEnd"/>
      <w:r w:rsidRPr="00E91652">
        <w:rPr>
          <w:rFonts w:ascii="Times New Roman" w:hAnsi="Times New Roman"/>
          <w:sz w:val="24"/>
          <w:szCs w:val="24"/>
        </w:rPr>
        <w:t xml:space="preserve"> </w:t>
      </w:r>
      <w:proofErr w:type="spellStart"/>
      <w:r w:rsidRPr="00E91652">
        <w:rPr>
          <w:rFonts w:ascii="Times New Roman" w:hAnsi="Times New Roman"/>
          <w:sz w:val="24"/>
          <w:szCs w:val="24"/>
        </w:rPr>
        <w:t>keteladanannya</w:t>
      </w:r>
      <w:proofErr w:type="spellEnd"/>
      <w:r w:rsidRPr="00E91652">
        <w:rPr>
          <w:rFonts w:ascii="Times New Roman" w:hAnsi="Times New Roman"/>
          <w:sz w:val="24"/>
          <w:szCs w:val="24"/>
        </w:rPr>
        <w:t xml:space="preserve"> </w:t>
      </w:r>
      <w:proofErr w:type="spellStart"/>
      <w:r w:rsidRPr="00E91652">
        <w:rPr>
          <w:rFonts w:ascii="Times New Roman" w:hAnsi="Times New Roman"/>
          <w:sz w:val="24"/>
          <w:szCs w:val="24"/>
        </w:rPr>
        <w:lastRenderedPageBreak/>
        <w:t>bagi</w:t>
      </w:r>
      <w:proofErr w:type="spellEnd"/>
      <w:r w:rsidRPr="00E91652">
        <w:rPr>
          <w:rFonts w:ascii="Times New Roman" w:hAnsi="Times New Roman"/>
          <w:sz w:val="24"/>
          <w:szCs w:val="24"/>
        </w:rPr>
        <w:t xml:space="preserve"> negara lain, </w:t>
      </w:r>
      <w:proofErr w:type="spellStart"/>
      <w:r w:rsidRPr="00E91652">
        <w:rPr>
          <w:rFonts w:ascii="Times New Roman" w:hAnsi="Times New Roman"/>
          <w:sz w:val="24"/>
          <w:szCs w:val="24"/>
        </w:rPr>
        <w:t>pengaruh</w:t>
      </w:r>
      <w:proofErr w:type="spellEnd"/>
      <w:r w:rsidRPr="00E91652">
        <w:rPr>
          <w:rFonts w:ascii="Times New Roman" w:hAnsi="Times New Roman"/>
          <w:sz w:val="24"/>
          <w:szCs w:val="24"/>
        </w:rPr>
        <w:t xml:space="preserve"> </w:t>
      </w:r>
      <w:proofErr w:type="spellStart"/>
      <w:r w:rsidRPr="00E91652">
        <w:rPr>
          <w:rFonts w:ascii="Times New Roman" w:hAnsi="Times New Roman"/>
          <w:sz w:val="24"/>
          <w:szCs w:val="24"/>
        </w:rPr>
        <w:t>besarnya</w:t>
      </w:r>
      <w:proofErr w:type="spellEnd"/>
      <w:r w:rsidRPr="00E91652">
        <w:rPr>
          <w:rFonts w:ascii="Times New Roman" w:hAnsi="Times New Roman"/>
          <w:sz w:val="24"/>
          <w:szCs w:val="24"/>
        </w:rPr>
        <w:t xml:space="preserve"> di </w:t>
      </w:r>
      <w:proofErr w:type="spellStart"/>
      <w:r w:rsidRPr="00E91652">
        <w:rPr>
          <w:rFonts w:ascii="Times New Roman" w:hAnsi="Times New Roman"/>
          <w:sz w:val="24"/>
          <w:szCs w:val="24"/>
        </w:rPr>
        <w:t>kawasan</w:t>
      </w:r>
      <w:proofErr w:type="spellEnd"/>
      <w:r w:rsidRPr="00E91652">
        <w:rPr>
          <w:rFonts w:ascii="Times New Roman" w:hAnsi="Times New Roman"/>
          <w:sz w:val="24"/>
          <w:szCs w:val="24"/>
        </w:rPr>
        <w:t xml:space="preserve">, </w:t>
      </w:r>
      <w:proofErr w:type="spellStart"/>
      <w:r w:rsidRPr="00E91652">
        <w:rPr>
          <w:rFonts w:ascii="Times New Roman" w:hAnsi="Times New Roman"/>
          <w:sz w:val="24"/>
          <w:szCs w:val="24"/>
        </w:rPr>
        <w:t>kebijakan</w:t>
      </w:r>
      <w:proofErr w:type="spellEnd"/>
      <w:r w:rsidRPr="00E91652">
        <w:rPr>
          <w:rFonts w:ascii="Times New Roman" w:hAnsi="Times New Roman"/>
          <w:sz w:val="24"/>
          <w:szCs w:val="24"/>
        </w:rPr>
        <w:t xml:space="preserve"> </w:t>
      </w:r>
      <w:proofErr w:type="spellStart"/>
      <w:r w:rsidRPr="00E91652">
        <w:rPr>
          <w:rFonts w:ascii="Times New Roman" w:hAnsi="Times New Roman"/>
          <w:sz w:val="24"/>
          <w:szCs w:val="24"/>
        </w:rPr>
        <w:t>luar</w:t>
      </w:r>
      <w:proofErr w:type="spellEnd"/>
      <w:r w:rsidRPr="00E91652">
        <w:rPr>
          <w:rFonts w:ascii="Times New Roman" w:hAnsi="Times New Roman"/>
          <w:sz w:val="24"/>
          <w:szCs w:val="24"/>
        </w:rPr>
        <w:t xml:space="preserve"> </w:t>
      </w:r>
      <w:proofErr w:type="spellStart"/>
      <w:r w:rsidRPr="00E91652">
        <w:rPr>
          <w:rFonts w:ascii="Times New Roman" w:hAnsi="Times New Roman"/>
          <w:sz w:val="24"/>
          <w:szCs w:val="24"/>
        </w:rPr>
        <w:t>negerinya</w:t>
      </w:r>
      <w:proofErr w:type="spellEnd"/>
      <w:r w:rsidRPr="00E91652">
        <w:rPr>
          <w:rFonts w:ascii="Times New Roman" w:hAnsi="Times New Roman"/>
          <w:sz w:val="24"/>
          <w:szCs w:val="24"/>
        </w:rPr>
        <w:t xml:space="preserve">, </w:t>
      </w:r>
      <w:proofErr w:type="spellStart"/>
      <w:r w:rsidRPr="00E91652">
        <w:rPr>
          <w:rFonts w:ascii="Times New Roman" w:hAnsi="Times New Roman"/>
          <w:sz w:val="24"/>
          <w:szCs w:val="24"/>
        </w:rPr>
        <w:t>kekuatan</w:t>
      </w:r>
      <w:proofErr w:type="spellEnd"/>
      <w:r w:rsidRPr="00E91652">
        <w:rPr>
          <w:rFonts w:ascii="Times New Roman" w:hAnsi="Times New Roman"/>
          <w:sz w:val="24"/>
          <w:szCs w:val="24"/>
        </w:rPr>
        <w:t xml:space="preserve"> </w:t>
      </w:r>
      <w:proofErr w:type="spellStart"/>
      <w:r w:rsidRPr="00E91652">
        <w:rPr>
          <w:rFonts w:ascii="Times New Roman" w:hAnsi="Times New Roman"/>
          <w:sz w:val="24"/>
          <w:szCs w:val="24"/>
        </w:rPr>
        <w:t>lunak</w:t>
      </w:r>
      <w:proofErr w:type="spellEnd"/>
      <w:r w:rsidRPr="00E91652">
        <w:rPr>
          <w:rFonts w:ascii="Times New Roman" w:hAnsi="Times New Roman"/>
          <w:sz w:val="24"/>
          <w:szCs w:val="24"/>
        </w:rPr>
        <w:t xml:space="preserve"> dan </w:t>
      </w:r>
      <w:proofErr w:type="spellStart"/>
      <w:r w:rsidRPr="00E91652">
        <w:rPr>
          <w:rFonts w:ascii="Times New Roman" w:hAnsi="Times New Roman"/>
          <w:sz w:val="24"/>
          <w:szCs w:val="24"/>
        </w:rPr>
        <w:t>kokoh</w:t>
      </w:r>
      <w:proofErr w:type="spellEnd"/>
      <w:r w:rsidRPr="00E91652">
        <w:rPr>
          <w:rFonts w:ascii="Times New Roman" w:hAnsi="Times New Roman"/>
          <w:sz w:val="24"/>
          <w:szCs w:val="24"/>
        </w:rPr>
        <w:t xml:space="preserve">, </w:t>
      </w:r>
      <w:proofErr w:type="spellStart"/>
      <w:r w:rsidRPr="00E91652">
        <w:rPr>
          <w:rFonts w:ascii="Times New Roman" w:hAnsi="Times New Roman"/>
          <w:sz w:val="24"/>
          <w:szCs w:val="24"/>
        </w:rPr>
        <w:t>kondisi</w:t>
      </w:r>
      <w:proofErr w:type="spellEnd"/>
      <w:r w:rsidRPr="00E91652">
        <w:rPr>
          <w:rFonts w:ascii="Times New Roman" w:hAnsi="Times New Roman"/>
          <w:sz w:val="24"/>
          <w:szCs w:val="24"/>
        </w:rPr>
        <w:t xml:space="preserve"> </w:t>
      </w:r>
      <w:proofErr w:type="spellStart"/>
      <w:r w:rsidRPr="00E91652">
        <w:rPr>
          <w:rFonts w:ascii="Times New Roman" w:hAnsi="Times New Roman"/>
          <w:sz w:val="24"/>
          <w:szCs w:val="24"/>
        </w:rPr>
        <w:t>strategis</w:t>
      </w:r>
      <w:proofErr w:type="spellEnd"/>
      <w:r w:rsidRPr="00E91652">
        <w:rPr>
          <w:rFonts w:ascii="Times New Roman" w:hAnsi="Times New Roman"/>
          <w:sz w:val="24"/>
          <w:szCs w:val="24"/>
        </w:rPr>
        <w:t xml:space="preserve"> </w:t>
      </w:r>
      <w:proofErr w:type="spellStart"/>
      <w:r w:rsidRPr="00E91652">
        <w:rPr>
          <w:rFonts w:ascii="Times New Roman" w:hAnsi="Times New Roman"/>
          <w:sz w:val="24"/>
          <w:szCs w:val="24"/>
        </w:rPr>
        <w:t>geopolitiknya</w:t>
      </w:r>
      <w:proofErr w:type="spellEnd"/>
      <w:r w:rsidRPr="00E91652">
        <w:rPr>
          <w:rFonts w:ascii="Times New Roman" w:hAnsi="Times New Roman"/>
          <w:sz w:val="24"/>
          <w:szCs w:val="24"/>
        </w:rPr>
        <w:t xml:space="preserve"> dan </w:t>
      </w:r>
      <w:proofErr w:type="spellStart"/>
      <w:r w:rsidRPr="00E91652">
        <w:rPr>
          <w:rFonts w:ascii="Times New Roman" w:hAnsi="Times New Roman"/>
          <w:sz w:val="24"/>
          <w:szCs w:val="24"/>
        </w:rPr>
        <w:t>sumber</w:t>
      </w:r>
      <w:proofErr w:type="spellEnd"/>
      <w:r w:rsidRPr="00E91652">
        <w:rPr>
          <w:rFonts w:ascii="Times New Roman" w:hAnsi="Times New Roman"/>
          <w:sz w:val="24"/>
          <w:szCs w:val="24"/>
        </w:rPr>
        <w:t xml:space="preserve"> </w:t>
      </w:r>
      <w:proofErr w:type="spellStart"/>
      <w:r w:rsidRPr="00E91652">
        <w:rPr>
          <w:rFonts w:ascii="Times New Roman" w:hAnsi="Times New Roman"/>
          <w:sz w:val="24"/>
          <w:szCs w:val="24"/>
        </w:rPr>
        <w:t>daya</w:t>
      </w:r>
      <w:proofErr w:type="spellEnd"/>
      <w:r w:rsidRPr="00E91652">
        <w:rPr>
          <w:rFonts w:ascii="Times New Roman" w:hAnsi="Times New Roman"/>
          <w:sz w:val="24"/>
          <w:szCs w:val="24"/>
        </w:rPr>
        <w:t xml:space="preserve"> </w:t>
      </w:r>
      <w:proofErr w:type="spellStart"/>
      <w:r w:rsidRPr="00E91652">
        <w:rPr>
          <w:rFonts w:ascii="Times New Roman" w:hAnsi="Times New Roman"/>
          <w:sz w:val="24"/>
          <w:szCs w:val="24"/>
        </w:rPr>
        <w:t>manusia</w:t>
      </w:r>
      <w:proofErr w:type="spellEnd"/>
      <w:r w:rsidRPr="00E91652">
        <w:rPr>
          <w:rFonts w:ascii="Times New Roman" w:hAnsi="Times New Roman"/>
          <w:sz w:val="24"/>
          <w:szCs w:val="24"/>
        </w:rPr>
        <w:t xml:space="preserve"> yang </w:t>
      </w:r>
      <w:proofErr w:type="spellStart"/>
      <w:r w:rsidRPr="00E91652">
        <w:rPr>
          <w:rFonts w:ascii="Times New Roman" w:hAnsi="Times New Roman"/>
          <w:sz w:val="24"/>
          <w:szCs w:val="24"/>
        </w:rPr>
        <w:t>tinggi</w:t>
      </w:r>
      <w:proofErr w:type="spellEnd"/>
      <w:r w:rsidRPr="00E91652">
        <w:rPr>
          <w:rFonts w:ascii="Times New Roman" w:hAnsi="Times New Roman"/>
          <w:sz w:val="24"/>
          <w:szCs w:val="24"/>
        </w:rPr>
        <w:t xml:space="preserve">, dan </w:t>
      </w:r>
      <w:proofErr w:type="spellStart"/>
      <w:r w:rsidRPr="00E91652">
        <w:rPr>
          <w:rFonts w:ascii="Times New Roman" w:hAnsi="Times New Roman"/>
          <w:sz w:val="24"/>
          <w:szCs w:val="24"/>
        </w:rPr>
        <w:t>terkristalkan</w:t>
      </w:r>
      <w:proofErr w:type="spellEnd"/>
      <w:r w:rsidRPr="00E91652">
        <w:rPr>
          <w:rFonts w:ascii="Times New Roman" w:hAnsi="Times New Roman"/>
          <w:sz w:val="24"/>
          <w:szCs w:val="24"/>
        </w:rPr>
        <w:t xml:space="preserve"> </w:t>
      </w:r>
      <w:proofErr w:type="spellStart"/>
      <w:r w:rsidRPr="00E91652">
        <w:rPr>
          <w:rFonts w:ascii="Times New Roman" w:hAnsi="Times New Roman"/>
          <w:sz w:val="24"/>
          <w:szCs w:val="24"/>
        </w:rPr>
        <w:t>dalam</w:t>
      </w:r>
      <w:proofErr w:type="spellEnd"/>
      <w:r w:rsidRPr="00E91652">
        <w:rPr>
          <w:rFonts w:ascii="Times New Roman" w:hAnsi="Times New Roman"/>
          <w:sz w:val="24"/>
          <w:szCs w:val="24"/>
        </w:rPr>
        <w:t xml:space="preserve"> </w:t>
      </w:r>
      <w:r w:rsidRPr="00E91652">
        <w:rPr>
          <w:rFonts w:ascii="Times New Roman" w:hAnsi="Times New Roman"/>
          <w:i/>
          <w:sz w:val="24"/>
          <w:szCs w:val="24"/>
        </w:rPr>
        <w:t>Iran's Strategy</w:t>
      </w:r>
      <w:r w:rsidRPr="00E91652">
        <w:rPr>
          <w:rFonts w:ascii="Times New Roman" w:hAnsi="Times New Roman"/>
          <w:sz w:val="24"/>
          <w:szCs w:val="24"/>
        </w:rPr>
        <w:t xml:space="preserve"> dan </w:t>
      </w:r>
      <w:proofErr w:type="spellStart"/>
      <w:r w:rsidRPr="00E91652">
        <w:rPr>
          <w:rFonts w:ascii="Times New Roman" w:hAnsi="Times New Roman"/>
          <w:sz w:val="24"/>
          <w:szCs w:val="24"/>
        </w:rPr>
        <w:t>tersalurkan</w:t>
      </w:r>
      <w:proofErr w:type="spellEnd"/>
      <w:r w:rsidRPr="00E91652">
        <w:rPr>
          <w:rFonts w:ascii="Times New Roman" w:hAnsi="Times New Roman"/>
          <w:sz w:val="24"/>
          <w:szCs w:val="24"/>
        </w:rPr>
        <w:t xml:space="preserve"> di </w:t>
      </w:r>
      <w:proofErr w:type="spellStart"/>
      <w:r w:rsidRPr="00E91652">
        <w:rPr>
          <w:rFonts w:ascii="Times New Roman" w:hAnsi="Times New Roman"/>
          <w:sz w:val="24"/>
          <w:szCs w:val="24"/>
        </w:rPr>
        <w:t>diplomasi</w:t>
      </w:r>
      <w:proofErr w:type="spellEnd"/>
      <w:r w:rsidRPr="00E91652">
        <w:rPr>
          <w:rFonts w:ascii="Times New Roman" w:hAnsi="Times New Roman"/>
          <w:sz w:val="24"/>
          <w:szCs w:val="24"/>
        </w:rPr>
        <w:t xml:space="preserve"> Iran di </w:t>
      </w:r>
      <w:proofErr w:type="spellStart"/>
      <w:r w:rsidRPr="00E91652">
        <w:rPr>
          <w:rFonts w:ascii="Times New Roman" w:hAnsi="Times New Roman"/>
          <w:sz w:val="24"/>
          <w:szCs w:val="24"/>
        </w:rPr>
        <w:t>kancah</w:t>
      </w:r>
      <w:proofErr w:type="spellEnd"/>
      <w:r w:rsidRPr="00E91652">
        <w:rPr>
          <w:rFonts w:ascii="Times New Roman" w:hAnsi="Times New Roman"/>
          <w:sz w:val="24"/>
          <w:szCs w:val="24"/>
        </w:rPr>
        <w:t xml:space="preserve"> </w:t>
      </w:r>
      <w:proofErr w:type="spellStart"/>
      <w:r w:rsidRPr="00E91652">
        <w:rPr>
          <w:rFonts w:ascii="Times New Roman" w:hAnsi="Times New Roman"/>
          <w:sz w:val="24"/>
          <w:szCs w:val="24"/>
        </w:rPr>
        <w:t>internasional</w:t>
      </w:r>
      <w:proofErr w:type="spellEnd"/>
      <w:r w:rsidRPr="00E91652">
        <w:rPr>
          <w:rFonts w:ascii="Times New Roman" w:hAnsi="Times New Roman"/>
          <w:sz w:val="24"/>
          <w:szCs w:val="24"/>
        </w:rPr>
        <w:t>.</w:t>
      </w:r>
      <w:r w:rsidR="00E91652">
        <w:rPr>
          <w:rFonts w:ascii="Times New Roman" w:hAnsi="Times New Roman"/>
          <w:sz w:val="24"/>
          <w:szCs w:val="24"/>
        </w:rPr>
        <w:t xml:space="preserve"> </w:t>
      </w:r>
      <w:r w:rsidRPr="00BD5D34">
        <w:rPr>
          <w:rFonts w:ascii="Times New Roman" w:hAnsi="Times New Roman"/>
          <w:sz w:val="24"/>
          <w:szCs w:val="24"/>
        </w:rPr>
        <w:t>(</w:t>
      </w:r>
      <w:hyperlink r:id="rId10" w:history="1">
        <w:r w:rsidR="00E91652" w:rsidRPr="00BD5D34">
          <w:rPr>
            <w:rStyle w:val="Hyperlink"/>
            <w:rFonts w:ascii="Times New Roman" w:hAnsi="Times New Roman"/>
            <w:color w:val="000000" w:themeColor="text1"/>
            <w:sz w:val="24"/>
            <w:szCs w:val="24"/>
          </w:rPr>
          <w:t>http://indonesian.irib.ir/hi/fokus/-/asset_publisher/v5Xe/content/id/5072241/pop_up?_101_INSTANCE_v5Xe_viewMode=print</w:t>
        </w:r>
      </w:hyperlink>
      <w:r w:rsidR="00E91652" w:rsidRPr="00BD5D34">
        <w:rPr>
          <w:rStyle w:val="Hyperlink"/>
          <w:rFonts w:ascii="Times New Roman" w:hAnsi="Times New Roman"/>
          <w:color w:val="000000" w:themeColor="text1"/>
          <w:sz w:val="24"/>
          <w:szCs w:val="24"/>
        </w:rPr>
        <w:t>.)</w:t>
      </w:r>
    </w:p>
    <w:p w14:paraId="683AA179" w14:textId="77777777" w:rsidR="000A7A3C" w:rsidRDefault="000A7A3C" w:rsidP="002E6DD0">
      <w:pPr>
        <w:spacing w:line="480" w:lineRule="auto"/>
        <w:ind w:left="426" w:hanging="426"/>
        <w:jc w:val="both"/>
        <w:rPr>
          <w:rFonts w:ascii="Times New Roman" w:hAnsi="Times New Roman"/>
          <w:color w:val="000000" w:themeColor="text1"/>
          <w:sz w:val="20"/>
          <w:szCs w:val="20"/>
        </w:rPr>
      </w:pPr>
    </w:p>
    <w:p w14:paraId="1288B7DC" w14:textId="2C5182D7" w:rsidR="000A7A3C" w:rsidRPr="000A7A3C" w:rsidRDefault="000A7A3C" w:rsidP="000A7A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rPr>
          <w:rFonts w:ascii="Times New Roman" w:hAnsi="Times New Roman"/>
          <w:b/>
          <w:sz w:val="24"/>
          <w:szCs w:val="24"/>
        </w:rPr>
      </w:pPr>
      <w:proofErr w:type="spellStart"/>
      <w:r w:rsidRPr="000A7A3C">
        <w:rPr>
          <w:rFonts w:ascii="Times New Roman" w:hAnsi="Times New Roman"/>
          <w:b/>
          <w:sz w:val="24"/>
          <w:szCs w:val="24"/>
        </w:rPr>
        <w:t>Posisi</w:t>
      </w:r>
      <w:proofErr w:type="spellEnd"/>
      <w:r w:rsidRPr="000A7A3C">
        <w:rPr>
          <w:rFonts w:ascii="Times New Roman" w:hAnsi="Times New Roman"/>
          <w:b/>
          <w:sz w:val="24"/>
          <w:szCs w:val="24"/>
        </w:rPr>
        <w:t xml:space="preserve"> Iran </w:t>
      </w:r>
      <w:proofErr w:type="spellStart"/>
      <w:r w:rsidRPr="000A7A3C">
        <w:rPr>
          <w:rFonts w:ascii="Times New Roman" w:hAnsi="Times New Roman"/>
          <w:b/>
          <w:sz w:val="24"/>
          <w:szCs w:val="24"/>
        </w:rPr>
        <w:t>Dalam</w:t>
      </w:r>
      <w:proofErr w:type="spellEnd"/>
      <w:r w:rsidRPr="000A7A3C">
        <w:rPr>
          <w:rFonts w:ascii="Times New Roman" w:hAnsi="Times New Roman"/>
          <w:b/>
          <w:sz w:val="24"/>
          <w:szCs w:val="24"/>
        </w:rPr>
        <w:t xml:space="preserve"> </w:t>
      </w:r>
      <w:proofErr w:type="spellStart"/>
      <w:r w:rsidRPr="000A7A3C">
        <w:rPr>
          <w:rFonts w:ascii="Times New Roman" w:hAnsi="Times New Roman"/>
          <w:b/>
          <w:sz w:val="24"/>
          <w:szCs w:val="24"/>
        </w:rPr>
        <w:t>Memperkuat</w:t>
      </w:r>
      <w:proofErr w:type="spellEnd"/>
      <w:r w:rsidRPr="000A7A3C">
        <w:rPr>
          <w:rFonts w:ascii="Times New Roman" w:hAnsi="Times New Roman"/>
          <w:b/>
          <w:sz w:val="24"/>
          <w:szCs w:val="24"/>
        </w:rPr>
        <w:t xml:space="preserve"> </w:t>
      </w:r>
      <w:proofErr w:type="spellStart"/>
      <w:r w:rsidRPr="000A7A3C">
        <w:rPr>
          <w:rFonts w:ascii="Times New Roman" w:hAnsi="Times New Roman"/>
          <w:b/>
          <w:sz w:val="24"/>
          <w:szCs w:val="24"/>
        </w:rPr>
        <w:t>Dominasinya</w:t>
      </w:r>
      <w:proofErr w:type="spellEnd"/>
      <w:r w:rsidRPr="000A7A3C">
        <w:rPr>
          <w:rFonts w:ascii="Times New Roman" w:hAnsi="Times New Roman"/>
          <w:b/>
          <w:sz w:val="24"/>
          <w:szCs w:val="24"/>
        </w:rPr>
        <w:t xml:space="preserve"> </w:t>
      </w:r>
      <w:proofErr w:type="spellStart"/>
      <w:r w:rsidRPr="000A7A3C">
        <w:rPr>
          <w:rFonts w:ascii="Times New Roman" w:hAnsi="Times New Roman"/>
          <w:b/>
          <w:sz w:val="24"/>
          <w:szCs w:val="24"/>
        </w:rPr>
        <w:t>Secara</w:t>
      </w:r>
      <w:proofErr w:type="spellEnd"/>
      <w:r w:rsidRPr="000A7A3C">
        <w:rPr>
          <w:rFonts w:ascii="Times New Roman" w:hAnsi="Times New Roman"/>
          <w:b/>
          <w:sz w:val="24"/>
          <w:szCs w:val="24"/>
        </w:rPr>
        <w:t xml:space="preserve"> </w:t>
      </w:r>
      <w:proofErr w:type="spellStart"/>
      <w:r w:rsidRPr="000A7A3C">
        <w:rPr>
          <w:rFonts w:ascii="Times New Roman" w:hAnsi="Times New Roman"/>
          <w:b/>
          <w:sz w:val="24"/>
          <w:szCs w:val="24"/>
        </w:rPr>
        <w:t>Geopolitik</w:t>
      </w:r>
      <w:proofErr w:type="spellEnd"/>
      <w:r w:rsidRPr="000A7A3C">
        <w:rPr>
          <w:rFonts w:ascii="Times New Roman" w:hAnsi="Times New Roman"/>
          <w:b/>
          <w:sz w:val="24"/>
          <w:szCs w:val="24"/>
        </w:rPr>
        <w:t xml:space="preserve"> Di Kawasan Timur Tengah</w:t>
      </w:r>
    </w:p>
    <w:p w14:paraId="04E13F30" w14:textId="48F7C9FC" w:rsidR="002E6DD0" w:rsidRDefault="002E6DD0" w:rsidP="002E6DD0">
      <w:pPr>
        <w:spacing w:line="480" w:lineRule="auto"/>
        <w:ind w:left="4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sidRPr="00BD484C">
        <w:rPr>
          <w:rFonts w:ascii="Times New Roman" w:hAnsi="Times New Roman"/>
          <w:sz w:val="24"/>
          <w:szCs w:val="24"/>
        </w:rPr>
        <w:t>Dua</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faktor</w:t>
      </w:r>
      <w:proofErr w:type="spellEnd"/>
      <w:r w:rsidRPr="00BD484C">
        <w:rPr>
          <w:rFonts w:ascii="Times New Roman" w:hAnsi="Times New Roman"/>
          <w:sz w:val="24"/>
          <w:szCs w:val="24"/>
        </w:rPr>
        <w:t xml:space="preserve"> yang </w:t>
      </w:r>
      <w:proofErr w:type="spellStart"/>
      <w:r w:rsidRPr="00BD484C">
        <w:rPr>
          <w:rFonts w:ascii="Times New Roman" w:hAnsi="Times New Roman"/>
          <w:sz w:val="24"/>
          <w:szCs w:val="24"/>
        </w:rPr>
        <w:t>membuat</w:t>
      </w:r>
      <w:proofErr w:type="spellEnd"/>
      <w:r w:rsidRPr="00BD484C">
        <w:rPr>
          <w:rFonts w:ascii="Times New Roman" w:hAnsi="Times New Roman"/>
          <w:sz w:val="24"/>
          <w:szCs w:val="24"/>
        </w:rPr>
        <w:t xml:space="preserve"> Iran </w:t>
      </w:r>
      <w:proofErr w:type="spellStart"/>
      <w:r w:rsidRPr="00BD484C">
        <w:rPr>
          <w:rFonts w:ascii="Times New Roman" w:hAnsi="Times New Roman"/>
          <w:sz w:val="24"/>
          <w:szCs w:val="24"/>
        </w:rPr>
        <w:t>mendominasi</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percaturan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politik</w:t>
      </w:r>
      <w:proofErr w:type="spellEnd"/>
      <w:r w:rsidRPr="00BD484C">
        <w:rPr>
          <w:rFonts w:ascii="Times New Roman" w:hAnsi="Times New Roman"/>
          <w:sz w:val="24"/>
          <w:szCs w:val="24"/>
        </w:rPr>
        <w:t xml:space="preserve"> di Timur Tengah </w:t>
      </w:r>
      <w:proofErr w:type="spellStart"/>
      <w:r w:rsidRPr="00BD484C">
        <w:rPr>
          <w:rFonts w:ascii="Times New Roman" w:hAnsi="Times New Roman"/>
          <w:sz w:val="24"/>
          <w:szCs w:val="24"/>
        </w:rPr>
        <w:t>adalah</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satu</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faktor</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sistem</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diplomasi</w:t>
      </w:r>
      <w:proofErr w:type="spellEnd"/>
      <w:r w:rsidRPr="00BD484C">
        <w:rPr>
          <w:rFonts w:ascii="Times New Roman" w:hAnsi="Times New Roman"/>
          <w:sz w:val="24"/>
          <w:szCs w:val="24"/>
        </w:rPr>
        <w:t xml:space="preserve"> yang </w:t>
      </w:r>
      <w:proofErr w:type="spellStart"/>
      <w:r w:rsidRPr="00BD484C">
        <w:rPr>
          <w:rFonts w:ascii="Times New Roman" w:hAnsi="Times New Roman"/>
          <w:sz w:val="24"/>
          <w:szCs w:val="24"/>
        </w:rPr>
        <w:t>dijalankan</w:t>
      </w:r>
      <w:proofErr w:type="spellEnd"/>
      <w:r w:rsidRPr="00BD484C">
        <w:rPr>
          <w:rFonts w:ascii="Times New Roman" w:hAnsi="Times New Roman"/>
          <w:sz w:val="24"/>
          <w:szCs w:val="24"/>
        </w:rPr>
        <w:t xml:space="preserve"> oleh Iran pada masa </w:t>
      </w:r>
      <w:proofErr w:type="spellStart"/>
      <w:r w:rsidRPr="00BD484C">
        <w:rPr>
          <w:rFonts w:ascii="Times New Roman" w:hAnsi="Times New Roman"/>
          <w:sz w:val="24"/>
          <w:szCs w:val="24"/>
        </w:rPr>
        <w:t>pemerintahan</w:t>
      </w:r>
      <w:proofErr w:type="spellEnd"/>
      <w:r w:rsidRPr="00BD484C">
        <w:rPr>
          <w:rFonts w:ascii="Times New Roman" w:hAnsi="Times New Roman"/>
          <w:sz w:val="24"/>
          <w:szCs w:val="24"/>
        </w:rPr>
        <w:t xml:space="preserve"> Mahmoud Ahmadinejad </w:t>
      </w:r>
      <w:proofErr w:type="spellStart"/>
      <w:r w:rsidRPr="00BD484C">
        <w:rPr>
          <w:rFonts w:ascii="Times New Roman" w:hAnsi="Times New Roman"/>
          <w:sz w:val="24"/>
          <w:szCs w:val="24"/>
        </w:rPr>
        <w:t>adalah</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politik</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pragmatis</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Dengan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politik</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pragmatisnya</w:t>
      </w:r>
      <w:proofErr w:type="spellEnd"/>
      <w:r w:rsidRPr="00BD484C">
        <w:rPr>
          <w:rFonts w:ascii="Times New Roman" w:hAnsi="Times New Roman"/>
          <w:sz w:val="24"/>
          <w:szCs w:val="24"/>
        </w:rPr>
        <w:t xml:space="preserve"> Iran </w:t>
      </w:r>
      <w:proofErr w:type="spellStart"/>
      <w:r w:rsidRPr="00BD484C">
        <w:rPr>
          <w:rFonts w:ascii="Times New Roman" w:hAnsi="Times New Roman"/>
          <w:sz w:val="24"/>
          <w:szCs w:val="24"/>
        </w:rPr>
        <w:t>dapat</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merangkul</w:t>
      </w:r>
      <w:proofErr w:type="spellEnd"/>
      <w:r w:rsidRPr="00BD484C">
        <w:rPr>
          <w:rFonts w:ascii="Times New Roman" w:hAnsi="Times New Roman"/>
          <w:sz w:val="24"/>
          <w:szCs w:val="24"/>
        </w:rPr>
        <w:t xml:space="preserve"> negara-negara </w:t>
      </w:r>
      <w:proofErr w:type="spellStart"/>
      <w:r w:rsidRPr="00BD484C">
        <w:rPr>
          <w:rFonts w:ascii="Times New Roman" w:hAnsi="Times New Roman"/>
          <w:sz w:val="24"/>
          <w:szCs w:val="24"/>
        </w:rPr>
        <w:t>kawasan</w:t>
      </w:r>
      <w:proofErr w:type="spellEnd"/>
      <w:r w:rsidRPr="00BD484C">
        <w:rPr>
          <w:rFonts w:ascii="Times New Roman" w:hAnsi="Times New Roman"/>
          <w:sz w:val="24"/>
          <w:szCs w:val="24"/>
        </w:rPr>
        <w:t xml:space="preserve"> Timur Tengah yang </w:t>
      </w:r>
      <w:proofErr w:type="spellStart"/>
      <w:r w:rsidRPr="00BD484C">
        <w:rPr>
          <w:rFonts w:ascii="Times New Roman" w:hAnsi="Times New Roman"/>
          <w:sz w:val="24"/>
          <w:szCs w:val="24"/>
        </w:rPr>
        <w:t>menjadi</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sekutu</w:t>
      </w:r>
      <w:proofErr w:type="spellEnd"/>
      <w:r w:rsidRPr="00BD484C">
        <w:rPr>
          <w:rFonts w:ascii="Times New Roman" w:hAnsi="Times New Roman"/>
          <w:sz w:val="24"/>
          <w:szCs w:val="24"/>
        </w:rPr>
        <w:t xml:space="preserve"> Amerika. </w:t>
      </w:r>
      <w:proofErr w:type="spellStart"/>
      <w:r w:rsidRPr="00BD484C">
        <w:rPr>
          <w:rFonts w:ascii="Times New Roman" w:hAnsi="Times New Roman"/>
          <w:sz w:val="24"/>
          <w:szCs w:val="24"/>
        </w:rPr>
        <w:t>Tetapi</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dengan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politik</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pragmatis</w:t>
      </w:r>
      <w:proofErr w:type="spellEnd"/>
      <w:r w:rsidRPr="00BD484C">
        <w:rPr>
          <w:rFonts w:ascii="Times New Roman" w:hAnsi="Times New Roman"/>
          <w:sz w:val="24"/>
          <w:szCs w:val="24"/>
        </w:rPr>
        <w:t xml:space="preserve"> dan juga </w:t>
      </w:r>
      <w:proofErr w:type="spellStart"/>
      <w:r w:rsidRPr="00BD484C">
        <w:rPr>
          <w:rFonts w:ascii="Times New Roman" w:hAnsi="Times New Roman"/>
          <w:sz w:val="24"/>
          <w:szCs w:val="24"/>
        </w:rPr>
        <w:t>kedekatan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emosional</w:t>
      </w:r>
      <w:proofErr w:type="spellEnd"/>
      <w:r w:rsidRPr="00BD484C">
        <w:rPr>
          <w:rFonts w:ascii="Times New Roman" w:hAnsi="Times New Roman"/>
          <w:sz w:val="24"/>
          <w:szCs w:val="24"/>
        </w:rPr>
        <w:t xml:space="preserve"> dan </w:t>
      </w:r>
      <w:proofErr w:type="spellStart"/>
      <w:r w:rsidRPr="00BD484C">
        <w:rPr>
          <w:rFonts w:ascii="Times New Roman" w:hAnsi="Times New Roman"/>
          <w:sz w:val="24"/>
          <w:szCs w:val="24"/>
        </w:rPr>
        <w:t>kedekatan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politis</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membuat</w:t>
      </w:r>
      <w:proofErr w:type="spellEnd"/>
      <w:r w:rsidRPr="00BD484C">
        <w:rPr>
          <w:rFonts w:ascii="Times New Roman" w:hAnsi="Times New Roman"/>
          <w:sz w:val="24"/>
          <w:szCs w:val="24"/>
        </w:rPr>
        <w:t xml:space="preserve"> Iran </w:t>
      </w:r>
      <w:proofErr w:type="spellStart"/>
      <w:r w:rsidRPr="00BD484C">
        <w:rPr>
          <w:rFonts w:ascii="Times New Roman" w:hAnsi="Times New Roman"/>
          <w:sz w:val="24"/>
          <w:szCs w:val="24"/>
        </w:rPr>
        <w:t>dapat</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menjadikan</w:t>
      </w:r>
      <w:proofErr w:type="spellEnd"/>
      <w:r w:rsidRPr="00BD484C">
        <w:rPr>
          <w:rFonts w:ascii="Times New Roman" w:hAnsi="Times New Roman"/>
          <w:sz w:val="24"/>
          <w:szCs w:val="24"/>
        </w:rPr>
        <w:t xml:space="preserve"> negara </w:t>
      </w:r>
      <w:proofErr w:type="spellStart"/>
      <w:r w:rsidRPr="00BD484C">
        <w:rPr>
          <w:rFonts w:ascii="Times New Roman" w:hAnsi="Times New Roman"/>
          <w:sz w:val="24"/>
          <w:szCs w:val="24"/>
        </w:rPr>
        <w:t>sekutu</w:t>
      </w:r>
      <w:proofErr w:type="spellEnd"/>
      <w:r w:rsidRPr="00BD484C">
        <w:rPr>
          <w:rFonts w:ascii="Times New Roman" w:hAnsi="Times New Roman"/>
          <w:sz w:val="24"/>
          <w:szCs w:val="24"/>
        </w:rPr>
        <w:t xml:space="preserve"> Amerika di Timur </w:t>
      </w:r>
      <w:proofErr w:type="spellStart"/>
      <w:r w:rsidRPr="00BD484C">
        <w:rPr>
          <w:rFonts w:ascii="Times New Roman" w:hAnsi="Times New Roman"/>
          <w:sz w:val="24"/>
          <w:szCs w:val="24"/>
        </w:rPr>
        <w:t>tengah</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itu</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menjadi</w:t>
      </w:r>
      <w:proofErr w:type="spellEnd"/>
      <w:r w:rsidRPr="00BD484C">
        <w:rPr>
          <w:rFonts w:ascii="Times New Roman" w:hAnsi="Times New Roman"/>
          <w:sz w:val="24"/>
          <w:szCs w:val="24"/>
        </w:rPr>
        <w:t xml:space="preserve"> negara </w:t>
      </w:r>
      <w:proofErr w:type="spellStart"/>
      <w:r w:rsidRPr="00BD484C">
        <w:rPr>
          <w:rFonts w:ascii="Times New Roman" w:hAnsi="Times New Roman"/>
          <w:sz w:val="24"/>
          <w:szCs w:val="24"/>
        </w:rPr>
        <w:t>sahabat</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Kedua</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faktor</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geopolitik</w:t>
      </w:r>
      <w:proofErr w:type="spellEnd"/>
      <w:r w:rsidRPr="00BD484C">
        <w:rPr>
          <w:rFonts w:ascii="Times New Roman" w:hAnsi="Times New Roman"/>
          <w:sz w:val="24"/>
          <w:szCs w:val="24"/>
        </w:rPr>
        <w:t xml:space="preserve">, Iran </w:t>
      </w:r>
      <w:proofErr w:type="spellStart"/>
      <w:r w:rsidRPr="00BD484C">
        <w:rPr>
          <w:rFonts w:ascii="Times New Roman" w:hAnsi="Times New Roman"/>
          <w:sz w:val="24"/>
          <w:szCs w:val="24"/>
        </w:rPr>
        <w:t>dengan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posisi</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strategis</w:t>
      </w:r>
      <w:proofErr w:type="spellEnd"/>
      <w:r w:rsidRPr="00BD484C">
        <w:rPr>
          <w:rFonts w:ascii="Times New Roman" w:hAnsi="Times New Roman"/>
          <w:sz w:val="24"/>
          <w:szCs w:val="24"/>
        </w:rPr>
        <w:t xml:space="preserve"> di Timur Tengah </w:t>
      </w:r>
      <w:proofErr w:type="spellStart"/>
      <w:r w:rsidRPr="00BD484C">
        <w:rPr>
          <w:rFonts w:ascii="Times New Roman" w:hAnsi="Times New Roman"/>
          <w:sz w:val="24"/>
          <w:szCs w:val="24"/>
        </w:rPr>
        <w:t>sebagai</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pengendali</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Selat</w:t>
      </w:r>
      <w:proofErr w:type="spellEnd"/>
      <w:r w:rsidRPr="00BD484C">
        <w:rPr>
          <w:rFonts w:ascii="Times New Roman" w:hAnsi="Times New Roman"/>
          <w:sz w:val="24"/>
          <w:szCs w:val="24"/>
        </w:rPr>
        <w:t xml:space="preserve"> Hormuz yang </w:t>
      </w:r>
      <w:proofErr w:type="spellStart"/>
      <w:r w:rsidRPr="00BD484C">
        <w:rPr>
          <w:rFonts w:ascii="Times New Roman" w:hAnsi="Times New Roman"/>
          <w:sz w:val="24"/>
          <w:szCs w:val="24"/>
        </w:rPr>
        <w:t>menjadi</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Selat</w:t>
      </w:r>
      <w:proofErr w:type="spellEnd"/>
      <w:r w:rsidRPr="00BD484C">
        <w:rPr>
          <w:rFonts w:ascii="Times New Roman" w:hAnsi="Times New Roman"/>
          <w:sz w:val="24"/>
          <w:szCs w:val="24"/>
        </w:rPr>
        <w:t xml:space="preserve"> yang </w:t>
      </w:r>
      <w:proofErr w:type="spellStart"/>
      <w:r w:rsidRPr="00BD484C">
        <w:rPr>
          <w:rFonts w:ascii="Times New Roman" w:hAnsi="Times New Roman"/>
          <w:sz w:val="24"/>
          <w:szCs w:val="24"/>
        </w:rPr>
        <w:t>penting</w:t>
      </w:r>
      <w:proofErr w:type="spellEnd"/>
      <w:r w:rsidRPr="00BD484C">
        <w:rPr>
          <w:rFonts w:ascii="Times New Roman" w:hAnsi="Times New Roman"/>
          <w:sz w:val="24"/>
          <w:szCs w:val="24"/>
        </w:rPr>
        <w:t xml:space="preserve"> di dunia </w:t>
      </w:r>
      <w:proofErr w:type="spellStart"/>
      <w:r w:rsidRPr="00BD484C">
        <w:rPr>
          <w:rFonts w:ascii="Times New Roman" w:hAnsi="Times New Roman"/>
          <w:sz w:val="24"/>
          <w:szCs w:val="24"/>
        </w:rPr>
        <w:t>karena</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selat</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tersebut</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dilalui</w:t>
      </w:r>
      <w:proofErr w:type="spellEnd"/>
      <w:r w:rsidRPr="00BD484C">
        <w:rPr>
          <w:rFonts w:ascii="Times New Roman" w:hAnsi="Times New Roman"/>
          <w:sz w:val="24"/>
          <w:szCs w:val="24"/>
        </w:rPr>
        <w:t xml:space="preserve"> oleh </w:t>
      </w:r>
      <w:proofErr w:type="spellStart"/>
      <w:r w:rsidRPr="00BD484C">
        <w:rPr>
          <w:rFonts w:ascii="Times New Roman" w:hAnsi="Times New Roman"/>
          <w:sz w:val="24"/>
          <w:szCs w:val="24"/>
        </w:rPr>
        <w:t>semua</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kapal</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utnuk</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memenuhi</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cadangan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minyak</w:t>
      </w:r>
      <w:proofErr w:type="spellEnd"/>
      <w:r w:rsidRPr="00BD484C">
        <w:rPr>
          <w:rFonts w:ascii="Times New Roman" w:hAnsi="Times New Roman"/>
          <w:sz w:val="24"/>
          <w:szCs w:val="24"/>
        </w:rPr>
        <w:t xml:space="preserve"> dunia. </w:t>
      </w:r>
      <w:proofErr w:type="spellStart"/>
      <w:r w:rsidRPr="00BD484C">
        <w:rPr>
          <w:rFonts w:ascii="Times New Roman" w:hAnsi="Times New Roman"/>
          <w:sz w:val="24"/>
          <w:szCs w:val="24"/>
        </w:rPr>
        <w:t>Dalam</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geostrategis</w:t>
      </w:r>
      <w:proofErr w:type="spellEnd"/>
      <w:r w:rsidRPr="00BD484C">
        <w:rPr>
          <w:rFonts w:ascii="Times New Roman" w:hAnsi="Times New Roman"/>
          <w:sz w:val="24"/>
          <w:szCs w:val="24"/>
        </w:rPr>
        <w:t xml:space="preserve"> Iran juga </w:t>
      </w:r>
      <w:proofErr w:type="spellStart"/>
      <w:r w:rsidRPr="00BD484C">
        <w:rPr>
          <w:rFonts w:ascii="Times New Roman" w:hAnsi="Times New Roman"/>
          <w:sz w:val="24"/>
          <w:szCs w:val="24"/>
        </w:rPr>
        <w:t>diuntungkan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karena</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sebagai</w:t>
      </w:r>
      <w:proofErr w:type="spellEnd"/>
      <w:r w:rsidRPr="00BD484C">
        <w:rPr>
          <w:rFonts w:ascii="Times New Roman" w:hAnsi="Times New Roman"/>
          <w:sz w:val="24"/>
          <w:szCs w:val="24"/>
        </w:rPr>
        <w:t xml:space="preserve"> salah </w:t>
      </w:r>
      <w:proofErr w:type="spellStart"/>
      <w:r w:rsidRPr="00BD484C">
        <w:rPr>
          <w:rFonts w:ascii="Times New Roman" w:hAnsi="Times New Roman"/>
          <w:sz w:val="24"/>
          <w:szCs w:val="24"/>
        </w:rPr>
        <w:t>satu</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dari</w:t>
      </w:r>
      <w:proofErr w:type="spellEnd"/>
      <w:r w:rsidRPr="00BD484C">
        <w:rPr>
          <w:rFonts w:ascii="Times New Roman" w:hAnsi="Times New Roman"/>
          <w:sz w:val="24"/>
          <w:szCs w:val="24"/>
        </w:rPr>
        <w:t xml:space="preserve"> lima negara </w:t>
      </w:r>
      <w:proofErr w:type="spellStart"/>
      <w:r w:rsidRPr="00BD484C">
        <w:rPr>
          <w:rFonts w:ascii="Times New Roman" w:hAnsi="Times New Roman"/>
          <w:sz w:val="24"/>
          <w:szCs w:val="24"/>
        </w:rPr>
        <w:t>terbesar</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penghasil</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minyak</w:t>
      </w:r>
      <w:proofErr w:type="spellEnd"/>
      <w:r w:rsidRPr="00BD484C">
        <w:rPr>
          <w:rFonts w:ascii="Times New Roman" w:hAnsi="Times New Roman"/>
          <w:sz w:val="24"/>
          <w:szCs w:val="24"/>
        </w:rPr>
        <w:t xml:space="preserve"> dan gas </w:t>
      </w:r>
      <w:proofErr w:type="spellStart"/>
      <w:r w:rsidRPr="00BD484C">
        <w:rPr>
          <w:rFonts w:ascii="Times New Roman" w:hAnsi="Times New Roman"/>
          <w:sz w:val="24"/>
          <w:szCs w:val="24"/>
        </w:rPr>
        <w:t>alam</w:t>
      </w:r>
      <w:proofErr w:type="spellEnd"/>
      <w:r w:rsidRPr="00BD484C">
        <w:rPr>
          <w:rFonts w:ascii="Times New Roman" w:hAnsi="Times New Roman"/>
          <w:sz w:val="24"/>
          <w:szCs w:val="24"/>
        </w:rPr>
        <w:t xml:space="preserve"> dunia. </w:t>
      </w:r>
      <w:proofErr w:type="spellStart"/>
      <w:r w:rsidRPr="00BD484C">
        <w:rPr>
          <w:rFonts w:ascii="Times New Roman" w:hAnsi="Times New Roman"/>
          <w:sz w:val="24"/>
          <w:szCs w:val="24"/>
        </w:rPr>
        <w:t>Posisinya</w:t>
      </w:r>
      <w:proofErr w:type="spellEnd"/>
      <w:r w:rsidRPr="00BD484C">
        <w:rPr>
          <w:rFonts w:ascii="Times New Roman" w:hAnsi="Times New Roman"/>
          <w:sz w:val="24"/>
          <w:szCs w:val="24"/>
        </w:rPr>
        <w:t xml:space="preserve"> yang </w:t>
      </w:r>
      <w:proofErr w:type="spellStart"/>
      <w:r w:rsidRPr="00BD484C">
        <w:rPr>
          <w:rFonts w:ascii="Times New Roman" w:hAnsi="Times New Roman"/>
          <w:sz w:val="24"/>
          <w:szCs w:val="24"/>
        </w:rPr>
        <w:t>berada</w:t>
      </w:r>
      <w:proofErr w:type="spellEnd"/>
      <w:r w:rsidRPr="00BD484C">
        <w:rPr>
          <w:rFonts w:ascii="Times New Roman" w:hAnsi="Times New Roman"/>
          <w:sz w:val="24"/>
          <w:szCs w:val="24"/>
        </w:rPr>
        <w:t xml:space="preserve"> di Timur Tengah dan juga Eurasia Iran </w:t>
      </w:r>
      <w:proofErr w:type="spellStart"/>
      <w:r w:rsidRPr="00BD484C">
        <w:rPr>
          <w:rFonts w:ascii="Times New Roman" w:hAnsi="Times New Roman"/>
          <w:sz w:val="24"/>
          <w:szCs w:val="24"/>
        </w:rPr>
        <w:t>menghasikan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cadangan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minyak</w:t>
      </w:r>
      <w:proofErr w:type="spellEnd"/>
      <w:r w:rsidRPr="00BD484C">
        <w:rPr>
          <w:rFonts w:ascii="Times New Roman" w:hAnsi="Times New Roman"/>
          <w:sz w:val="24"/>
          <w:szCs w:val="24"/>
        </w:rPr>
        <w:t xml:space="preserve"> dan gas </w:t>
      </w:r>
      <w:proofErr w:type="spellStart"/>
      <w:r w:rsidRPr="00BD484C">
        <w:rPr>
          <w:rFonts w:ascii="Times New Roman" w:hAnsi="Times New Roman"/>
          <w:sz w:val="24"/>
          <w:szCs w:val="24"/>
        </w:rPr>
        <w:t>alam</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dari</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Laut</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Kaspia</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dimana</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Laut</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lastRenderedPageBreak/>
        <w:t>tersebut</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memiliki</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cadangan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minyak</w:t>
      </w:r>
      <w:proofErr w:type="spellEnd"/>
      <w:r w:rsidRPr="00BD484C">
        <w:rPr>
          <w:rFonts w:ascii="Times New Roman" w:hAnsi="Times New Roman"/>
          <w:sz w:val="24"/>
          <w:szCs w:val="24"/>
        </w:rPr>
        <w:t xml:space="preserve"> dan gas yang sangat </w:t>
      </w:r>
      <w:proofErr w:type="spellStart"/>
      <w:r w:rsidRPr="00BD484C">
        <w:rPr>
          <w:rFonts w:ascii="Times New Roman" w:hAnsi="Times New Roman"/>
          <w:sz w:val="24"/>
          <w:szCs w:val="24"/>
        </w:rPr>
        <w:t>besar</w:t>
      </w:r>
      <w:proofErr w:type="spellEnd"/>
      <w:r w:rsidRPr="00BD484C">
        <w:rPr>
          <w:rFonts w:ascii="Times New Roman" w:hAnsi="Times New Roman"/>
          <w:sz w:val="24"/>
          <w:szCs w:val="24"/>
        </w:rPr>
        <w:t>.</w:t>
      </w:r>
      <w:r w:rsidR="000A7A3C" w:rsidRPr="000A7A3C">
        <w:rPr>
          <w:rFonts w:ascii="Times New Roman" w:hAnsi="Times New Roman"/>
          <w:u w:val="single"/>
        </w:rPr>
        <w:t xml:space="preserve"> </w:t>
      </w:r>
      <w:r w:rsidR="000A7A3C" w:rsidRPr="00BD5D34">
        <w:rPr>
          <w:rFonts w:ascii="Times New Roman" w:hAnsi="Times New Roman"/>
          <w:sz w:val="24"/>
          <w:szCs w:val="24"/>
          <w:u w:val="single"/>
        </w:rPr>
        <w:t>(http://hankam.kompasiana.com/2012/07/12/sebuah-analisa-jika-as</w:t>
      </w:r>
      <w:r w:rsidR="00E91652" w:rsidRPr="00BD5D34">
        <w:rPr>
          <w:rFonts w:ascii="Times New Roman" w:hAnsi="Times New Roman"/>
          <w:sz w:val="24"/>
          <w:szCs w:val="24"/>
          <w:u w:val="single"/>
        </w:rPr>
        <w:t>-</w:t>
      </w:r>
      <w:r w:rsidR="000A7A3C" w:rsidRPr="00BD5D34">
        <w:rPr>
          <w:rFonts w:ascii="Times New Roman" w:hAnsi="Times New Roman"/>
          <w:sz w:val="24"/>
          <w:szCs w:val="24"/>
          <w:u w:val="single"/>
        </w:rPr>
        <w:t>menyelenggarakan-perang-ke-iran-476393.html.)</w:t>
      </w:r>
    </w:p>
    <w:p w14:paraId="5041CD28" w14:textId="67DCBD16" w:rsidR="002E6DD0" w:rsidRPr="00BD5D34" w:rsidRDefault="002E6DD0" w:rsidP="002E6DD0">
      <w:pPr>
        <w:spacing w:line="480" w:lineRule="auto"/>
        <w:ind w:left="4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D484C">
        <w:rPr>
          <w:rFonts w:ascii="Times New Roman" w:hAnsi="Times New Roman"/>
          <w:sz w:val="24"/>
          <w:szCs w:val="24"/>
        </w:rPr>
        <w:t xml:space="preserve">Di </w:t>
      </w:r>
      <w:proofErr w:type="spellStart"/>
      <w:r w:rsidRPr="00BD484C">
        <w:rPr>
          <w:rFonts w:ascii="Times New Roman" w:hAnsi="Times New Roman"/>
          <w:sz w:val="24"/>
          <w:szCs w:val="24"/>
        </w:rPr>
        <w:t>tengah</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derasnya</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gelombang</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sanksi</w:t>
      </w:r>
      <w:proofErr w:type="spellEnd"/>
      <w:r w:rsidRPr="00BD484C">
        <w:rPr>
          <w:rFonts w:ascii="Times New Roman" w:hAnsi="Times New Roman"/>
          <w:sz w:val="24"/>
          <w:szCs w:val="24"/>
        </w:rPr>
        <w:t xml:space="preserve"> Barat </w:t>
      </w:r>
      <w:proofErr w:type="spellStart"/>
      <w:r w:rsidRPr="00BD484C">
        <w:rPr>
          <w:rFonts w:ascii="Times New Roman" w:hAnsi="Times New Roman"/>
          <w:sz w:val="24"/>
          <w:szCs w:val="24"/>
        </w:rPr>
        <w:t>selama</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lebih</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dari</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tiga</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dekade</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untuk</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mengucilkan</w:t>
      </w:r>
      <w:proofErr w:type="spellEnd"/>
      <w:r w:rsidRPr="00BD484C">
        <w:rPr>
          <w:rFonts w:ascii="Times New Roman" w:hAnsi="Times New Roman"/>
          <w:sz w:val="24"/>
          <w:szCs w:val="24"/>
        </w:rPr>
        <w:t xml:space="preserve"> Iran di arena </w:t>
      </w:r>
      <w:proofErr w:type="spellStart"/>
      <w:r w:rsidRPr="00BD484C">
        <w:rPr>
          <w:rFonts w:ascii="Times New Roman" w:hAnsi="Times New Roman"/>
          <w:sz w:val="24"/>
          <w:szCs w:val="24"/>
        </w:rPr>
        <w:t>internasional</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Republik</w:t>
      </w:r>
      <w:proofErr w:type="spellEnd"/>
      <w:r w:rsidRPr="00BD484C">
        <w:rPr>
          <w:rFonts w:ascii="Times New Roman" w:hAnsi="Times New Roman"/>
          <w:sz w:val="24"/>
          <w:szCs w:val="24"/>
        </w:rPr>
        <w:t xml:space="preserve"> Islam </w:t>
      </w:r>
      <w:proofErr w:type="spellStart"/>
      <w:r w:rsidRPr="00BD484C">
        <w:rPr>
          <w:rFonts w:ascii="Times New Roman" w:hAnsi="Times New Roman"/>
          <w:sz w:val="24"/>
          <w:szCs w:val="24"/>
        </w:rPr>
        <w:t>berhasil</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menggagalkan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berbagai</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konspirasi</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itu</w:t>
      </w:r>
      <w:proofErr w:type="spellEnd"/>
      <w:r w:rsidRPr="00BD484C">
        <w:rPr>
          <w:rFonts w:ascii="Times New Roman" w:hAnsi="Times New Roman"/>
          <w:sz w:val="24"/>
          <w:szCs w:val="24"/>
        </w:rPr>
        <w:t xml:space="preserve">. Salah </w:t>
      </w:r>
      <w:proofErr w:type="spellStart"/>
      <w:r w:rsidRPr="00BD484C">
        <w:rPr>
          <w:rFonts w:ascii="Times New Roman" w:hAnsi="Times New Roman"/>
          <w:sz w:val="24"/>
          <w:szCs w:val="24"/>
        </w:rPr>
        <w:t>satu</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penyebab</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kegagalan</w:t>
      </w:r>
      <w:proofErr w:type="spellEnd"/>
      <w:r w:rsidRPr="00BD484C">
        <w:rPr>
          <w:rFonts w:ascii="Times New Roman" w:hAnsi="Times New Roman"/>
          <w:sz w:val="24"/>
          <w:szCs w:val="24"/>
        </w:rPr>
        <w:t xml:space="preserve"> Amerika </w:t>
      </w:r>
      <w:proofErr w:type="spellStart"/>
      <w:r w:rsidRPr="00BD484C">
        <w:rPr>
          <w:rFonts w:ascii="Times New Roman" w:hAnsi="Times New Roman"/>
          <w:sz w:val="24"/>
          <w:szCs w:val="24"/>
        </w:rPr>
        <w:t>Serikat</w:t>
      </w:r>
      <w:proofErr w:type="spellEnd"/>
      <w:r w:rsidRPr="00BD484C">
        <w:rPr>
          <w:rFonts w:ascii="Times New Roman" w:hAnsi="Times New Roman"/>
          <w:sz w:val="24"/>
          <w:szCs w:val="24"/>
        </w:rPr>
        <w:t xml:space="preserve"> yang </w:t>
      </w:r>
      <w:proofErr w:type="spellStart"/>
      <w:r w:rsidRPr="00BD484C">
        <w:rPr>
          <w:rFonts w:ascii="Times New Roman" w:hAnsi="Times New Roman"/>
          <w:sz w:val="24"/>
          <w:szCs w:val="24"/>
        </w:rPr>
        <w:t>berupaya</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menumbangkan</w:t>
      </w:r>
      <w:proofErr w:type="spellEnd"/>
      <w:r w:rsidRPr="00BD484C">
        <w:rPr>
          <w:rFonts w:ascii="Times New Roman" w:hAnsi="Times New Roman"/>
          <w:sz w:val="24"/>
          <w:szCs w:val="24"/>
        </w:rPr>
        <w:t xml:space="preserve"> Iran </w:t>
      </w:r>
      <w:proofErr w:type="spellStart"/>
      <w:r w:rsidRPr="00BD484C">
        <w:rPr>
          <w:rFonts w:ascii="Times New Roman" w:hAnsi="Times New Roman"/>
          <w:sz w:val="24"/>
          <w:szCs w:val="24"/>
        </w:rPr>
        <w:t>selama</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lebih</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dari</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tiga</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dekade</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sejak</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kemenangan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Revolusi</w:t>
      </w:r>
      <w:proofErr w:type="spellEnd"/>
      <w:r w:rsidRPr="00BD484C">
        <w:rPr>
          <w:rFonts w:ascii="Times New Roman" w:hAnsi="Times New Roman"/>
          <w:sz w:val="24"/>
          <w:szCs w:val="24"/>
        </w:rPr>
        <w:t xml:space="preserve"> Islam </w:t>
      </w:r>
      <w:proofErr w:type="spellStart"/>
      <w:r w:rsidRPr="00BD484C">
        <w:rPr>
          <w:rFonts w:ascii="Times New Roman" w:hAnsi="Times New Roman"/>
          <w:sz w:val="24"/>
          <w:szCs w:val="24"/>
        </w:rPr>
        <w:t>adalah</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adanya</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berbagai</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faktor</w:t>
      </w:r>
      <w:proofErr w:type="spellEnd"/>
      <w:r w:rsidRPr="00BD484C">
        <w:rPr>
          <w:rFonts w:ascii="Times New Roman" w:hAnsi="Times New Roman"/>
          <w:sz w:val="24"/>
          <w:szCs w:val="24"/>
        </w:rPr>
        <w:t xml:space="preserve">, salah </w:t>
      </w:r>
      <w:proofErr w:type="spellStart"/>
      <w:r w:rsidRPr="00BD484C">
        <w:rPr>
          <w:rFonts w:ascii="Times New Roman" w:hAnsi="Times New Roman"/>
          <w:sz w:val="24"/>
          <w:szCs w:val="24"/>
        </w:rPr>
        <w:t>satunya</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faktor</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geopolitik</w:t>
      </w:r>
      <w:proofErr w:type="spellEnd"/>
      <w:r w:rsidRPr="00BD484C">
        <w:rPr>
          <w:rFonts w:ascii="Times New Roman" w:hAnsi="Times New Roman"/>
          <w:sz w:val="24"/>
          <w:szCs w:val="24"/>
        </w:rPr>
        <w:t xml:space="preserve"> dan </w:t>
      </w:r>
      <w:proofErr w:type="spellStart"/>
      <w:r w:rsidRPr="00BD484C">
        <w:rPr>
          <w:rFonts w:ascii="Times New Roman" w:hAnsi="Times New Roman"/>
          <w:sz w:val="24"/>
          <w:szCs w:val="24"/>
        </w:rPr>
        <w:t>geoekonomi</w:t>
      </w:r>
      <w:proofErr w:type="spellEnd"/>
      <w:r w:rsidRPr="00BD484C">
        <w:rPr>
          <w:rFonts w:ascii="Times New Roman" w:hAnsi="Times New Roman"/>
          <w:sz w:val="24"/>
          <w:szCs w:val="24"/>
        </w:rPr>
        <w:t xml:space="preserve"> Iran di </w:t>
      </w:r>
      <w:proofErr w:type="spellStart"/>
      <w:r w:rsidRPr="00BD484C">
        <w:rPr>
          <w:rFonts w:ascii="Times New Roman" w:hAnsi="Times New Roman"/>
          <w:sz w:val="24"/>
          <w:szCs w:val="24"/>
        </w:rPr>
        <w:t>kawasan</w:t>
      </w:r>
      <w:proofErr w:type="spellEnd"/>
      <w:r w:rsidRPr="00BD484C">
        <w:rPr>
          <w:rFonts w:ascii="Times New Roman" w:hAnsi="Times New Roman"/>
          <w:sz w:val="24"/>
          <w:szCs w:val="24"/>
        </w:rPr>
        <w:t xml:space="preserve"> Timur Tengah. Para </w:t>
      </w:r>
      <w:proofErr w:type="spellStart"/>
      <w:r w:rsidRPr="00BD484C">
        <w:rPr>
          <w:rFonts w:ascii="Times New Roman" w:hAnsi="Times New Roman"/>
          <w:sz w:val="24"/>
          <w:szCs w:val="24"/>
        </w:rPr>
        <w:t>analis</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meyakini</w:t>
      </w:r>
      <w:proofErr w:type="spellEnd"/>
      <w:r w:rsidRPr="00BD484C">
        <w:rPr>
          <w:rFonts w:ascii="Times New Roman" w:hAnsi="Times New Roman"/>
          <w:sz w:val="24"/>
          <w:szCs w:val="24"/>
        </w:rPr>
        <w:t> </w:t>
      </w:r>
      <w:proofErr w:type="spellStart"/>
      <w:r w:rsidRPr="00BD484C">
        <w:rPr>
          <w:rFonts w:ascii="Times New Roman" w:hAnsi="Times New Roman"/>
          <w:sz w:val="24"/>
          <w:szCs w:val="24"/>
        </w:rPr>
        <w:t>minyak</w:t>
      </w:r>
      <w:proofErr w:type="spellEnd"/>
      <w:r w:rsidRPr="00BD484C">
        <w:rPr>
          <w:rFonts w:ascii="Times New Roman" w:hAnsi="Times New Roman"/>
          <w:sz w:val="24"/>
          <w:szCs w:val="24"/>
        </w:rPr>
        <w:t xml:space="preserve"> dan gas </w:t>
      </w:r>
      <w:proofErr w:type="spellStart"/>
      <w:r w:rsidRPr="00BD484C">
        <w:rPr>
          <w:rFonts w:ascii="Times New Roman" w:hAnsi="Times New Roman"/>
          <w:sz w:val="24"/>
          <w:szCs w:val="24"/>
        </w:rPr>
        <w:t>memainkan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peran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penting</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dalam</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geopolitik</w:t>
      </w:r>
      <w:proofErr w:type="spellEnd"/>
      <w:r w:rsidRPr="00BD484C">
        <w:rPr>
          <w:rFonts w:ascii="Times New Roman" w:hAnsi="Times New Roman"/>
          <w:sz w:val="24"/>
          <w:szCs w:val="24"/>
        </w:rPr>
        <w:t xml:space="preserve"> regional dan global, </w:t>
      </w:r>
      <w:proofErr w:type="spellStart"/>
      <w:r w:rsidRPr="00BD484C">
        <w:rPr>
          <w:rFonts w:ascii="Times New Roman" w:hAnsi="Times New Roman"/>
          <w:sz w:val="24"/>
          <w:szCs w:val="24"/>
        </w:rPr>
        <w:t>sekaligus</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pusat</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sumber</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energi</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fosil</w:t>
      </w:r>
      <w:proofErr w:type="spellEnd"/>
      <w:r w:rsidRPr="00BD484C">
        <w:rPr>
          <w:rFonts w:ascii="Times New Roman" w:hAnsi="Times New Roman"/>
          <w:sz w:val="24"/>
          <w:szCs w:val="24"/>
        </w:rPr>
        <w:t xml:space="preserve"> dunia. </w:t>
      </w:r>
      <w:proofErr w:type="spellStart"/>
      <w:r w:rsidRPr="00BD484C">
        <w:rPr>
          <w:rFonts w:ascii="Times New Roman" w:hAnsi="Times New Roman"/>
          <w:sz w:val="24"/>
          <w:szCs w:val="24"/>
        </w:rPr>
        <w:t>Betapa</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tidak</w:t>
      </w:r>
      <w:proofErr w:type="spellEnd"/>
      <w:r w:rsidRPr="00BD484C">
        <w:rPr>
          <w:rFonts w:ascii="Times New Roman" w:hAnsi="Times New Roman"/>
          <w:sz w:val="24"/>
          <w:szCs w:val="24"/>
        </w:rPr>
        <w:t>, </w:t>
      </w:r>
      <w:proofErr w:type="spellStart"/>
      <w:r w:rsidRPr="00BD484C">
        <w:rPr>
          <w:rFonts w:ascii="Times New Roman" w:hAnsi="Times New Roman"/>
          <w:sz w:val="24"/>
          <w:szCs w:val="24"/>
        </w:rPr>
        <w:t>sejak</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dahulu</w:t>
      </w:r>
      <w:proofErr w:type="spellEnd"/>
      <w:r w:rsidRPr="00BD484C">
        <w:rPr>
          <w:rFonts w:ascii="Times New Roman" w:hAnsi="Times New Roman"/>
          <w:sz w:val="24"/>
          <w:szCs w:val="24"/>
        </w:rPr>
        <w:t xml:space="preserve"> Timur Tengah </w:t>
      </w:r>
      <w:proofErr w:type="spellStart"/>
      <w:r w:rsidRPr="00BD484C">
        <w:rPr>
          <w:rFonts w:ascii="Times New Roman" w:hAnsi="Times New Roman"/>
          <w:sz w:val="24"/>
          <w:szCs w:val="24"/>
        </w:rPr>
        <w:t>merupakan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jembatan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antara</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tiga</w:t>
      </w:r>
      <w:proofErr w:type="spellEnd"/>
      <w:r w:rsidRPr="00BD484C">
        <w:rPr>
          <w:rFonts w:ascii="Times New Roman" w:hAnsi="Times New Roman"/>
          <w:sz w:val="24"/>
          <w:szCs w:val="24"/>
        </w:rPr>
        <w:t xml:space="preserve"> </w:t>
      </w:r>
      <w:proofErr w:type="spellStart"/>
      <w:proofErr w:type="gramStart"/>
      <w:r w:rsidRPr="00BD484C">
        <w:rPr>
          <w:rFonts w:ascii="Times New Roman" w:hAnsi="Times New Roman"/>
          <w:sz w:val="24"/>
          <w:szCs w:val="24"/>
        </w:rPr>
        <w:t>benua</w:t>
      </w:r>
      <w:proofErr w:type="spellEnd"/>
      <w:r w:rsidRPr="00BD484C">
        <w:rPr>
          <w:rFonts w:ascii="Times New Roman" w:hAnsi="Times New Roman"/>
          <w:sz w:val="24"/>
          <w:szCs w:val="24"/>
        </w:rPr>
        <w:t xml:space="preserve"> ;</w:t>
      </w:r>
      <w:proofErr w:type="gramEnd"/>
      <w:r w:rsidRPr="00BD484C">
        <w:rPr>
          <w:rFonts w:ascii="Times New Roman" w:hAnsi="Times New Roman"/>
          <w:sz w:val="24"/>
          <w:szCs w:val="24"/>
        </w:rPr>
        <w:t xml:space="preserve"> Asia, </w:t>
      </w:r>
      <w:proofErr w:type="spellStart"/>
      <w:r w:rsidRPr="00BD484C">
        <w:rPr>
          <w:rFonts w:ascii="Times New Roman" w:hAnsi="Times New Roman"/>
          <w:sz w:val="24"/>
          <w:szCs w:val="24"/>
        </w:rPr>
        <w:t>Eropa</w:t>
      </w:r>
      <w:proofErr w:type="spellEnd"/>
      <w:r w:rsidRPr="00BD484C">
        <w:rPr>
          <w:rFonts w:ascii="Times New Roman" w:hAnsi="Times New Roman"/>
          <w:sz w:val="24"/>
          <w:szCs w:val="24"/>
        </w:rPr>
        <w:t xml:space="preserve"> dan Afrika. </w:t>
      </w:r>
      <w:proofErr w:type="spellStart"/>
      <w:r w:rsidRPr="00BD484C">
        <w:rPr>
          <w:rFonts w:ascii="Times New Roman" w:hAnsi="Times New Roman"/>
          <w:sz w:val="24"/>
          <w:szCs w:val="24"/>
        </w:rPr>
        <w:t>Dengan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demikian</w:t>
      </w:r>
      <w:proofErr w:type="spellEnd"/>
      <w:r w:rsidRPr="00BD484C">
        <w:rPr>
          <w:rFonts w:ascii="Times New Roman" w:hAnsi="Times New Roman"/>
          <w:sz w:val="24"/>
          <w:szCs w:val="24"/>
        </w:rPr>
        <w:t xml:space="preserve"> Timur Tengah </w:t>
      </w:r>
      <w:proofErr w:type="spellStart"/>
      <w:r w:rsidRPr="00BD484C">
        <w:rPr>
          <w:rFonts w:ascii="Times New Roman" w:hAnsi="Times New Roman"/>
          <w:sz w:val="24"/>
          <w:szCs w:val="24"/>
        </w:rPr>
        <w:t>memiliki</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posisi</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strategis</w:t>
      </w:r>
      <w:proofErr w:type="spellEnd"/>
      <w:r w:rsidRPr="00BD484C">
        <w:rPr>
          <w:rFonts w:ascii="Times New Roman" w:hAnsi="Times New Roman"/>
          <w:sz w:val="24"/>
          <w:szCs w:val="24"/>
        </w:rPr>
        <w:t xml:space="preserve"> di </w:t>
      </w:r>
      <w:proofErr w:type="spellStart"/>
      <w:r w:rsidRPr="00BD484C">
        <w:rPr>
          <w:rFonts w:ascii="Times New Roman" w:hAnsi="Times New Roman"/>
          <w:sz w:val="24"/>
          <w:szCs w:val="24"/>
        </w:rPr>
        <w:t>tingkat</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internasional</w:t>
      </w:r>
      <w:proofErr w:type="spellEnd"/>
      <w:r w:rsidRPr="00BD484C">
        <w:rPr>
          <w:rFonts w:ascii="Times New Roman" w:hAnsi="Times New Roman"/>
          <w:sz w:val="24"/>
          <w:szCs w:val="24"/>
        </w:rPr>
        <w:t xml:space="preserve">, dan </w:t>
      </w:r>
      <w:proofErr w:type="spellStart"/>
      <w:r w:rsidRPr="00BD484C">
        <w:rPr>
          <w:rFonts w:ascii="Times New Roman" w:hAnsi="Times New Roman"/>
          <w:sz w:val="24"/>
          <w:szCs w:val="24"/>
        </w:rPr>
        <w:t>selalu</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menjadi</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incaran</w:t>
      </w:r>
      <w:proofErr w:type="spellEnd"/>
      <w:r w:rsidRPr="00BD484C">
        <w:rPr>
          <w:rFonts w:ascii="Times New Roman" w:hAnsi="Times New Roman"/>
          <w:sz w:val="24"/>
          <w:szCs w:val="24"/>
        </w:rPr>
        <w:t xml:space="preserve"> negara-negara </w:t>
      </w:r>
      <w:proofErr w:type="spellStart"/>
      <w:r w:rsidRPr="00BD484C">
        <w:rPr>
          <w:rFonts w:ascii="Times New Roman" w:hAnsi="Times New Roman"/>
          <w:sz w:val="24"/>
          <w:szCs w:val="24"/>
        </w:rPr>
        <w:t>arogan</w:t>
      </w:r>
      <w:proofErr w:type="spellEnd"/>
      <w:r w:rsidRPr="00BD484C">
        <w:rPr>
          <w:rFonts w:ascii="Times New Roman" w:hAnsi="Times New Roman"/>
          <w:sz w:val="24"/>
          <w:szCs w:val="24"/>
        </w:rPr>
        <w:t xml:space="preserve"> yang </w:t>
      </w:r>
      <w:proofErr w:type="spellStart"/>
      <w:r w:rsidRPr="00BD484C">
        <w:rPr>
          <w:rFonts w:ascii="Times New Roman" w:hAnsi="Times New Roman"/>
          <w:sz w:val="24"/>
          <w:szCs w:val="24"/>
        </w:rPr>
        <w:t>berupaya</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menjarah</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sumber</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energi</w:t>
      </w:r>
      <w:proofErr w:type="spellEnd"/>
      <w:r w:rsidRPr="00BD484C">
        <w:rPr>
          <w:rFonts w:ascii="Times New Roman" w:hAnsi="Times New Roman"/>
          <w:sz w:val="24"/>
          <w:szCs w:val="24"/>
        </w:rPr>
        <w:t xml:space="preserve"> dunia </w:t>
      </w:r>
      <w:proofErr w:type="spellStart"/>
      <w:r w:rsidRPr="00BD484C">
        <w:rPr>
          <w:rFonts w:ascii="Times New Roman" w:hAnsi="Times New Roman"/>
          <w:sz w:val="24"/>
          <w:szCs w:val="24"/>
        </w:rPr>
        <w:t>itu</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Saat</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ini</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sekitar</w:t>
      </w:r>
      <w:proofErr w:type="spellEnd"/>
      <w:r w:rsidRPr="00BD484C">
        <w:rPr>
          <w:rFonts w:ascii="Times New Roman" w:hAnsi="Times New Roman"/>
          <w:sz w:val="24"/>
          <w:szCs w:val="24"/>
        </w:rPr>
        <w:t xml:space="preserve"> 60 </w:t>
      </w:r>
      <w:proofErr w:type="spellStart"/>
      <w:r w:rsidRPr="00BD484C">
        <w:rPr>
          <w:rFonts w:ascii="Times New Roman" w:hAnsi="Times New Roman"/>
          <w:sz w:val="24"/>
          <w:szCs w:val="24"/>
        </w:rPr>
        <w:t>persen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cadangan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minyak</w:t>
      </w:r>
      <w:proofErr w:type="spellEnd"/>
      <w:r w:rsidRPr="00BD484C">
        <w:rPr>
          <w:rFonts w:ascii="Times New Roman" w:hAnsi="Times New Roman"/>
          <w:sz w:val="24"/>
          <w:szCs w:val="24"/>
        </w:rPr>
        <w:t xml:space="preserve"> dunia yang </w:t>
      </w:r>
      <w:proofErr w:type="spellStart"/>
      <w:r w:rsidRPr="00BD484C">
        <w:rPr>
          <w:rFonts w:ascii="Times New Roman" w:hAnsi="Times New Roman"/>
          <w:sz w:val="24"/>
          <w:szCs w:val="24"/>
        </w:rPr>
        <w:t>diketahui</w:t>
      </w:r>
      <w:proofErr w:type="spellEnd"/>
      <w:r w:rsidRPr="00BD484C">
        <w:rPr>
          <w:rFonts w:ascii="Times New Roman" w:hAnsi="Times New Roman"/>
          <w:sz w:val="24"/>
          <w:szCs w:val="24"/>
        </w:rPr>
        <w:t xml:space="preserve">, dan 35 </w:t>
      </w:r>
      <w:proofErr w:type="spellStart"/>
      <w:r w:rsidRPr="00BD484C">
        <w:rPr>
          <w:rFonts w:ascii="Times New Roman" w:hAnsi="Times New Roman"/>
          <w:sz w:val="24"/>
          <w:szCs w:val="24"/>
        </w:rPr>
        <w:t>persen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sumber</w:t>
      </w:r>
      <w:proofErr w:type="spellEnd"/>
      <w:r w:rsidRPr="00BD484C">
        <w:rPr>
          <w:rFonts w:ascii="Times New Roman" w:hAnsi="Times New Roman"/>
          <w:sz w:val="24"/>
          <w:szCs w:val="24"/>
        </w:rPr>
        <w:t xml:space="preserve"> gas dunia </w:t>
      </w:r>
      <w:proofErr w:type="spellStart"/>
      <w:r w:rsidRPr="00BD484C">
        <w:rPr>
          <w:rFonts w:ascii="Times New Roman" w:hAnsi="Times New Roman"/>
          <w:sz w:val="24"/>
          <w:szCs w:val="24"/>
        </w:rPr>
        <w:t>berada</w:t>
      </w:r>
      <w:proofErr w:type="spellEnd"/>
      <w:r w:rsidRPr="00BD484C">
        <w:rPr>
          <w:rFonts w:ascii="Times New Roman" w:hAnsi="Times New Roman"/>
          <w:sz w:val="24"/>
          <w:szCs w:val="24"/>
        </w:rPr>
        <w:t xml:space="preserve"> di </w:t>
      </w:r>
      <w:proofErr w:type="spellStart"/>
      <w:r w:rsidRPr="00BD484C">
        <w:rPr>
          <w:rFonts w:ascii="Times New Roman" w:hAnsi="Times New Roman"/>
          <w:sz w:val="24"/>
          <w:szCs w:val="24"/>
        </w:rPr>
        <w:t>kawasan</w:t>
      </w:r>
      <w:proofErr w:type="spellEnd"/>
      <w:r w:rsidRPr="00BD484C">
        <w:rPr>
          <w:rFonts w:ascii="Times New Roman" w:hAnsi="Times New Roman"/>
          <w:sz w:val="24"/>
          <w:szCs w:val="24"/>
        </w:rPr>
        <w:t xml:space="preserve"> Timur Tengah, yang </w:t>
      </w:r>
      <w:proofErr w:type="spellStart"/>
      <w:r w:rsidRPr="00BD484C">
        <w:rPr>
          <w:rFonts w:ascii="Times New Roman" w:hAnsi="Times New Roman"/>
          <w:sz w:val="24"/>
          <w:szCs w:val="24"/>
        </w:rPr>
        <w:t>sebagian</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besar</w:t>
      </w:r>
      <w:proofErr w:type="spellEnd"/>
      <w:r w:rsidRPr="00BD484C">
        <w:rPr>
          <w:rFonts w:ascii="Times New Roman" w:hAnsi="Times New Roman"/>
          <w:sz w:val="24"/>
          <w:szCs w:val="24"/>
        </w:rPr>
        <w:t xml:space="preserve"> </w:t>
      </w:r>
      <w:proofErr w:type="spellStart"/>
      <w:r w:rsidRPr="00BD484C">
        <w:rPr>
          <w:rFonts w:ascii="Times New Roman" w:hAnsi="Times New Roman"/>
          <w:sz w:val="24"/>
          <w:szCs w:val="24"/>
        </w:rPr>
        <w:t>berada</w:t>
      </w:r>
      <w:proofErr w:type="spellEnd"/>
      <w:r w:rsidRPr="00BD484C">
        <w:rPr>
          <w:rFonts w:ascii="Times New Roman" w:hAnsi="Times New Roman"/>
          <w:sz w:val="24"/>
          <w:szCs w:val="24"/>
        </w:rPr>
        <w:t xml:space="preserve"> di </w:t>
      </w:r>
      <w:proofErr w:type="spellStart"/>
      <w:r w:rsidRPr="00BD484C">
        <w:rPr>
          <w:rFonts w:ascii="Times New Roman" w:hAnsi="Times New Roman"/>
          <w:sz w:val="24"/>
          <w:szCs w:val="24"/>
        </w:rPr>
        <w:t>Teluk</w:t>
      </w:r>
      <w:proofErr w:type="spellEnd"/>
      <w:r w:rsidRPr="00BD484C">
        <w:rPr>
          <w:rFonts w:ascii="Times New Roman" w:hAnsi="Times New Roman"/>
          <w:sz w:val="24"/>
          <w:szCs w:val="24"/>
        </w:rPr>
        <w:t xml:space="preserve"> Persia</w:t>
      </w:r>
      <w:r w:rsidRPr="000A7A3C">
        <w:rPr>
          <w:rFonts w:ascii="Times New Roman" w:hAnsi="Times New Roman"/>
          <w:sz w:val="24"/>
          <w:szCs w:val="24"/>
        </w:rPr>
        <w:t>.</w:t>
      </w:r>
      <w:r w:rsidR="000A7A3C" w:rsidRPr="000A7A3C">
        <w:rPr>
          <w:rFonts w:ascii="Times New Roman" w:hAnsi="Times New Roman"/>
          <w:sz w:val="20"/>
          <w:szCs w:val="20"/>
        </w:rPr>
        <w:t xml:space="preserve"> </w:t>
      </w:r>
      <w:r w:rsidR="000A7A3C" w:rsidRPr="00BD5D34">
        <w:rPr>
          <w:rFonts w:ascii="Times New Roman" w:hAnsi="Times New Roman"/>
          <w:sz w:val="24"/>
          <w:szCs w:val="24"/>
          <w:u w:val="single"/>
        </w:rPr>
        <w:t>(http://indonesian.irib.ir/equilibrium/-/asset_publisher/yB7o/content/id/5282320.)</w:t>
      </w:r>
    </w:p>
    <w:p w14:paraId="076864A1" w14:textId="0621408B" w:rsidR="002E6DD0" w:rsidRDefault="002E6DD0" w:rsidP="002E6DD0">
      <w:pPr>
        <w:spacing w:line="480" w:lineRule="auto"/>
        <w:ind w:left="426"/>
        <w:jc w:val="both"/>
        <w:rPr>
          <w:rFonts w:ascii="Times New Roman" w:hAnsi="Times New Roman"/>
          <w:sz w:val="20"/>
          <w:szCs w:val="20"/>
        </w:rPr>
      </w:pPr>
      <w:r>
        <w:rPr>
          <w:rFonts w:ascii="Times New Roman" w:eastAsia="Times New Roman" w:hAnsi="Times New Roman"/>
          <w:sz w:val="24"/>
          <w:szCs w:val="24"/>
          <w:lang w:val="fi-FI"/>
        </w:rPr>
        <w:tab/>
      </w:r>
      <w:r>
        <w:rPr>
          <w:rFonts w:ascii="Times New Roman" w:eastAsia="Times New Roman" w:hAnsi="Times New Roman"/>
          <w:sz w:val="24"/>
          <w:szCs w:val="24"/>
          <w:lang w:val="fi-FI"/>
        </w:rPr>
        <w:tab/>
      </w:r>
      <w:r w:rsidRPr="00BD484C">
        <w:rPr>
          <w:rFonts w:ascii="Times New Roman" w:eastAsia="Times New Roman" w:hAnsi="Times New Roman"/>
          <w:sz w:val="24"/>
          <w:szCs w:val="24"/>
          <w:lang w:val="fi-FI"/>
        </w:rPr>
        <w:t xml:space="preserve">Peran geopolitik Iran juga menjadi salah satu mengapa Iran tetap dapat berkembang di tengah  banyaknya sanksi embargo yang di jatuhkan oleh Amerika dan Sekutunya. Ini karena, Iran merupakan salah satu dari lima negara penghasil minyak terbesar di dunia, dimana negara-negara industri </w:t>
      </w:r>
      <w:r w:rsidRPr="00BD484C">
        <w:rPr>
          <w:rFonts w:ascii="Times New Roman" w:eastAsia="Times New Roman" w:hAnsi="Times New Roman"/>
          <w:sz w:val="24"/>
          <w:szCs w:val="24"/>
          <w:lang w:val="fi-FI"/>
        </w:rPr>
        <w:lastRenderedPageBreak/>
        <w:t xml:space="preserve">sangat bergantung sekali dengan suplai minyak dari kelima negara tersebut. Sehingga Iran dapat meningkatkan perekonomiannya dari hasil minyaknya tersebut. Bukan hanya itu, Iran sebagai negara penghasil minyak dan gas juga memiliki faktor kuat lainnya yang menjadikan Iran sebagai simbol kekuatan di Timur Tengah yaitu Iran mengendalikan salah satu selat yang paling berpengaruh di dunia yaitu Selat Hormuz yang menjadi rute perlintasan kapal-kapal pengangkut minyak yang dimuat dari negara-negara Teluk. Dengan demikian posisi Iran di kawasan sangat berpengaruh besar dalam percaturan politiknya di Timur Tengah. Belum lagi Iran yang berada di wilayah Eurasia yang dikenal dengan </w:t>
      </w:r>
      <w:r w:rsidRPr="00BD484C">
        <w:rPr>
          <w:rFonts w:ascii="Times New Roman" w:eastAsia="Times New Roman" w:hAnsi="Times New Roman"/>
          <w:i/>
          <w:sz w:val="24"/>
          <w:szCs w:val="24"/>
          <w:lang w:val="fi-FI"/>
        </w:rPr>
        <w:t xml:space="preserve">heartland, </w:t>
      </w:r>
      <w:r w:rsidRPr="00BD484C">
        <w:rPr>
          <w:rFonts w:ascii="Times New Roman" w:eastAsia="Times New Roman" w:hAnsi="Times New Roman"/>
          <w:sz w:val="24"/>
          <w:szCs w:val="24"/>
          <w:lang w:val="fi-FI"/>
        </w:rPr>
        <w:t>karena negara-negara di wilayah tersebut menjadi negara yang menghasilkan minyak dan gas yang melimpah.</w:t>
      </w:r>
      <w:r w:rsidR="004E610C" w:rsidRPr="00BD5D34">
        <w:rPr>
          <w:rFonts w:ascii="Times New Roman" w:eastAsia="Times New Roman" w:hAnsi="Times New Roman"/>
          <w:sz w:val="24"/>
          <w:szCs w:val="24"/>
          <w:lang w:val="fi-FI"/>
        </w:rPr>
        <w:t>(</w:t>
      </w:r>
      <w:r w:rsidR="004E610C" w:rsidRPr="00BD5D34">
        <w:rPr>
          <w:rFonts w:ascii="Times New Roman" w:hAnsi="Times New Roman"/>
          <w:sz w:val="24"/>
          <w:szCs w:val="24"/>
          <w:u w:val="single"/>
        </w:rPr>
        <w:t xml:space="preserve"> http://www.ipabionline.com/2012/01/secara-geografis-al-iran-sulit.html</w:t>
      </w:r>
      <w:r w:rsidR="004E610C" w:rsidRPr="00BD5D34">
        <w:rPr>
          <w:rFonts w:ascii="Times New Roman" w:hAnsi="Times New Roman"/>
          <w:sz w:val="24"/>
          <w:szCs w:val="24"/>
        </w:rPr>
        <w:t>.)</w:t>
      </w:r>
    </w:p>
    <w:p w14:paraId="72E10C93" w14:textId="77777777" w:rsidR="004E610C" w:rsidRPr="004E610C" w:rsidRDefault="004E610C" w:rsidP="004E610C">
      <w:pPr>
        <w:spacing w:line="480" w:lineRule="auto"/>
        <w:ind w:left="426" w:firstLine="709"/>
        <w:jc w:val="both"/>
        <w:rPr>
          <w:rFonts w:ascii="Times New Roman" w:hAnsi="Times New Roman"/>
          <w:sz w:val="24"/>
          <w:szCs w:val="24"/>
        </w:rPr>
      </w:pPr>
      <w:r w:rsidRPr="004E610C">
        <w:rPr>
          <w:rFonts w:ascii="Times New Roman" w:hAnsi="Times New Roman"/>
          <w:sz w:val="24"/>
          <w:szCs w:val="24"/>
        </w:rPr>
        <w:t xml:space="preserve">Iran </w:t>
      </w:r>
      <w:proofErr w:type="spellStart"/>
      <w:r w:rsidRPr="004E610C">
        <w:rPr>
          <w:rFonts w:ascii="Times New Roman" w:hAnsi="Times New Roman"/>
          <w:sz w:val="24"/>
          <w:szCs w:val="24"/>
        </w:rPr>
        <w:t>merupakan</w:t>
      </w:r>
      <w:proofErr w:type="spellEnd"/>
      <w:r w:rsidRPr="004E610C">
        <w:rPr>
          <w:rFonts w:ascii="Times New Roman" w:hAnsi="Times New Roman"/>
          <w:sz w:val="24"/>
          <w:szCs w:val="24"/>
        </w:rPr>
        <w:t xml:space="preserve"> negara </w:t>
      </w:r>
      <w:proofErr w:type="spellStart"/>
      <w:r w:rsidRPr="004E610C">
        <w:rPr>
          <w:rFonts w:ascii="Times New Roman" w:hAnsi="Times New Roman"/>
          <w:sz w:val="24"/>
          <w:szCs w:val="24"/>
        </w:rPr>
        <w:t>penting</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bagi</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kawasan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Teluk</w:t>
      </w:r>
      <w:proofErr w:type="spellEnd"/>
      <w:r w:rsidRPr="004E610C">
        <w:rPr>
          <w:rFonts w:ascii="Times New Roman" w:hAnsi="Times New Roman"/>
          <w:sz w:val="24"/>
          <w:szCs w:val="24"/>
        </w:rPr>
        <w:t xml:space="preserve"> Persia. </w:t>
      </w:r>
      <w:proofErr w:type="spellStart"/>
      <w:r w:rsidRPr="004E610C">
        <w:rPr>
          <w:rFonts w:ascii="Times New Roman" w:hAnsi="Times New Roman"/>
          <w:sz w:val="24"/>
          <w:szCs w:val="24"/>
        </w:rPr>
        <w:t>Republik</w:t>
      </w:r>
      <w:proofErr w:type="spellEnd"/>
      <w:r w:rsidRPr="004E610C">
        <w:rPr>
          <w:rFonts w:ascii="Times New Roman" w:hAnsi="Times New Roman"/>
          <w:sz w:val="24"/>
          <w:szCs w:val="24"/>
        </w:rPr>
        <w:t xml:space="preserve"> Islam </w:t>
      </w:r>
      <w:proofErr w:type="spellStart"/>
      <w:r w:rsidRPr="004E610C">
        <w:rPr>
          <w:rFonts w:ascii="Times New Roman" w:hAnsi="Times New Roman"/>
          <w:sz w:val="24"/>
          <w:szCs w:val="24"/>
        </w:rPr>
        <w:t>memainkan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peran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sebagai</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pemain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kunci</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bagi</w:t>
      </w:r>
      <w:proofErr w:type="spellEnd"/>
      <w:r w:rsidRPr="004E610C">
        <w:rPr>
          <w:rFonts w:ascii="Times New Roman" w:hAnsi="Times New Roman"/>
          <w:sz w:val="24"/>
          <w:szCs w:val="24"/>
        </w:rPr>
        <w:t xml:space="preserve"> transit </w:t>
      </w:r>
      <w:proofErr w:type="spellStart"/>
      <w:r w:rsidRPr="004E610C">
        <w:rPr>
          <w:rFonts w:ascii="Times New Roman" w:hAnsi="Times New Roman"/>
          <w:sz w:val="24"/>
          <w:szCs w:val="24"/>
        </w:rPr>
        <w:t>barang</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terutama</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minyak</w:t>
      </w:r>
      <w:proofErr w:type="spellEnd"/>
      <w:r w:rsidRPr="004E610C">
        <w:rPr>
          <w:rFonts w:ascii="Times New Roman" w:hAnsi="Times New Roman"/>
          <w:sz w:val="24"/>
          <w:szCs w:val="24"/>
        </w:rPr>
        <w:t xml:space="preserve"> dan gas di </w:t>
      </w:r>
      <w:proofErr w:type="spellStart"/>
      <w:r w:rsidRPr="004E610C">
        <w:rPr>
          <w:rFonts w:ascii="Times New Roman" w:hAnsi="Times New Roman"/>
          <w:sz w:val="24"/>
          <w:szCs w:val="24"/>
        </w:rPr>
        <w:t>kawasan</w:t>
      </w:r>
      <w:proofErr w:type="spellEnd"/>
      <w:r w:rsidRPr="004E610C">
        <w:rPr>
          <w:rFonts w:ascii="Times New Roman" w:hAnsi="Times New Roman"/>
          <w:sz w:val="24"/>
          <w:szCs w:val="24"/>
        </w:rPr>
        <w:t xml:space="preserve"> dan dunia. </w:t>
      </w:r>
      <w:proofErr w:type="spellStart"/>
      <w:r w:rsidRPr="004E610C">
        <w:rPr>
          <w:rFonts w:ascii="Times New Roman" w:hAnsi="Times New Roman"/>
          <w:sz w:val="24"/>
          <w:szCs w:val="24"/>
        </w:rPr>
        <w:t>Dengan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demikian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selain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memiliki</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posisi</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geopolitik</w:t>
      </w:r>
      <w:proofErr w:type="spellEnd"/>
      <w:r w:rsidRPr="004E610C">
        <w:rPr>
          <w:rFonts w:ascii="Times New Roman" w:hAnsi="Times New Roman"/>
          <w:sz w:val="24"/>
          <w:szCs w:val="24"/>
        </w:rPr>
        <w:t xml:space="preserve"> yang </w:t>
      </w:r>
      <w:proofErr w:type="spellStart"/>
      <w:r w:rsidRPr="004E610C">
        <w:rPr>
          <w:rFonts w:ascii="Times New Roman" w:hAnsi="Times New Roman"/>
          <w:sz w:val="24"/>
          <w:szCs w:val="24"/>
        </w:rPr>
        <w:t>tinggi</w:t>
      </w:r>
      <w:proofErr w:type="spellEnd"/>
      <w:r w:rsidRPr="004E610C">
        <w:rPr>
          <w:rFonts w:ascii="Times New Roman" w:hAnsi="Times New Roman"/>
          <w:sz w:val="24"/>
          <w:szCs w:val="24"/>
        </w:rPr>
        <w:t xml:space="preserve"> di </w:t>
      </w:r>
      <w:proofErr w:type="spellStart"/>
      <w:r w:rsidRPr="004E610C">
        <w:rPr>
          <w:rFonts w:ascii="Times New Roman" w:hAnsi="Times New Roman"/>
          <w:sz w:val="24"/>
          <w:szCs w:val="24"/>
        </w:rPr>
        <w:t>kawasan</w:t>
      </w:r>
      <w:proofErr w:type="spellEnd"/>
      <w:r w:rsidRPr="004E610C">
        <w:rPr>
          <w:rFonts w:ascii="Times New Roman" w:hAnsi="Times New Roman"/>
          <w:sz w:val="24"/>
          <w:szCs w:val="24"/>
        </w:rPr>
        <w:t xml:space="preserve">, Iran juga </w:t>
      </w:r>
      <w:proofErr w:type="spellStart"/>
      <w:r w:rsidRPr="004E610C">
        <w:rPr>
          <w:rFonts w:ascii="Times New Roman" w:hAnsi="Times New Roman"/>
          <w:sz w:val="24"/>
          <w:szCs w:val="24"/>
        </w:rPr>
        <w:t>memiliki</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geoekonomi</w:t>
      </w:r>
      <w:proofErr w:type="spellEnd"/>
      <w:r w:rsidRPr="004E610C">
        <w:rPr>
          <w:rFonts w:ascii="Times New Roman" w:hAnsi="Times New Roman"/>
          <w:sz w:val="24"/>
          <w:szCs w:val="24"/>
        </w:rPr>
        <w:t xml:space="preserve"> yang </w:t>
      </w:r>
      <w:proofErr w:type="spellStart"/>
      <w:r w:rsidRPr="004E610C">
        <w:rPr>
          <w:rFonts w:ascii="Times New Roman" w:hAnsi="Times New Roman"/>
          <w:sz w:val="24"/>
          <w:szCs w:val="24"/>
        </w:rPr>
        <w:t>besar</w:t>
      </w:r>
      <w:proofErr w:type="spellEnd"/>
      <w:r w:rsidRPr="004E610C">
        <w:rPr>
          <w:rFonts w:ascii="Times New Roman" w:hAnsi="Times New Roman"/>
          <w:sz w:val="24"/>
          <w:szCs w:val="24"/>
        </w:rPr>
        <w:t xml:space="preserve"> di </w:t>
      </w:r>
      <w:proofErr w:type="spellStart"/>
      <w:r w:rsidRPr="004E610C">
        <w:rPr>
          <w:rFonts w:ascii="Times New Roman" w:hAnsi="Times New Roman"/>
          <w:sz w:val="24"/>
          <w:szCs w:val="24"/>
        </w:rPr>
        <w:t>kawasan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Ikatan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antara</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geopolitik</w:t>
      </w:r>
      <w:proofErr w:type="spellEnd"/>
      <w:r w:rsidRPr="004E610C">
        <w:rPr>
          <w:rFonts w:ascii="Times New Roman" w:hAnsi="Times New Roman"/>
          <w:sz w:val="24"/>
          <w:szCs w:val="24"/>
        </w:rPr>
        <w:t xml:space="preserve"> dan </w:t>
      </w:r>
      <w:proofErr w:type="spellStart"/>
      <w:r w:rsidRPr="004E610C">
        <w:rPr>
          <w:rFonts w:ascii="Times New Roman" w:hAnsi="Times New Roman"/>
          <w:sz w:val="24"/>
          <w:szCs w:val="24"/>
        </w:rPr>
        <w:t>geoekonomi</w:t>
      </w:r>
      <w:proofErr w:type="spellEnd"/>
      <w:r w:rsidRPr="004E610C">
        <w:rPr>
          <w:rFonts w:ascii="Times New Roman" w:hAnsi="Times New Roman"/>
          <w:sz w:val="24"/>
          <w:szCs w:val="24"/>
        </w:rPr>
        <w:t xml:space="preserve"> Iran di </w:t>
      </w:r>
      <w:proofErr w:type="spellStart"/>
      <w:r w:rsidRPr="004E610C">
        <w:rPr>
          <w:rFonts w:ascii="Times New Roman" w:hAnsi="Times New Roman"/>
          <w:sz w:val="24"/>
          <w:szCs w:val="24"/>
        </w:rPr>
        <w:t>Laut</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Kaspia</w:t>
      </w:r>
      <w:proofErr w:type="spellEnd"/>
      <w:r w:rsidRPr="004E610C">
        <w:rPr>
          <w:rFonts w:ascii="Times New Roman" w:hAnsi="Times New Roman"/>
          <w:sz w:val="24"/>
          <w:szCs w:val="24"/>
        </w:rPr>
        <w:t xml:space="preserve"> dan Asia Tengah </w:t>
      </w:r>
      <w:proofErr w:type="spellStart"/>
      <w:r w:rsidRPr="004E610C">
        <w:rPr>
          <w:rFonts w:ascii="Times New Roman" w:hAnsi="Times New Roman"/>
          <w:sz w:val="24"/>
          <w:szCs w:val="24"/>
        </w:rPr>
        <w:t>menyebabkan</w:t>
      </w:r>
      <w:proofErr w:type="spellEnd"/>
      <w:r w:rsidRPr="004E610C">
        <w:rPr>
          <w:rFonts w:ascii="Times New Roman" w:hAnsi="Times New Roman"/>
          <w:sz w:val="24"/>
          <w:szCs w:val="24"/>
        </w:rPr>
        <w:t xml:space="preserve"> Iran </w:t>
      </w:r>
      <w:proofErr w:type="spellStart"/>
      <w:r w:rsidRPr="004E610C">
        <w:rPr>
          <w:rFonts w:ascii="Times New Roman" w:hAnsi="Times New Roman"/>
          <w:sz w:val="24"/>
          <w:szCs w:val="24"/>
        </w:rPr>
        <w:t>memiliki</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kemampuan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untuk</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mengontrol</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kawasan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strategis</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itu</w:t>
      </w:r>
      <w:proofErr w:type="spellEnd"/>
      <w:r w:rsidRPr="004E610C">
        <w:rPr>
          <w:rFonts w:ascii="Times New Roman" w:hAnsi="Times New Roman"/>
          <w:sz w:val="24"/>
          <w:szCs w:val="24"/>
        </w:rPr>
        <w:t>.</w:t>
      </w:r>
    </w:p>
    <w:p w14:paraId="2BD465C6" w14:textId="33E1EA15" w:rsidR="004E610C" w:rsidRPr="00BD5D34" w:rsidRDefault="004E610C" w:rsidP="004E610C">
      <w:pPr>
        <w:spacing w:line="480" w:lineRule="auto"/>
        <w:ind w:left="426" w:firstLine="709"/>
        <w:jc w:val="both"/>
        <w:rPr>
          <w:rFonts w:ascii="Times New Roman" w:hAnsi="Times New Roman"/>
          <w:sz w:val="24"/>
          <w:szCs w:val="24"/>
        </w:rPr>
      </w:pPr>
      <w:proofErr w:type="spellStart"/>
      <w:r w:rsidRPr="004E610C">
        <w:rPr>
          <w:rFonts w:ascii="Times New Roman" w:hAnsi="Times New Roman"/>
          <w:sz w:val="24"/>
          <w:szCs w:val="24"/>
        </w:rPr>
        <w:t>Posisi</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geostrategis</w:t>
      </w:r>
      <w:proofErr w:type="spellEnd"/>
      <w:r w:rsidRPr="004E610C">
        <w:rPr>
          <w:rFonts w:ascii="Times New Roman" w:hAnsi="Times New Roman"/>
          <w:sz w:val="24"/>
          <w:szCs w:val="24"/>
        </w:rPr>
        <w:t xml:space="preserve"> Iran </w:t>
      </w:r>
      <w:proofErr w:type="spellStart"/>
      <w:r w:rsidRPr="004E610C">
        <w:rPr>
          <w:rFonts w:ascii="Times New Roman" w:hAnsi="Times New Roman"/>
          <w:sz w:val="24"/>
          <w:szCs w:val="24"/>
        </w:rPr>
        <w:t>dengan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jaringan</w:t>
      </w:r>
      <w:proofErr w:type="spellEnd"/>
      <w:r w:rsidRPr="004E610C">
        <w:rPr>
          <w:rFonts w:ascii="Times New Roman" w:hAnsi="Times New Roman"/>
          <w:sz w:val="24"/>
          <w:szCs w:val="24"/>
        </w:rPr>
        <w:t xml:space="preserve"> </w:t>
      </w:r>
      <w:r w:rsidRPr="004E610C">
        <w:rPr>
          <w:rFonts w:ascii="Times New Roman" w:hAnsi="Times New Roman"/>
          <w:i/>
          <w:iCs/>
          <w:sz w:val="24"/>
          <w:szCs w:val="24"/>
        </w:rPr>
        <w:t>pipelines</w:t>
      </w:r>
      <w:r w:rsidRPr="004E610C">
        <w:rPr>
          <w:rFonts w:ascii="Times New Roman" w:hAnsi="Times New Roman"/>
          <w:sz w:val="24"/>
          <w:szCs w:val="24"/>
        </w:rPr>
        <w:t>-</w:t>
      </w:r>
      <w:proofErr w:type="spellStart"/>
      <w:r w:rsidRPr="004E610C">
        <w:rPr>
          <w:rFonts w:ascii="Times New Roman" w:hAnsi="Times New Roman"/>
          <w:sz w:val="24"/>
          <w:szCs w:val="24"/>
        </w:rPr>
        <w:t>nya</w:t>
      </w:r>
      <w:proofErr w:type="spellEnd"/>
      <w:r w:rsidRPr="004E610C">
        <w:rPr>
          <w:rFonts w:ascii="Times New Roman" w:hAnsi="Times New Roman"/>
          <w:sz w:val="24"/>
          <w:szCs w:val="24"/>
        </w:rPr>
        <w:t xml:space="preserve"> dan </w:t>
      </w:r>
      <w:proofErr w:type="spellStart"/>
      <w:r w:rsidRPr="004E610C">
        <w:rPr>
          <w:rFonts w:ascii="Times New Roman" w:hAnsi="Times New Roman"/>
          <w:sz w:val="24"/>
          <w:szCs w:val="24"/>
        </w:rPr>
        <w:t>sebagai</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produsen</w:t>
      </w:r>
      <w:proofErr w:type="spellEnd"/>
      <w:r w:rsidRPr="004E610C">
        <w:rPr>
          <w:rFonts w:ascii="Times New Roman" w:hAnsi="Times New Roman"/>
          <w:sz w:val="24"/>
          <w:szCs w:val="24"/>
        </w:rPr>
        <w:t xml:space="preserve"> OPEC </w:t>
      </w:r>
      <w:proofErr w:type="spellStart"/>
      <w:r w:rsidRPr="004E610C">
        <w:rPr>
          <w:rFonts w:ascii="Times New Roman" w:hAnsi="Times New Roman"/>
          <w:sz w:val="24"/>
          <w:szCs w:val="24"/>
        </w:rPr>
        <w:t>terbesar</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kedua</w:t>
      </w:r>
      <w:proofErr w:type="spellEnd"/>
      <w:r w:rsidRPr="004E610C">
        <w:rPr>
          <w:rFonts w:ascii="Times New Roman" w:hAnsi="Times New Roman"/>
          <w:sz w:val="24"/>
          <w:szCs w:val="24"/>
        </w:rPr>
        <w:t xml:space="preserve"> juga </w:t>
      </w:r>
      <w:proofErr w:type="spellStart"/>
      <w:r w:rsidRPr="004E610C">
        <w:rPr>
          <w:rFonts w:ascii="Times New Roman" w:hAnsi="Times New Roman"/>
          <w:sz w:val="24"/>
          <w:szCs w:val="24"/>
        </w:rPr>
        <w:t>menjadikannya</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aktor</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kunci</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dalam</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energi</w:t>
      </w:r>
      <w:proofErr w:type="spellEnd"/>
      <w:r w:rsidRPr="004E610C">
        <w:rPr>
          <w:rFonts w:ascii="Times New Roman" w:hAnsi="Times New Roman"/>
          <w:sz w:val="24"/>
          <w:szCs w:val="24"/>
        </w:rPr>
        <w:t xml:space="preserve"> dunia. </w:t>
      </w:r>
      <w:proofErr w:type="spellStart"/>
      <w:r w:rsidRPr="004E610C">
        <w:rPr>
          <w:rFonts w:ascii="Times New Roman" w:hAnsi="Times New Roman"/>
          <w:sz w:val="24"/>
          <w:szCs w:val="24"/>
        </w:rPr>
        <w:t>Laut</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Kaspia</w:t>
      </w:r>
      <w:proofErr w:type="spellEnd"/>
      <w:r w:rsidRPr="004E610C">
        <w:rPr>
          <w:rFonts w:ascii="Times New Roman" w:hAnsi="Times New Roman"/>
          <w:sz w:val="24"/>
          <w:szCs w:val="24"/>
        </w:rPr>
        <w:t xml:space="preserve"> dan </w:t>
      </w:r>
      <w:proofErr w:type="spellStart"/>
      <w:r w:rsidRPr="004E610C">
        <w:rPr>
          <w:rFonts w:ascii="Times New Roman" w:hAnsi="Times New Roman"/>
          <w:sz w:val="24"/>
          <w:szCs w:val="24"/>
        </w:rPr>
        <w:t>sumber</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daya</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minyak</w:t>
      </w:r>
      <w:proofErr w:type="spellEnd"/>
      <w:r w:rsidRPr="004E610C">
        <w:rPr>
          <w:rFonts w:ascii="Times New Roman" w:hAnsi="Times New Roman"/>
          <w:sz w:val="24"/>
          <w:szCs w:val="24"/>
        </w:rPr>
        <w:t xml:space="preserve"> dan gas </w:t>
      </w:r>
      <w:proofErr w:type="spellStart"/>
      <w:r w:rsidRPr="004E610C">
        <w:rPr>
          <w:rFonts w:ascii="Times New Roman" w:hAnsi="Times New Roman"/>
          <w:sz w:val="24"/>
          <w:szCs w:val="24"/>
        </w:rPr>
        <w:t>alamnya</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merupakan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lastRenderedPageBreak/>
        <w:t>cadangan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terbesar</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ketiga</w:t>
      </w:r>
      <w:proofErr w:type="spellEnd"/>
      <w:r w:rsidRPr="004E610C">
        <w:rPr>
          <w:rFonts w:ascii="Times New Roman" w:hAnsi="Times New Roman"/>
          <w:sz w:val="24"/>
          <w:szCs w:val="24"/>
        </w:rPr>
        <w:t xml:space="preserve"> di dunia. </w:t>
      </w:r>
      <w:proofErr w:type="spellStart"/>
      <w:r w:rsidRPr="004E610C">
        <w:rPr>
          <w:rFonts w:ascii="Times New Roman" w:hAnsi="Times New Roman"/>
          <w:sz w:val="24"/>
          <w:szCs w:val="24"/>
        </w:rPr>
        <w:t>Tahun</w:t>
      </w:r>
      <w:proofErr w:type="spellEnd"/>
      <w:r w:rsidRPr="004E610C">
        <w:rPr>
          <w:rFonts w:ascii="Times New Roman" w:hAnsi="Times New Roman"/>
          <w:sz w:val="24"/>
          <w:szCs w:val="24"/>
        </w:rPr>
        <w:t xml:space="preserve"> 1921, Iran dan Uni Soviet </w:t>
      </w:r>
      <w:proofErr w:type="spellStart"/>
      <w:r w:rsidRPr="004E610C">
        <w:rPr>
          <w:rFonts w:ascii="Times New Roman" w:hAnsi="Times New Roman"/>
          <w:sz w:val="24"/>
          <w:szCs w:val="24"/>
        </w:rPr>
        <w:t>menandatangani</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perjanjian</w:t>
      </w:r>
      <w:proofErr w:type="spellEnd"/>
      <w:r w:rsidRPr="004E610C">
        <w:rPr>
          <w:rFonts w:ascii="Times New Roman" w:hAnsi="Times New Roman"/>
          <w:sz w:val="24"/>
          <w:szCs w:val="24"/>
        </w:rPr>
        <w:t xml:space="preserve"> yang </w:t>
      </w:r>
      <w:proofErr w:type="spellStart"/>
      <w:r w:rsidRPr="004E610C">
        <w:rPr>
          <w:rFonts w:ascii="Times New Roman" w:hAnsi="Times New Roman"/>
          <w:sz w:val="24"/>
          <w:szCs w:val="24"/>
        </w:rPr>
        <w:t>membagi</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dua</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Laut</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Kaspia</w:t>
      </w:r>
      <w:proofErr w:type="spellEnd"/>
      <w:r w:rsidRPr="004E610C">
        <w:rPr>
          <w:rFonts w:ascii="Times New Roman" w:hAnsi="Times New Roman"/>
          <w:sz w:val="24"/>
          <w:szCs w:val="24"/>
        </w:rPr>
        <w:t xml:space="preserve">. Kawasan </w:t>
      </w:r>
      <w:proofErr w:type="spellStart"/>
      <w:r w:rsidRPr="004E610C">
        <w:rPr>
          <w:rFonts w:ascii="Times New Roman" w:hAnsi="Times New Roman"/>
          <w:sz w:val="24"/>
          <w:szCs w:val="24"/>
        </w:rPr>
        <w:t>ini</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memiliki</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cadangan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minyak</w:t>
      </w:r>
      <w:proofErr w:type="spellEnd"/>
      <w:r w:rsidRPr="004E610C">
        <w:rPr>
          <w:rFonts w:ascii="Times New Roman" w:hAnsi="Times New Roman"/>
          <w:sz w:val="24"/>
          <w:szCs w:val="24"/>
        </w:rPr>
        <w:t xml:space="preserve"> 49 billion barrel, </w:t>
      </w:r>
      <w:proofErr w:type="spellStart"/>
      <w:r w:rsidRPr="004E610C">
        <w:rPr>
          <w:rFonts w:ascii="Times New Roman" w:hAnsi="Times New Roman"/>
          <w:sz w:val="24"/>
          <w:szCs w:val="24"/>
        </w:rPr>
        <w:t>atau</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sama</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dengan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produksi</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setengah</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anggota</w:t>
      </w:r>
      <w:proofErr w:type="spellEnd"/>
      <w:r w:rsidRPr="004E610C">
        <w:rPr>
          <w:rFonts w:ascii="Times New Roman" w:hAnsi="Times New Roman"/>
          <w:sz w:val="24"/>
          <w:szCs w:val="24"/>
        </w:rPr>
        <w:t xml:space="preserve"> OPEC </w:t>
      </w:r>
      <w:proofErr w:type="spellStart"/>
      <w:r w:rsidRPr="004E610C">
        <w:rPr>
          <w:rFonts w:ascii="Times New Roman" w:hAnsi="Times New Roman"/>
          <w:sz w:val="24"/>
          <w:szCs w:val="24"/>
        </w:rPr>
        <w:t>seperti</w:t>
      </w:r>
      <w:proofErr w:type="spellEnd"/>
      <w:r w:rsidRPr="004E610C">
        <w:rPr>
          <w:rFonts w:ascii="Times New Roman" w:hAnsi="Times New Roman"/>
          <w:sz w:val="24"/>
          <w:szCs w:val="24"/>
        </w:rPr>
        <w:t xml:space="preserve"> Kuwait dan </w:t>
      </w:r>
      <w:proofErr w:type="spellStart"/>
      <w:r w:rsidRPr="004E610C">
        <w:rPr>
          <w:rFonts w:ascii="Times New Roman" w:hAnsi="Times New Roman"/>
          <w:sz w:val="24"/>
          <w:szCs w:val="24"/>
        </w:rPr>
        <w:t>cadangan</w:t>
      </w:r>
      <w:proofErr w:type="spellEnd"/>
      <w:r w:rsidRPr="004E610C">
        <w:rPr>
          <w:rFonts w:ascii="Times New Roman" w:hAnsi="Times New Roman"/>
          <w:sz w:val="24"/>
          <w:szCs w:val="24"/>
        </w:rPr>
        <w:t xml:space="preserve"> gas </w:t>
      </w:r>
      <w:proofErr w:type="spellStart"/>
      <w:r w:rsidRPr="004E610C">
        <w:rPr>
          <w:rFonts w:ascii="Times New Roman" w:hAnsi="Times New Roman"/>
          <w:sz w:val="24"/>
          <w:szCs w:val="24"/>
        </w:rPr>
        <w:t>alam</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sebesar</w:t>
      </w:r>
      <w:proofErr w:type="spellEnd"/>
      <w:r w:rsidRPr="004E610C">
        <w:rPr>
          <w:rFonts w:ascii="Times New Roman" w:hAnsi="Times New Roman"/>
          <w:sz w:val="24"/>
          <w:szCs w:val="24"/>
        </w:rPr>
        <w:t xml:space="preserve"> 230</w:t>
      </w:r>
      <w:r w:rsidRPr="004E610C">
        <w:rPr>
          <w:rFonts w:ascii="Times New Roman" w:hAnsi="Times New Roman"/>
          <w:i/>
          <w:iCs/>
          <w:sz w:val="24"/>
          <w:szCs w:val="24"/>
        </w:rPr>
        <w:t xml:space="preserve"> trillion cubic feet</w:t>
      </w:r>
      <w:r w:rsidRPr="004E610C">
        <w:rPr>
          <w:rFonts w:ascii="Times New Roman" w:hAnsi="Times New Roman"/>
          <w:sz w:val="24"/>
          <w:szCs w:val="24"/>
        </w:rPr>
        <w:t xml:space="preserve">. Iran </w:t>
      </w:r>
      <w:proofErr w:type="spellStart"/>
      <w:r w:rsidRPr="004E610C">
        <w:rPr>
          <w:rFonts w:ascii="Times New Roman" w:hAnsi="Times New Roman"/>
          <w:sz w:val="24"/>
          <w:szCs w:val="24"/>
        </w:rPr>
        <w:t>memiliki</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cadangan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minyak</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terbesar</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kedua</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setelah</w:t>
      </w:r>
      <w:proofErr w:type="spellEnd"/>
      <w:r w:rsidRPr="004E610C">
        <w:rPr>
          <w:rFonts w:ascii="Times New Roman" w:hAnsi="Times New Roman"/>
          <w:sz w:val="24"/>
          <w:szCs w:val="24"/>
        </w:rPr>
        <w:t xml:space="preserve"> Arab Saudi dan </w:t>
      </w:r>
      <w:proofErr w:type="spellStart"/>
      <w:r w:rsidRPr="004E610C">
        <w:rPr>
          <w:rFonts w:ascii="Times New Roman" w:hAnsi="Times New Roman"/>
          <w:sz w:val="24"/>
          <w:szCs w:val="24"/>
        </w:rPr>
        <w:t>cadangan</w:t>
      </w:r>
      <w:proofErr w:type="spellEnd"/>
      <w:r w:rsidRPr="004E610C">
        <w:rPr>
          <w:rFonts w:ascii="Times New Roman" w:hAnsi="Times New Roman"/>
          <w:sz w:val="24"/>
          <w:szCs w:val="24"/>
        </w:rPr>
        <w:t xml:space="preserve"> gas </w:t>
      </w:r>
      <w:proofErr w:type="spellStart"/>
      <w:r w:rsidRPr="004E610C">
        <w:rPr>
          <w:rFonts w:ascii="Times New Roman" w:hAnsi="Times New Roman"/>
          <w:sz w:val="24"/>
          <w:szCs w:val="24"/>
        </w:rPr>
        <w:t>terbesar</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kedua</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setelah</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Rusia</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Devisa</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ekspor</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minyak</w:t>
      </w:r>
      <w:proofErr w:type="spellEnd"/>
      <w:r w:rsidRPr="004E610C">
        <w:rPr>
          <w:rFonts w:ascii="Times New Roman" w:hAnsi="Times New Roman"/>
          <w:sz w:val="24"/>
          <w:szCs w:val="24"/>
        </w:rPr>
        <w:t xml:space="preserve"> Iran </w:t>
      </w:r>
      <w:proofErr w:type="spellStart"/>
      <w:r w:rsidRPr="004E610C">
        <w:rPr>
          <w:rFonts w:ascii="Times New Roman" w:hAnsi="Times New Roman"/>
          <w:sz w:val="24"/>
          <w:szCs w:val="24"/>
        </w:rPr>
        <w:t>mencapai</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sedikitnya</w:t>
      </w:r>
      <w:proofErr w:type="spellEnd"/>
      <w:r w:rsidRPr="004E610C">
        <w:rPr>
          <w:rFonts w:ascii="Times New Roman" w:hAnsi="Times New Roman"/>
          <w:sz w:val="24"/>
          <w:szCs w:val="24"/>
        </w:rPr>
        <w:t xml:space="preserve"> 45 </w:t>
      </w:r>
      <w:proofErr w:type="spellStart"/>
      <w:r w:rsidRPr="004E610C">
        <w:rPr>
          <w:rFonts w:ascii="Times New Roman" w:hAnsi="Times New Roman"/>
          <w:sz w:val="24"/>
          <w:szCs w:val="24"/>
        </w:rPr>
        <w:t>miliar</w:t>
      </w:r>
      <w:proofErr w:type="spellEnd"/>
      <w:r w:rsidRPr="004E610C">
        <w:rPr>
          <w:rFonts w:ascii="Times New Roman" w:hAnsi="Times New Roman"/>
          <w:sz w:val="24"/>
          <w:szCs w:val="24"/>
        </w:rPr>
        <w:t xml:space="preserve"> dollar Amerika </w:t>
      </w:r>
      <w:proofErr w:type="spellStart"/>
      <w:r w:rsidRPr="004E610C">
        <w:rPr>
          <w:rFonts w:ascii="Times New Roman" w:hAnsi="Times New Roman"/>
          <w:sz w:val="24"/>
          <w:szCs w:val="24"/>
        </w:rPr>
        <w:t>Serikat</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tahun</w:t>
      </w:r>
      <w:proofErr w:type="spellEnd"/>
      <w:r w:rsidRPr="004E610C">
        <w:rPr>
          <w:rFonts w:ascii="Times New Roman" w:hAnsi="Times New Roman"/>
          <w:sz w:val="24"/>
          <w:szCs w:val="24"/>
        </w:rPr>
        <w:t xml:space="preserve"> 2007 </w:t>
      </w:r>
      <w:proofErr w:type="spellStart"/>
      <w:r w:rsidRPr="004E610C">
        <w:rPr>
          <w:rFonts w:ascii="Times New Roman" w:hAnsi="Times New Roman"/>
          <w:sz w:val="24"/>
          <w:szCs w:val="24"/>
        </w:rPr>
        <w:t>atau</w:t>
      </w:r>
      <w:proofErr w:type="spellEnd"/>
      <w:r w:rsidRPr="004E610C">
        <w:rPr>
          <w:rFonts w:ascii="Times New Roman" w:hAnsi="Times New Roman"/>
          <w:sz w:val="24"/>
          <w:szCs w:val="24"/>
        </w:rPr>
        <w:t xml:space="preserve"> 50 </w:t>
      </w:r>
      <w:proofErr w:type="spellStart"/>
      <w:r w:rsidRPr="004E610C">
        <w:rPr>
          <w:rFonts w:ascii="Times New Roman" w:hAnsi="Times New Roman"/>
          <w:sz w:val="24"/>
          <w:szCs w:val="24"/>
        </w:rPr>
        <w:t>persen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dari</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anggaran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belanja</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tahunannya</w:t>
      </w:r>
      <w:proofErr w:type="spellEnd"/>
      <w:r w:rsidRPr="004E610C">
        <w:rPr>
          <w:rFonts w:ascii="Times New Roman" w:hAnsi="Times New Roman"/>
          <w:sz w:val="24"/>
          <w:szCs w:val="24"/>
        </w:rPr>
        <w:t xml:space="preserve">. Iran juga </w:t>
      </w:r>
      <w:proofErr w:type="spellStart"/>
      <w:r w:rsidRPr="004E610C">
        <w:rPr>
          <w:rFonts w:ascii="Times New Roman" w:hAnsi="Times New Roman"/>
          <w:sz w:val="24"/>
          <w:szCs w:val="24"/>
        </w:rPr>
        <w:t>menyuplai</w:t>
      </w:r>
      <w:proofErr w:type="spellEnd"/>
      <w:r w:rsidRPr="004E610C">
        <w:rPr>
          <w:rFonts w:ascii="Times New Roman" w:hAnsi="Times New Roman"/>
          <w:sz w:val="24"/>
          <w:szCs w:val="24"/>
        </w:rPr>
        <w:t xml:space="preserve"> 5 </w:t>
      </w:r>
      <w:proofErr w:type="spellStart"/>
      <w:r w:rsidR="0045145E">
        <w:rPr>
          <w:rFonts w:ascii="Times New Roman" w:hAnsi="Times New Roman"/>
          <w:sz w:val="24"/>
          <w:szCs w:val="24"/>
        </w:rPr>
        <w:t>persen</w:t>
      </w:r>
      <w:proofErr w:type="spellEnd"/>
      <w:r w:rsidR="0045145E">
        <w:rPr>
          <w:rFonts w:ascii="Times New Roman" w:hAnsi="Times New Roman"/>
          <w:sz w:val="24"/>
          <w:szCs w:val="24"/>
        </w:rPr>
        <w:t xml:space="preserve"> </w:t>
      </w:r>
      <w:proofErr w:type="spellStart"/>
      <w:r w:rsidR="0045145E">
        <w:rPr>
          <w:rFonts w:ascii="Times New Roman" w:hAnsi="Times New Roman"/>
          <w:sz w:val="24"/>
          <w:szCs w:val="24"/>
        </w:rPr>
        <w:t>minyak</w:t>
      </w:r>
      <w:proofErr w:type="spellEnd"/>
      <w:r w:rsidR="0045145E">
        <w:rPr>
          <w:rFonts w:ascii="Times New Roman" w:hAnsi="Times New Roman"/>
          <w:sz w:val="24"/>
          <w:szCs w:val="24"/>
        </w:rPr>
        <w:t xml:space="preserve"> </w:t>
      </w:r>
      <w:r w:rsidRPr="004E610C">
        <w:rPr>
          <w:rFonts w:ascii="Times New Roman" w:hAnsi="Times New Roman"/>
          <w:sz w:val="24"/>
          <w:szCs w:val="24"/>
        </w:rPr>
        <w:t>dunia.</w:t>
      </w:r>
      <w:r w:rsidR="0045145E">
        <w:rPr>
          <w:rFonts w:ascii="Times New Roman" w:hAnsi="Times New Roman"/>
          <w:sz w:val="24"/>
          <w:szCs w:val="24"/>
        </w:rPr>
        <w:t xml:space="preserve"> </w:t>
      </w:r>
      <w:r w:rsidRPr="00BD5D34">
        <w:rPr>
          <w:rFonts w:ascii="Times New Roman" w:hAnsi="Times New Roman"/>
          <w:sz w:val="24"/>
          <w:szCs w:val="24"/>
        </w:rPr>
        <w:t>(</w:t>
      </w:r>
      <w:r w:rsidRPr="00BD5D34">
        <w:rPr>
          <w:rFonts w:ascii="Times New Roman" w:hAnsi="Times New Roman"/>
          <w:sz w:val="24"/>
          <w:szCs w:val="24"/>
          <w:u w:val="single"/>
        </w:rPr>
        <w:t>http://indonesian.irib.ir/ekonomi/-/asset_publisher/ShX2/content/minyak-di-ladang-baru-iran-berkualitas-tinggi-dan-mahal</w:t>
      </w:r>
      <w:r w:rsidRPr="00BD5D34">
        <w:rPr>
          <w:rFonts w:ascii="Times New Roman" w:hAnsi="Times New Roman"/>
          <w:sz w:val="24"/>
          <w:szCs w:val="24"/>
        </w:rPr>
        <w:t>.)</w:t>
      </w:r>
    </w:p>
    <w:p w14:paraId="77227B4B" w14:textId="7C2D18B9" w:rsidR="004E610C" w:rsidRPr="00BD5D34" w:rsidRDefault="004E610C" w:rsidP="004E610C">
      <w:pPr>
        <w:spacing w:line="480" w:lineRule="auto"/>
        <w:ind w:left="426" w:firstLine="709"/>
        <w:jc w:val="both"/>
        <w:rPr>
          <w:rFonts w:ascii="Times New Roman" w:hAnsi="Times New Roman"/>
          <w:b/>
          <w:sz w:val="24"/>
          <w:szCs w:val="24"/>
        </w:rPr>
      </w:pPr>
      <w:proofErr w:type="spellStart"/>
      <w:r w:rsidRPr="004E610C">
        <w:rPr>
          <w:rFonts w:ascii="Times New Roman" w:hAnsi="Times New Roman"/>
          <w:sz w:val="24"/>
          <w:szCs w:val="24"/>
        </w:rPr>
        <w:t>Terkait</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dengan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pembahasan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Laut</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Kaspia</w:t>
      </w:r>
      <w:proofErr w:type="spellEnd"/>
      <w:r w:rsidRPr="004E610C">
        <w:rPr>
          <w:rFonts w:ascii="Times New Roman" w:hAnsi="Times New Roman"/>
          <w:sz w:val="24"/>
          <w:szCs w:val="24"/>
        </w:rPr>
        <w:t xml:space="preserve"> yang </w:t>
      </w:r>
      <w:proofErr w:type="spellStart"/>
      <w:r w:rsidRPr="004E610C">
        <w:rPr>
          <w:rFonts w:ascii="Times New Roman" w:hAnsi="Times New Roman"/>
          <w:sz w:val="24"/>
          <w:szCs w:val="24"/>
        </w:rPr>
        <w:t>masih</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terus</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dikaji</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antara</w:t>
      </w:r>
      <w:proofErr w:type="spellEnd"/>
      <w:r w:rsidRPr="004E610C">
        <w:rPr>
          <w:rFonts w:ascii="Times New Roman" w:hAnsi="Times New Roman"/>
          <w:sz w:val="24"/>
          <w:szCs w:val="24"/>
        </w:rPr>
        <w:t xml:space="preserve"> Iran </w:t>
      </w:r>
      <w:proofErr w:type="spellStart"/>
      <w:r w:rsidRPr="004E610C">
        <w:rPr>
          <w:rFonts w:ascii="Times New Roman" w:hAnsi="Times New Roman"/>
          <w:sz w:val="24"/>
          <w:szCs w:val="24"/>
        </w:rPr>
        <w:t>dengan</w:t>
      </w:r>
      <w:proofErr w:type="spellEnd"/>
      <w:r w:rsidRPr="004E610C">
        <w:rPr>
          <w:rFonts w:ascii="Times New Roman" w:hAnsi="Times New Roman"/>
          <w:sz w:val="24"/>
          <w:szCs w:val="24"/>
        </w:rPr>
        <w:t xml:space="preserve"> 4 negara </w:t>
      </w:r>
      <w:proofErr w:type="spellStart"/>
      <w:r w:rsidRPr="004E610C">
        <w:rPr>
          <w:rFonts w:ascii="Times New Roman" w:hAnsi="Times New Roman"/>
          <w:sz w:val="24"/>
          <w:szCs w:val="24"/>
        </w:rPr>
        <w:t>seperti</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Rusia</w:t>
      </w:r>
      <w:proofErr w:type="spellEnd"/>
      <w:r w:rsidRPr="004E610C">
        <w:rPr>
          <w:rFonts w:ascii="Times New Roman" w:hAnsi="Times New Roman"/>
          <w:sz w:val="24"/>
          <w:szCs w:val="24"/>
        </w:rPr>
        <w:t xml:space="preserve">, Azerbaijan, Turkmenistan dan </w:t>
      </w:r>
      <w:proofErr w:type="spellStart"/>
      <w:r w:rsidRPr="004E610C">
        <w:rPr>
          <w:rFonts w:ascii="Times New Roman" w:hAnsi="Times New Roman"/>
          <w:sz w:val="24"/>
          <w:szCs w:val="24"/>
        </w:rPr>
        <w:t>Kazakhtan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segala</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kesepakatan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baru</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soal</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rezim</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hukum</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Laut</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Kaspia</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harus</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mempertimbangkan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kesepakatan-kesepakatan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sebelumnya</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antara</w:t>
      </w:r>
      <w:proofErr w:type="spellEnd"/>
      <w:r w:rsidRPr="004E610C">
        <w:rPr>
          <w:rFonts w:ascii="Times New Roman" w:hAnsi="Times New Roman"/>
          <w:sz w:val="24"/>
          <w:szCs w:val="24"/>
        </w:rPr>
        <w:t xml:space="preserve"> Iran dan </w:t>
      </w:r>
      <w:proofErr w:type="spellStart"/>
      <w:r w:rsidRPr="004E610C">
        <w:rPr>
          <w:rFonts w:ascii="Times New Roman" w:hAnsi="Times New Roman"/>
          <w:sz w:val="24"/>
          <w:szCs w:val="24"/>
        </w:rPr>
        <w:t>Rusia</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Berdasarkan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kesepakatan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tahun</w:t>
      </w:r>
      <w:proofErr w:type="spellEnd"/>
      <w:r w:rsidRPr="004E610C">
        <w:rPr>
          <w:rFonts w:ascii="Times New Roman" w:hAnsi="Times New Roman"/>
          <w:sz w:val="24"/>
          <w:szCs w:val="24"/>
        </w:rPr>
        <w:t xml:space="preserve"> 1921 dan 1940, </w:t>
      </w:r>
      <w:proofErr w:type="spellStart"/>
      <w:r w:rsidRPr="004E610C">
        <w:rPr>
          <w:rFonts w:ascii="Times New Roman" w:hAnsi="Times New Roman"/>
          <w:sz w:val="24"/>
          <w:szCs w:val="24"/>
        </w:rPr>
        <w:t>Laut</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Kaspia</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adalah</w:t>
      </w:r>
      <w:proofErr w:type="spellEnd"/>
      <w:r w:rsidRPr="004E610C">
        <w:rPr>
          <w:rFonts w:ascii="Times New Roman" w:hAnsi="Times New Roman"/>
          <w:sz w:val="24"/>
          <w:szCs w:val="24"/>
        </w:rPr>
        <w:t xml:space="preserve"> wilayah </w:t>
      </w:r>
      <w:proofErr w:type="spellStart"/>
      <w:r w:rsidRPr="004E610C">
        <w:rPr>
          <w:rFonts w:ascii="Times New Roman" w:hAnsi="Times New Roman"/>
          <w:sz w:val="24"/>
          <w:szCs w:val="24"/>
        </w:rPr>
        <w:t>bersama</w:t>
      </w:r>
      <w:proofErr w:type="spellEnd"/>
      <w:r w:rsidRPr="004E610C">
        <w:rPr>
          <w:rFonts w:ascii="Times New Roman" w:hAnsi="Times New Roman"/>
          <w:sz w:val="24"/>
          <w:szCs w:val="24"/>
        </w:rPr>
        <w:t xml:space="preserve"> Iran dan </w:t>
      </w:r>
      <w:proofErr w:type="spellStart"/>
      <w:r w:rsidRPr="004E610C">
        <w:rPr>
          <w:rFonts w:ascii="Times New Roman" w:hAnsi="Times New Roman"/>
          <w:sz w:val="24"/>
          <w:szCs w:val="24"/>
        </w:rPr>
        <w:t>Rusia</w:t>
      </w:r>
      <w:proofErr w:type="spellEnd"/>
      <w:r w:rsidRPr="004E610C">
        <w:rPr>
          <w:rFonts w:ascii="Times New Roman" w:hAnsi="Times New Roman"/>
          <w:sz w:val="24"/>
          <w:szCs w:val="24"/>
        </w:rPr>
        <w:t xml:space="preserve"> dan </w:t>
      </w:r>
      <w:proofErr w:type="spellStart"/>
      <w:r w:rsidRPr="004E610C">
        <w:rPr>
          <w:rFonts w:ascii="Times New Roman" w:hAnsi="Times New Roman"/>
          <w:sz w:val="24"/>
          <w:szCs w:val="24"/>
        </w:rPr>
        <w:t>menurut</w:t>
      </w:r>
      <w:proofErr w:type="spellEnd"/>
      <w:r w:rsidRPr="004E610C">
        <w:rPr>
          <w:rFonts w:ascii="Times New Roman" w:hAnsi="Times New Roman"/>
          <w:sz w:val="24"/>
          <w:szCs w:val="24"/>
        </w:rPr>
        <w:t xml:space="preserve"> statemen </w:t>
      </w:r>
      <w:proofErr w:type="spellStart"/>
      <w:r w:rsidRPr="004E610C">
        <w:rPr>
          <w:rFonts w:ascii="Times New Roman" w:hAnsi="Times New Roman"/>
          <w:sz w:val="24"/>
          <w:szCs w:val="24"/>
        </w:rPr>
        <w:t>Desember</w:t>
      </w:r>
      <w:proofErr w:type="spellEnd"/>
      <w:r w:rsidRPr="004E610C">
        <w:rPr>
          <w:rFonts w:ascii="Times New Roman" w:hAnsi="Times New Roman"/>
          <w:sz w:val="24"/>
          <w:szCs w:val="24"/>
        </w:rPr>
        <w:t xml:space="preserve"> 1991 </w:t>
      </w:r>
      <w:proofErr w:type="spellStart"/>
      <w:r w:rsidRPr="004E610C">
        <w:rPr>
          <w:rFonts w:ascii="Times New Roman" w:hAnsi="Times New Roman"/>
          <w:sz w:val="24"/>
          <w:szCs w:val="24"/>
        </w:rPr>
        <w:t>Jerman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selama</w:t>
      </w:r>
      <w:proofErr w:type="spellEnd"/>
      <w:r w:rsidRPr="004E610C">
        <w:rPr>
          <w:rFonts w:ascii="Times New Roman" w:hAnsi="Times New Roman"/>
          <w:sz w:val="24"/>
          <w:szCs w:val="24"/>
        </w:rPr>
        <w:t xml:space="preserve"> proses </w:t>
      </w:r>
      <w:proofErr w:type="spellStart"/>
      <w:r w:rsidRPr="004E610C">
        <w:rPr>
          <w:rFonts w:ascii="Times New Roman" w:hAnsi="Times New Roman"/>
          <w:sz w:val="24"/>
          <w:szCs w:val="24"/>
        </w:rPr>
        <w:t>penentuan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rezim</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hukum</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Laut</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Kaspia</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maka</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kesepakatan</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terdahulu</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masih</w:t>
      </w:r>
      <w:proofErr w:type="spellEnd"/>
      <w:r w:rsidRPr="004E610C">
        <w:rPr>
          <w:rFonts w:ascii="Times New Roman" w:hAnsi="Times New Roman"/>
          <w:sz w:val="24"/>
          <w:szCs w:val="24"/>
        </w:rPr>
        <w:t xml:space="preserve"> </w:t>
      </w:r>
      <w:proofErr w:type="spellStart"/>
      <w:r w:rsidRPr="004E610C">
        <w:rPr>
          <w:rFonts w:ascii="Times New Roman" w:hAnsi="Times New Roman"/>
          <w:sz w:val="24"/>
          <w:szCs w:val="24"/>
        </w:rPr>
        <w:t>berlaku</w:t>
      </w:r>
      <w:proofErr w:type="spellEnd"/>
      <w:r w:rsidRPr="004E610C">
        <w:rPr>
          <w:rFonts w:ascii="Times New Roman" w:hAnsi="Times New Roman"/>
          <w:sz w:val="24"/>
          <w:szCs w:val="24"/>
        </w:rPr>
        <w:t>.</w:t>
      </w:r>
      <w:r w:rsidRPr="004E610C">
        <w:rPr>
          <w:rFonts w:ascii="Times New Roman" w:hAnsi="Times New Roman"/>
          <w:sz w:val="24"/>
          <w:szCs w:val="24"/>
          <w:u w:val="single"/>
        </w:rPr>
        <w:t xml:space="preserve"> </w:t>
      </w:r>
      <w:r w:rsidRPr="00BD5D34">
        <w:rPr>
          <w:rFonts w:ascii="Times New Roman" w:hAnsi="Times New Roman"/>
          <w:sz w:val="24"/>
          <w:szCs w:val="24"/>
          <w:u w:val="single"/>
        </w:rPr>
        <w:t>(http://indonesian.irib.ir/c/journal/view_article_content?groupId=10330&amp;articleId=4893541&amp;version=1.0.)</w:t>
      </w:r>
      <w:r w:rsidR="00E91652" w:rsidRPr="00BD5D34">
        <w:rPr>
          <w:rFonts w:ascii="Times New Roman" w:hAnsi="Times New Roman"/>
          <w:b/>
          <w:sz w:val="24"/>
          <w:szCs w:val="24"/>
        </w:rPr>
        <w:br/>
      </w:r>
    </w:p>
    <w:p w14:paraId="55BCA0EF" w14:textId="77777777" w:rsidR="00B90643" w:rsidRDefault="00B90643" w:rsidP="002E6DD0">
      <w:pPr>
        <w:spacing w:line="480" w:lineRule="auto"/>
        <w:ind w:left="426"/>
        <w:jc w:val="both"/>
        <w:rPr>
          <w:rFonts w:ascii="Times New Roman" w:hAnsi="Times New Roman"/>
          <w:b/>
          <w:sz w:val="24"/>
          <w:szCs w:val="24"/>
        </w:rPr>
      </w:pPr>
    </w:p>
    <w:p w14:paraId="4AE939F2" w14:textId="77AD7DB6" w:rsidR="002E6DD0" w:rsidRPr="00E91652" w:rsidRDefault="00B90643" w:rsidP="002E6DD0">
      <w:pPr>
        <w:spacing w:line="480" w:lineRule="auto"/>
        <w:ind w:left="426"/>
        <w:jc w:val="both"/>
        <w:rPr>
          <w:rFonts w:ascii="Times New Roman" w:hAnsi="Times New Roman"/>
          <w:b/>
          <w:sz w:val="24"/>
          <w:szCs w:val="24"/>
        </w:rPr>
      </w:pPr>
      <w:proofErr w:type="spellStart"/>
      <w:r>
        <w:rPr>
          <w:rFonts w:ascii="Times New Roman" w:hAnsi="Times New Roman"/>
          <w:b/>
          <w:sz w:val="24"/>
          <w:szCs w:val="24"/>
        </w:rPr>
        <w:lastRenderedPageBreak/>
        <w:t>Penutup</w:t>
      </w:r>
      <w:proofErr w:type="spellEnd"/>
    </w:p>
    <w:p w14:paraId="3D7175ED" w14:textId="4708757E" w:rsidR="004F3642" w:rsidRPr="004F3642" w:rsidRDefault="004F3642" w:rsidP="004F3642">
      <w:pPr>
        <w:spacing w:line="480" w:lineRule="auto"/>
        <w:ind w:left="426"/>
        <w:jc w:val="both"/>
        <w:rPr>
          <w:rFonts w:ascii="Times New Roman" w:hAnsi="Times New Roman"/>
          <w:sz w:val="24"/>
          <w:szCs w:val="24"/>
        </w:rPr>
      </w:pPr>
      <w:r w:rsidRPr="00BD484C">
        <w:rPr>
          <w:rFonts w:ascii="Times New Roman" w:hAnsi="Times New Roman"/>
          <w:sz w:val="24"/>
          <w:szCs w:val="24"/>
        </w:rPr>
        <w:tab/>
      </w:r>
      <w:r>
        <w:rPr>
          <w:rFonts w:ascii="Times New Roman" w:hAnsi="Times New Roman"/>
          <w:sz w:val="24"/>
          <w:szCs w:val="24"/>
        </w:rPr>
        <w:tab/>
      </w:r>
      <w:proofErr w:type="spellStart"/>
      <w:r w:rsidRPr="004F3642">
        <w:rPr>
          <w:rFonts w:ascii="Times New Roman" w:hAnsi="Times New Roman"/>
          <w:sz w:val="24"/>
          <w:szCs w:val="24"/>
        </w:rPr>
        <w:t>Dua</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faktor</w:t>
      </w:r>
      <w:proofErr w:type="spellEnd"/>
      <w:r w:rsidRPr="004F3642">
        <w:rPr>
          <w:rFonts w:ascii="Times New Roman" w:hAnsi="Times New Roman"/>
          <w:sz w:val="24"/>
          <w:szCs w:val="24"/>
        </w:rPr>
        <w:t xml:space="preserve"> yang </w:t>
      </w:r>
      <w:proofErr w:type="spellStart"/>
      <w:r w:rsidRPr="004F3642">
        <w:rPr>
          <w:rFonts w:ascii="Times New Roman" w:hAnsi="Times New Roman"/>
          <w:sz w:val="24"/>
          <w:szCs w:val="24"/>
        </w:rPr>
        <w:t>membuat</w:t>
      </w:r>
      <w:proofErr w:type="spellEnd"/>
      <w:r w:rsidRPr="004F3642">
        <w:rPr>
          <w:rFonts w:ascii="Times New Roman" w:hAnsi="Times New Roman"/>
          <w:sz w:val="24"/>
          <w:szCs w:val="24"/>
        </w:rPr>
        <w:t xml:space="preserve"> Iran </w:t>
      </w:r>
      <w:proofErr w:type="spellStart"/>
      <w:r w:rsidRPr="004F3642">
        <w:rPr>
          <w:rFonts w:ascii="Times New Roman" w:hAnsi="Times New Roman"/>
          <w:sz w:val="24"/>
          <w:szCs w:val="24"/>
        </w:rPr>
        <w:t>mendominasi</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percaturan</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politik</w:t>
      </w:r>
      <w:proofErr w:type="spellEnd"/>
      <w:r w:rsidRPr="004F3642">
        <w:rPr>
          <w:rFonts w:ascii="Times New Roman" w:hAnsi="Times New Roman"/>
          <w:sz w:val="24"/>
          <w:szCs w:val="24"/>
        </w:rPr>
        <w:t xml:space="preserve"> di Timur Tengah </w:t>
      </w:r>
      <w:proofErr w:type="spellStart"/>
      <w:r w:rsidRPr="004F3642">
        <w:rPr>
          <w:rFonts w:ascii="Times New Roman" w:hAnsi="Times New Roman"/>
          <w:sz w:val="24"/>
          <w:szCs w:val="24"/>
        </w:rPr>
        <w:t>adalah</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satu</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faktor</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sistem</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diplomasi</w:t>
      </w:r>
      <w:proofErr w:type="spellEnd"/>
      <w:r w:rsidRPr="004F3642">
        <w:rPr>
          <w:rFonts w:ascii="Times New Roman" w:hAnsi="Times New Roman"/>
          <w:sz w:val="24"/>
          <w:szCs w:val="24"/>
        </w:rPr>
        <w:t xml:space="preserve"> yang </w:t>
      </w:r>
      <w:proofErr w:type="spellStart"/>
      <w:r w:rsidRPr="004F3642">
        <w:rPr>
          <w:rFonts w:ascii="Times New Roman" w:hAnsi="Times New Roman"/>
          <w:sz w:val="24"/>
          <w:szCs w:val="24"/>
        </w:rPr>
        <w:t>dijalankan</w:t>
      </w:r>
      <w:proofErr w:type="spellEnd"/>
      <w:r w:rsidRPr="004F3642">
        <w:rPr>
          <w:rFonts w:ascii="Times New Roman" w:hAnsi="Times New Roman"/>
          <w:sz w:val="24"/>
          <w:szCs w:val="24"/>
        </w:rPr>
        <w:t xml:space="preserve"> oleh Iran pada masa </w:t>
      </w:r>
      <w:proofErr w:type="spellStart"/>
      <w:r w:rsidRPr="004F3642">
        <w:rPr>
          <w:rFonts w:ascii="Times New Roman" w:hAnsi="Times New Roman"/>
          <w:sz w:val="24"/>
          <w:szCs w:val="24"/>
        </w:rPr>
        <w:t>pemerintahan</w:t>
      </w:r>
      <w:proofErr w:type="spellEnd"/>
      <w:r w:rsidRPr="004F3642">
        <w:rPr>
          <w:rFonts w:ascii="Times New Roman" w:hAnsi="Times New Roman"/>
          <w:sz w:val="24"/>
          <w:szCs w:val="24"/>
        </w:rPr>
        <w:t xml:space="preserve"> Mahmoud Ahmadinejad </w:t>
      </w:r>
      <w:proofErr w:type="spellStart"/>
      <w:r w:rsidRPr="004F3642">
        <w:rPr>
          <w:rFonts w:ascii="Times New Roman" w:hAnsi="Times New Roman"/>
          <w:sz w:val="24"/>
          <w:szCs w:val="24"/>
        </w:rPr>
        <w:t>adalah</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politik</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pragmatis</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Dengan</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politik</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pragmatisnya</w:t>
      </w:r>
      <w:proofErr w:type="spellEnd"/>
      <w:r w:rsidRPr="004F3642">
        <w:rPr>
          <w:rFonts w:ascii="Times New Roman" w:hAnsi="Times New Roman"/>
          <w:sz w:val="24"/>
          <w:szCs w:val="24"/>
        </w:rPr>
        <w:t xml:space="preserve"> Iran </w:t>
      </w:r>
      <w:proofErr w:type="spellStart"/>
      <w:r w:rsidRPr="004F3642">
        <w:rPr>
          <w:rFonts w:ascii="Times New Roman" w:hAnsi="Times New Roman"/>
          <w:sz w:val="24"/>
          <w:szCs w:val="24"/>
        </w:rPr>
        <w:t>dapat</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merangkul</w:t>
      </w:r>
      <w:proofErr w:type="spellEnd"/>
      <w:r w:rsidRPr="004F3642">
        <w:rPr>
          <w:rFonts w:ascii="Times New Roman" w:hAnsi="Times New Roman"/>
          <w:sz w:val="24"/>
          <w:szCs w:val="24"/>
        </w:rPr>
        <w:t xml:space="preserve"> negara-negara </w:t>
      </w:r>
      <w:proofErr w:type="spellStart"/>
      <w:r w:rsidRPr="004F3642">
        <w:rPr>
          <w:rFonts w:ascii="Times New Roman" w:hAnsi="Times New Roman"/>
          <w:sz w:val="24"/>
          <w:szCs w:val="24"/>
        </w:rPr>
        <w:t>kawasan</w:t>
      </w:r>
      <w:proofErr w:type="spellEnd"/>
      <w:r w:rsidRPr="004F3642">
        <w:rPr>
          <w:rFonts w:ascii="Times New Roman" w:hAnsi="Times New Roman"/>
          <w:sz w:val="24"/>
          <w:szCs w:val="24"/>
        </w:rPr>
        <w:t xml:space="preserve"> Timur Tengah yang </w:t>
      </w:r>
      <w:proofErr w:type="spellStart"/>
      <w:r w:rsidRPr="004F3642">
        <w:rPr>
          <w:rFonts w:ascii="Times New Roman" w:hAnsi="Times New Roman"/>
          <w:sz w:val="24"/>
          <w:szCs w:val="24"/>
        </w:rPr>
        <w:t>menjadi</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sekutu</w:t>
      </w:r>
      <w:proofErr w:type="spellEnd"/>
      <w:r w:rsidRPr="004F3642">
        <w:rPr>
          <w:rFonts w:ascii="Times New Roman" w:hAnsi="Times New Roman"/>
          <w:sz w:val="24"/>
          <w:szCs w:val="24"/>
        </w:rPr>
        <w:t xml:space="preserve"> Amerika. </w:t>
      </w:r>
      <w:proofErr w:type="spellStart"/>
      <w:r w:rsidRPr="004F3642">
        <w:rPr>
          <w:rFonts w:ascii="Times New Roman" w:hAnsi="Times New Roman"/>
          <w:sz w:val="24"/>
          <w:szCs w:val="24"/>
        </w:rPr>
        <w:t>Kedua</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faktor</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geopolitik</w:t>
      </w:r>
      <w:proofErr w:type="spellEnd"/>
      <w:r w:rsidRPr="004F3642">
        <w:rPr>
          <w:rFonts w:ascii="Times New Roman" w:hAnsi="Times New Roman"/>
          <w:sz w:val="24"/>
          <w:szCs w:val="24"/>
        </w:rPr>
        <w:t xml:space="preserve">, Iran </w:t>
      </w:r>
      <w:proofErr w:type="spellStart"/>
      <w:r w:rsidRPr="004F3642">
        <w:rPr>
          <w:rFonts w:ascii="Times New Roman" w:hAnsi="Times New Roman"/>
          <w:sz w:val="24"/>
          <w:szCs w:val="24"/>
        </w:rPr>
        <w:t>dengan</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posisi</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strategis</w:t>
      </w:r>
      <w:proofErr w:type="spellEnd"/>
      <w:r w:rsidRPr="004F3642">
        <w:rPr>
          <w:rFonts w:ascii="Times New Roman" w:hAnsi="Times New Roman"/>
          <w:sz w:val="24"/>
          <w:szCs w:val="24"/>
        </w:rPr>
        <w:t xml:space="preserve"> di Timur Tengah </w:t>
      </w:r>
      <w:proofErr w:type="spellStart"/>
      <w:r w:rsidRPr="004F3642">
        <w:rPr>
          <w:rFonts w:ascii="Times New Roman" w:hAnsi="Times New Roman"/>
          <w:sz w:val="24"/>
          <w:szCs w:val="24"/>
        </w:rPr>
        <w:t>sebagai</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pengendali</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Selat</w:t>
      </w:r>
      <w:proofErr w:type="spellEnd"/>
      <w:r w:rsidRPr="004F3642">
        <w:rPr>
          <w:rFonts w:ascii="Times New Roman" w:hAnsi="Times New Roman"/>
          <w:sz w:val="24"/>
          <w:szCs w:val="24"/>
        </w:rPr>
        <w:t xml:space="preserve"> Hormuz yang </w:t>
      </w:r>
      <w:proofErr w:type="spellStart"/>
      <w:r w:rsidRPr="004F3642">
        <w:rPr>
          <w:rFonts w:ascii="Times New Roman" w:hAnsi="Times New Roman"/>
          <w:sz w:val="24"/>
          <w:szCs w:val="24"/>
        </w:rPr>
        <w:t>menjadi</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Selat</w:t>
      </w:r>
      <w:proofErr w:type="spellEnd"/>
      <w:r w:rsidRPr="004F3642">
        <w:rPr>
          <w:rFonts w:ascii="Times New Roman" w:hAnsi="Times New Roman"/>
          <w:sz w:val="24"/>
          <w:szCs w:val="24"/>
        </w:rPr>
        <w:t xml:space="preserve"> yang </w:t>
      </w:r>
      <w:proofErr w:type="spellStart"/>
      <w:r w:rsidRPr="004F3642">
        <w:rPr>
          <w:rFonts w:ascii="Times New Roman" w:hAnsi="Times New Roman"/>
          <w:sz w:val="24"/>
          <w:szCs w:val="24"/>
        </w:rPr>
        <w:t>penting</w:t>
      </w:r>
      <w:proofErr w:type="spellEnd"/>
      <w:r w:rsidRPr="004F3642">
        <w:rPr>
          <w:rFonts w:ascii="Times New Roman" w:hAnsi="Times New Roman"/>
          <w:sz w:val="24"/>
          <w:szCs w:val="24"/>
        </w:rPr>
        <w:t xml:space="preserve"> di dunia </w:t>
      </w:r>
      <w:proofErr w:type="spellStart"/>
      <w:r w:rsidRPr="004F3642">
        <w:rPr>
          <w:rFonts w:ascii="Times New Roman" w:hAnsi="Times New Roman"/>
          <w:sz w:val="24"/>
          <w:szCs w:val="24"/>
        </w:rPr>
        <w:t>karena</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selat</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tersebut</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dilalui</w:t>
      </w:r>
      <w:proofErr w:type="spellEnd"/>
      <w:r w:rsidRPr="004F3642">
        <w:rPr>
          <w:rFonts w:ascii="Times New Roman" w:hAnsi="Times New Roman"/>
          <w:sz w:val="24"/>
          <w:szCs w:val="24"/>
        </w:rPr>
        <w:t xml:space="preserve"> oleh </w:t>
      </w:r>
      <w:proofErr w:type="spellStart"/>
      <w:r w:rsidRPr="004F3642">
        <w:rPr>
          <w:rFonts w:ascii="Times New Roman" w:hAnsi="Times New Roman"/>
          <w:sz w:val="24"/>
          <w:szCs w:val="24"/>
        </w:rPr>
        <w:t>semua</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kapal</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utnuk</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memenuhi</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cadangan</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minyak</w:t>
      </w:r>
      <w:proofErr w:type="spellEnd"/>
      <w:r w:rsidRPr="004F3642">
        <w:rPr>
          <w:rFonts w:ascii="Times New Roman" w:hAnsi="Times New Roman"/>
          <w:sz w:val="24"/>
          <w:szCs w:val="24"/>
        </w:rPr>
        <w:t xml:space="preserve"> dunia. </w:t>
      </w:r>
      <w:proofErr w:type="spellStart"/>
      <w:r w:rsidRPr="004F3642">
        <w:rPr>
          <w:rFonts w:ascii="Times New Roman" w:hAnsi="Times New Roman"/>
          <w:sz w:val="24"/>
          <w:szCs w:val="24"/>
        </w:rPr>
        <w:t>Dalam</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geostrategis</w:t>
      </w:r>
      <w:proofErr w:type="spellEnd"/>
      <w:r w:rsidRPr="004F3642">
        <w:rPr>
          <w:rFonts w:ascii="Times New Roman" w:hAnsi="Times New Roman"/>
          <w:sz w:val="24"/>
          <w:szCs w:val="24"/>
        </w:rPr>
        <w:t xml:space="preserve"> Iran juga </w:t>
      </w:r>
      <w:proofErr w:type="spellStart"/>
      <w:r w:rsidRPr="004F3642">
        <w:rPr>
          <w:rFonts w:ascii="Times New Roman" w:hAnsi="Times New Roman"/>
          <w:sz w:val="24"/>
          <w:szCs w:val="24"/>
        </w:rPr>
        <w:t>diuntungkan</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karena</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sebagai</w:t>
      </w:r>
      <w:proofErr w:type="spellEnd"/>
      <w:r w:rsidRPr="004F3642">
        <w:rPr>
          <w:rFonts w:ascii="Times New Roman" w:hAnsi="Times New Roman"/>
          <w:sz w:val="24"/>
          <w:szCs w:val="24"/>
        </w:rPr>
        <w:t xml:space="preserve"> salah </w:t>
      </w:r>
      <w:proofErr w:type="spellStart"/>
      <w:r w:rsidRPr="004F3642">
        <w:rPr>
          <w:rFonts w:ascii="Times New Roman" w:hAnsi="Times New Roman"/>
          <w:sz w:val="24"/>
          <w:szCs w:val="24"/>
        </w:rPr>
        <w:t>satu</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dari</w:t>
      </w:r>
      <w:proofErr w:type="spellEnd"/>
      <w:r w:rsidRPr="004F3642">
        <w:rPr>
          <w:rFonts w:ascii="Times New Roman" w:hAnsi="Times New Roman"/>
          <w:sz w:val="24"/>
          <w:szCs w:val="24"/>
        </w:rPr>
        <w:t xml:space="preserve"> lima negara </w:t>
      </w:r>
      <w:proofErr w:type="spellStart"/>
      <w:r w:rsidRPr="004F3642">
        <w:rPr>
          <w:rFonts w:ascii="Times New Roman" w:hAnsi="Times New Roman"/>
          <w:sz w:val="24"/>
          <w:szCs w:val="24"/>
        </w:rPr>
        <w:t>terbesar</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penghasil</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minyak</w:t>
      </w:r>
      <w:proofErr w:type="spellEnd"/>
      <w:r w:rsidRPr="004F3642">
        <w:rPr>
          <w:rFonts w:ascii="Times New Roman" w:hAnsi="Times New Roman"/>
          <w:sz w:val="24"/>
          <w:szCs w:val="24"/>
        </w:rPr>
        <w:t xml:space="preserve"> dan gas </w:t>
      </w:r>
      <w:proofErr w:type="spellStart"/>
      <w:r w:rsidRPr="004F3642">
        <w:rPr>
          <w:rFonts w:ascii="Times New Roman" w:hAnsi="Times New Roman"/>
          <w:sz w:val="24"/>
          <w:szCs w:val="24"/>
        </w:rPr>
        <w:t>alam</w:t>
      </w:r>
      <w:proofErr w:type="spellEnd"/>
      <w:r w:rsidRPr="004F3642">
        <w:rPr>
          <w:rFonts w:ascii="Times New Roman" w:hAnsi="Times New Roman"/>
          <w:sz w:val="24"/>
          <w:szCs w:val="24"/>
        </w:rPr>
        <w:t xml:space="preserve"> dunia. </w:t>
      </w:r>
      <w:proofErr w:type="spellStart"/>
      <w:r w:rsidRPr="004F3642">
        <w:rPr>
          <w:rFonts w:ascii="Times New Roman" w:hAnsi="Times New Roman"/>
          <w:sz w:val="24"/>
          <w:szCs w:val="24"/>
        </w:rPr>
        <w:t>Posisinya</w:t>
      </w:r>
      <w:proofErr w:type="spellEnd"/>
      <w:r w:rsidRPr="004F3642">
        <w:rPr>
          <w:rFonts w:ascii="Times New Roman" w:hAnsi="Times New Roman"/>
          <w:sz w:val="24"/>
          <w:szCs w:val="24"/>
        </w:rPr>
        <w:t xml:space="preserve"> yang </w:t>
      </w:r>
      <w:proofErr w:type="spellStart"/>
      <w:r w:rsidRPr="004F3642">
        <w:rPr>
          <w:rFonts w:ascii="Times New Roman" w:hAnsi="Times New Roman"/>
          <w:sz w:val="24"/>
          <w:szCs w:val="24"/>
        </w:rPr>
        <w:t>berada</w:t>
      </w:r>
      <w:proofErr w:type="spellEnd"/>
      <w:r w:rsidRPr="004F3642">
        <w:rPr>
          <w:rFonts w:ascii="Times New Roman" w:hAnsi="Times New Roman"/>
          <w:sz w:val="24"/>
          <w:szCs w:val="24"/>
        </w:rPr>
        <w:t xml:space="preserve"> di Timur Tengah dan juga Eurasia Iran </w:t>
      </w:r>
      <w:proofErr w:type="spellStart"/>
      <w:r w:rsidRPr="004F3642">
        <w:rPr>
          <w:rFonts w:ascii="Times New Roman" w:hAnsi="Times New Roman"/>
          <w:sz w:val="24"/>
          <w:szCs w:val="24"/>
        </w:rPr>
        <w:t>menghasikan</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cadangan</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minyak</w:t>
      </w:r>
      <w:proofErr w:type="spellEnd"/>
      <w:r w:rsidRPr="004F3642">
        <w:rPr>
          <w:rFonts w:ascii="Times New Roman" w:hAnsi="Times New Roman"/>
          <w:sz w:val="24"/>
          <w:szCs w:val="24"/>
        </w:rPr>
        <w:t xml:space="preserve"> dan gas </w:t>
      </w:r>
      <w:proofErr w:type="spellStart"/>
      <w:r w:rsidRPr="004F3642">
        <w:rPr>
          <w:rFonts w:ascii="Times New Roman" w:hAnsi="Times New Roman"/>
          <w:sz w:val="24"/>
          <w:szCs w:val="24"/>
        </w:rPr>
        <w:t>alam</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dari</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Laut</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Kaspia</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dimana</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Laut</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tersebut</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memiliki</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cadangan</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minyak</w:t>
      </w:r>
      <w:proofErr w:type="spellEnd"/>
      <w:r w:rsidRPr="004F3642">
        <w:rPr>
          <w:rFonts w:ascii="Times New Roman" w:hAnsi="Times New Roman"/>
          <w:sz w:val="24"/>
          <w:szCs w:val="24"/>
        </w:rPr>
        <w:t xml:space="preserve"> dan gas yang sangat </w:t>
      </w:r>
      <w:proofErr w:type="spellStart"/>
      <w:r w:rsidRPr="004F3642">
        <w:rPr>
          <w:rFonts w:ascii="Times New Roman" w:hAnsi="Times New Roman"/>
          <w:sz w:val="24"/>
          <w:szCs w:val="24"/>
        </w:rPr>
        <w:t>besar</w:t>
      </w:r>
      <w:proofErr w:type="spellEnd"/>
      <w:r w:rsidRPr="004F3642">
        <w:rPr>
          <w:rFonts w:ascii="Times New Roman" w:hAnsi="Times New Roman"/>
          <w:sz w:val="24"/>
          <w:szCs w:val="24"/>
        </w:rPr>
        <w:t>.</w:t>
      </w:r>
    </w:p>
    <w:p w14:paraId="7060E15D" w14:textId="13C767F6" w:rsidR="002E6DD0" w:rsidRPr="004F3642" w:rsidRDefault="004F3642" w:rsidP="004F3642">
      <w:pPr>
        <w:spacing w:line="480" w:lineRule="auto"/>
        <w:ind w:left="426" w:hanging="426"/>
        <w:jc w:val="both"/>
        <w:rPr>
          <w:rFonts w:ascii="Times New Roman" w:hAnsi="Times New Roman"/>
          <w:sz w:val="24"/>
          <w:szCs w:val="24"/>
        </w:rPr>
      </w:pPr>
      <w:r w:rsidRPr="004F3642">
        <w:rPr>
          <w:rFonts w:ascii="Times New Roman" w:hAnsi="Times New Roman"/>
          <w:sz w:val="24"/>
          <w:szCs w:val="24"/>
        </w:rPr>
        <w:tab/>
      </w:r>
      <w:r w:rsidRPr="004F3642">
        <w:rPr>
          <w:rFonts w:ascii="Times New Roman" w:hAnsi="Times New Roman"/>
          <w:sz w:val="24"/>
          <w:szCs w:val="24"/>
        </w:rPr>
        <w:tab/>
      </w:r>
      <w:r w:rsidR="002E6DD0" w:rsidRPr="004F3642">
        <w:rPr>
          <w:rFonts w:ascii="Times New Roman" w:hAnsi="Times New Roman"/>
          <w:sz w:val="24"/>
          <w:szCs w:val="24"/>
        </w:rPr>
        <w:t xml:space="preserve">Dari </w:t>
      </w:r>
      <w:proofErr w:type="spellStart"/>
      <w:r w:rsidR="002E6DD0" w:rsidRPr="004F3642">
        <w:rPr>
          <w:rFonts w:ascii="Times New Roman" w:hAnsi="Times New Roman"/>
          <w:sz w:val="24"/>
          <w:szCs w:val="24"/>
        </w:rPr>
        <w:t>kedua</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faktor</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tersebut</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faktor</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geopolitiklah</w:t>
      </w:r>
      <w:proofErr w:type="spellEnd"/>
      <w:r w:rsidR="002E6DD0" w:rsidRPr="004F3642">
        <w:rPr>
          <w:rFonts w:ascii="Times New Roman" w:hAnsi="Times New Roman"/>
          <w:sz w:val="24"/>
          <w:szCs w:val="24"/>
        </w:rPr>
        <w:t xml:space="preserve"> yang </w:t>
      </w:r>
      <w:proofErr w:type="spellStart"/>
      <w:r w:rsidR="002E6DD0" w:rsidRPr="004F3642">
        <w:rPr>
          <w:rFonts w:ascii="Times New Roman" w:hAnsi="Times New Roman"/>
          <w:sz w:val="24"/>
          <w:szCs w:val="24"/>
        </w:rPr>
        <w:t>membuat</w:t>
      </w:r>
      <w:proofErr w:type="spellEnd"/>
      <w:r w:rsidR="002E6DD0" w:rsidRPr="004F3642">
        <w:rPr>
          <w:rFonts w:ascii="Times New Roman" w:hAnsi="Times New Roman"/>
          <w:sz w:val="24"/>
          <w:szCs w:val="24"/>
        </w:rPr>
        <w:t xml:space="preserve"> Iran </w:t>
      </w:r>
      <w:proofErr w:type="spellStart"/>
      <w:r w:rsidR="002E6DD0" w:rsidRPr="004F3642">
        <w:rPr>
          <w:rFonts w:ascii="Times New Roman" w:hAnsi="Times New Roman"/>
          <w:sz w:val="24"/>
          <w:szCs w:val="24"/>
        </w:rPr>
        <w:t>menjadi</w:t>
      </w:r>
      <w:proofErr w:type="spellEnd"/>
      <w:r w:rsidR="002E6DD0" w:rsidRPr="004F3642">
        <w:rPr>
          <w:rFonts w:ascii="Times New Roman" w:hAnsi="Times New Roman"/>
          <w:sz w:val="24"/>
          <w:szCs w:val="24"/>
        </w:rPr>
        <w:t xml:space="preserve"> negara yan</w:t>
      </w:r>
      <w:r w:rsidR="00491945" w:rsidRPr="004F3642">
        <w:rPr>
          <w:rFonts w:ascii="Times New Roman" w:hAnsi="Times New Roman"/>
          <w:sz w:val="24"/>
          <w:szCs w:val="24"/>
        </w:rPr>
        <w:t xml:space="preserve">g </w:t>
      </w:r>
      <w:proofErr w:type="spellStart"/>
      <w:r w:rsidR="00491945" w:rsidRPr="004F3642">
        <w:rPr>
          <w:rFonts w:ascii="Times New Roman" w:hAnsi="Times New Roman"/>
          <w:sz w:val="24"/>
          <w:szCs w:val="24"/>
        </w:rPr>
        <w:t>mendominasi</w:t>
      </w:r>
      <w:proofErr w:type="spellEnd"/>
      <w:r w:rsidR="00491945" w:rsidRPr="004F3642">
        <w:rPr>
          <w:rFonts w:ascii="Times New Roman" w:hAnsi="Times New Roman"/>
          <w:sz w:val="24"/>
          <w:szCs w:val="24"/>
        </w:rPr>
        <w:t xml:space="preserve"> di </w:t>
      </w:r>
      <w:proofErr w:type="spellStart"/>
      <w:r w:rsidR="00491945" w:rsidRPr="004F3642">
        <w:rPr>
          <w:rFonts w:ascii="Times New Roman" w:hAnsi="Times New Roman"/>
          <w:sz w:val="24"/>
          <w:szCs w:val="24"/>
        </w:rPr>
        <w:t>kawasan</w:t>
      </w:r>
      <w:proofErr w:type="spellEnd"/>
      <w:r w:rsidR="00491945" w:rsidRPr="004F3642">
        <w:rPr>
          <w:rFonts w:ascii="Times New Roman" w:hAnsi="Times New Roman"/>
          <w:sz w:val="24"/>
          <w:szCs w:val="24"/>
        </w:rPr>
        <w:t xml:space="preserve"> Timur </w:t>
      </w:r>
      <w:r w:rsidR="002E6DD0" w:rsidRPr="004F3642">
        <w:rPr>
          <w:rFonts w:ascii="Times New Roman" w:hAnsi="Times New Roman"/>
          <w:sz w:val="24"/>
          <w:szCs w:val="24"/>
        </w:rPr>
        <w:t xml:space="preserve">Tengah. Karena </w:t>
      </w:r>
      <w:proofErr w:type="spellStart"/>
      <w:r w:rsidR="002E6DD0" w:rsidRPr="004F3642">
        <w:rPr>
          <w:rFonts w:ascii="Times New Roman" w:hAnsi="Times New Roman"/>
          <w:sz w:val="24"/>
          <w:szCs w:val="24"/>
        </w:rPr>
        <w:t>kebijakan</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politik</w:t>
      </w:r>
      <w:proofErr w:type="spellEnd"/>
      <w:r w:rsidR="002E6DD0" w:rsidRPr="004F3642">
        <w:rPr>
          <w:rFonts w:ascii="Times New Roman" w:hAnsi="Times New Roman"/>
          <w:sz w:val="24"/>
          <w:szCs w:val="24"/>
        </w:rPr>
        <w:t xml:space="preserve"> di Iran </w:t>
      </w:r>
      <w:proofErr w:type="spellStart"/>
      <w:r w:rsidR="002E6DD0" w:rsidRPr="004F3642">
        <w:rPr>
          <w:rFonts w:ascii="Times New Roman" w:hAnsi="Times New Roman"/>
          <w:sz w:val="24"/>
          <w:szCs w:val="24"/>
        </w:rPr>
        <w:t>akan</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berbeda</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setiap</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berganti</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pemimpinnya</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Misalnya</w:t>
      </w:r>
      <w:proofErr w:type="spellEnd"/>
      <w:r w:rsidR="002E6DD0" w:rsidRPr="004F3642">
        <w:rPr>
          <w:rFonts w:ascii="Times New Roman" w:hAnsi="Times New Roman"/>
          <w:sz w:val="24"/>
          <w:szCs w:val="24"/>
        </w:rPr>
        <w:t xml:space="preserve"> pada era Ahmadinejad yang </w:t>
      </w:r>
      <w:proofErr w:type="spellStart"/>
      <w:r w:rsidR="002E6DD0" w:rsidRPr="004F3642">
        <w:rPr>
          <w:rFonts w:ascii="Times New Roman" w:hAnsi="Times New Roman"/>
          <w:sz w:val="24"/>
          <w:szCs w:val="24"/>
        </w:rPr>
        <w:t>lebih</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menekankan</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kepada</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diplomasi</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nuklir</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damainya</w:t>
      </w:r>
      <w:proofErr w:type="spellEnd"/>
      <w:r w:rsidR="002E6DD0" w:rsidRPr="004F3642">
        <w:rPr>
          <w:rFonts w:ascii="Times New Roman" w:hAnsi="Times New Roman"/>
          <w:sz w:val="24"/>
          <w:szCs w:val="24"/>
        </w:rPr>
        <w:t xml:space="preserve"> yang </w:t>
      </w:r>
      <w:proofErr w:type="spellStart"/>
      <w:r w:rsidR="002E6DD0" w:rsidRPr="004F3642">
        <w:rPr>
          <w:rFonts w:ascii="Times New Roman" w:hAnsi="Times New Roman"/>
          <w:sz w:val="24"/>
          <w:szCs w:val="24"/>
        </w:rPr>
        <w:t>membuat</w:t>
      </w:r>
      <w:proofErr w:type="spellEnd"/>
      <w:r w:rsidR="002E6DD0" w:rsidRPr="004F3642">
        <w:rPr>
          <w:rFonts w:ascii="Times New Roman" w:hAnsi="Times New Roman"/>
          <w:sz w:val="24"/>
          <w:szCs w:val="24"/>
        </w:rPr>
        <w:t xml:space="preserve"> Iran </w:t>
      </w:r>
      <w:proofErr w:type="spellStart"/>
      <w:r w:rsidR="002E6DD0" w:rsidRPr="004F3642">
        <w:rPr>
          <w:rFonts w:ascii="Times New Roman" w:hAnsi="Times New Roman"/>
          <w:sz w:val="24"/>
          <w:szCs w:val="24"/>
        </w:rPr>
        <w:t>terisolasi</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dari</w:t>
      </w:r>
      <w:proofErr w:type="spellEnd"/>
      <w:r w:rsidR="002E6DD0" w:rsidRPr="004F3642">
        <w:rPr>
          <w:rFonts w:ascii="Times New Roman" w:hAnsi="Times New Roman"/>
          <w:sz w:val="24"/>
          <w:szCs w:val="24"/>
        </w:rPr>
        <w:t xml:space="preserve"> dunia </w:t>
      </w:r>
      <w:proofErr w:type="spellStart"/>
      <w:r w:rsidR="002E6DD0" w:rsidRPr="004F3642">
        <w:rPr>
          <w:rFonts w:ascii="Times New Roman" w:hAnsi="Times New Roman"/>
          <w:sz w:val="24"/>
          <w:szCs w:val="24"/>
        </w:rPr>
        <w:t>internasional</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akibat</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dari</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sanksi</w:t>
      </w:r>
      <w:proofErr w:type="spellEnd"/>
      <w:r w:rsidR="002E6DD0" w:rsidRPr="004F3642">
        <w:rPr>
          <w:rFonts w:ascii="Times New Roman" w:hAnsi="Times New Roman"/>
          <w:sz w:val="24"/>
          <w:szCs w:val="24"/>
        </w:rPr>
        <w:t xml:space="preserve"> barat. Karena </w:t>
      </w:r>
      <w:proofErr w:type="spellStart"/>
      <w:r w:rsidR="002E6DD0" w:rsidRPr="004F3642">
        <w:rPr>
          <w:rFonts w:ascii="Times New Roman" w:hAnsi="Times New Roman"/>
          <w:sz w:val="24"/>
          <w:szCs w:val="24"/>
        </w:rPr>
        <w:t>geopolitik</w:t>
      </w:r>
      <w:proofErr w:type="spellEnd"/>
      <w:r w:rsidR="002E6DD0" w:rsidRPr="004F3642">
        <w:rPr>
          <w:rFonts w:ascii="Times New Roman" w:hAnsi="Times New Roman"/>
          <w:sz w:val="24"/>
          <w:szCs w:val="24"/>
        </w:rPr>
        <w:t xml:space="preserve"> Iran </w:t>
      </w:r>
      <w:proofErr w:type="spellStart"/>
      <w:r w:rsidR="002E6DD0" w:rsidRPr="004F3642">
        <w:rPr>
          <w:rFonts w:ascii="Times New Roman" w:hAnsi="Times New Roman"/>
          <w:sz w:val="24"/>
          <w:szCs w:val="24"/>
        </w:rPr>
        <w:t>sudah</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menjadi</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takdir</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bagi</w:t>
      </w:r>
      <w:proofErr w:type="spellEnd"/>
      <w:r w:rsidR="002E6DD0" w:rsidRPr="004F3642">
        <w:rPr>
          <w:rFonts w:ascii="Times New Roman" w:hAnsi="Times New Roman"/>
          <w:sz w:val="24"/>
          <w:szCs w:val="24"/>
        </w:rPr>
        <w:t xml:space="preserve"> Iran, </w:t>
      </w:r>
      <w:proofErr w:type="spellStart"/>
      <w:r w:rsidR="002E6DD0" w:rsidRPr="004F3642">
        <w:rPr>
          <w:rFonts w:ascii="Times New Roman" w:hAnsi="Times New Roman"/>
          <w:sz w:val="24"/>
          <w:szCs w:val="24"/>
        </w:rPr>
        <w:t>maka</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dengan</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geografi</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dari</w:t>
      </w:r>
      <w:proofErr w:type="spellEnd"/>
      <w:r w:rsidR="002E6DD0" w:rsidRPr="004F3642">
        <w:rPr>
          <w:rFonts w:ascii="Times New Roman" w:hAnsi="Times New Roman"/>
          <w:sz w:val="24"/>
          <w:szCs w:val="24"/>
        </w:rPr>
        <w:t xml:space="preserve"> negara Iran yang </w:t>
      </w:r>
      <w:proofErr w:type="spellStart"/>
      <w:r w:rsidR="002E6DD0" w:rsidRPr="004F3642">
        <w:rPr>
          <w:rFonts w:ascii="Times New Roman" w:hAnsi="Times New Roman"/>
          <w:sz w:val="24"/>
          <w:szCs w:val="24"/>
        </w:rPr>
        <w:t>berada</w:t>
      </w:r>
      <w:proofErr w:type="spellEnd"/>
      <w:r w:rsidR="002E6DD0" w:rsidRPr="004F3642">
        <w:rPr>
          <w:rFonts w:ascii="Times New Roman" w:hAnsi="Times New Roman"/>
          <w:sz w:val="24"/>
          <w:szCs w:val="24"/>
        </w:rPr>
        <w:t xml:space="preserve"> di </w:t>
      </w:r>
      <w:proofErr w:type="spellStart"/>
      <w:r w:rsidR="002E6DD0" w:rsidRPr="004F3642">
        <w:rPr>
          <w:rFonts w:ascii="Times New Roman" w:hAnsi="Times New Roman"/>
          <w:sz w:val="24"/>
          <w:szCs w:val="24"/>
        </w:rPr>
        <w:t>jantung</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sumber</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cadangan</w:t>
      </w:r>
      <w:proofErr w:type="spellEnd"/>
      <w:r w:rsidR="002E6DD0" w:rsidRPr="004F3642">
        <w:rPr>
          <w:rFonts w:ascii="Times New Roman" w:hAnsi="Times New Roman"/>
          <w:sz w:val="24"/>
          <w:szCs w:val="24"/>
        </w:rPr>
        <w:t xml:space="preserve"> energy </w:t>
      </w:r>
      <w:proofErr w:type="spellStart"/>
      <w:r w:rsidR="002E6DD0" w:rsidRPr="004F3642">
        <w:rPr>
          <w:rFonts w:ascii="Times New Roman" w:hAnsi="Times New Roman"/>
          <w:sz w:val="24"/>
          <w:szCs w:val="24"/>
        </w:rPr>
        <w:t>fosil</w:t>
      </w:r>
      <w:proofErr w:type="spellEnd"/>
      <w:r w:rsidR="002E6DD0" w:rsidRPr="004F3642">
        <w:rPr>
          <w:rFonts w:ascii="Times New Roman" w:hAnsi="Times New Roman"/>
          <w:sz w:val="24"/>
          <w:szCs w:val="24"/>
        </w:rPr>
        <w:t xml:space="preserve">, Iran </w:t>
      </w:r>
      <w:proofErr w:type="spellStart"/>
      <w:r w:rsidR="002E6DD0" w:rsidRPr="004F3642">
        <w:rPr>
          <w:rFonts w:ascii="Times New Roman" w:hAnsi="Times New Roman"/>
          <w:sz w:val="24"/>
          <w:szCs w:val="24"/>
        </w:rPr>
        <w:t>hanya</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perlu</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mengelola</w:t>
      </w:r>
      <w:proofErr w:type="spellEnd"/>
      <w:r w:rsidR="002E6DD0" w:rsidRPr="004F3642">
        <w:rPr>
          <w:rFonts w:ascii="Times New Roman" w:hAnsi="Times New Roman"/>
          <w:sz w:val="24"/>
          <w:szCs w:val="24"/>
        </w:rPr>
        <w:t xml:space="preserve"> dan </w:t>
      </w:r>
      <w:proofErr w:type="spellStart"/>
      <w:r w:rsidR="002E6DD0" w:rsidRPr="004F3642">
        <w:rPr>
          <w:rFonts w:ascii="Times New Roman" w:hAnsi="Times New Roman"/>
          <w:sz w:val="24"/>
          <w:szCs w:val="24"/>
        </w:rPr>
        <w:t>memanfaatkan</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sumber</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minyak</w:t>
      </w:r>
      <w:proofErr w:type="spellEnd"/>
      <w:r w:rsidR="002E6DD0" w:rsidRPr="004F3642">
        <w:rPr>
          <w:rFonts w:ascii="Times New Roman" w:hAnsi="Times New Roman"/>
          <w:sz w:val="24"/>
          <w:szCs w:val="24"/>
        </w:rPr>
        <w:t xml:space="preserve"> dan gas </w:t>
      </w:r>
      <w:proofErr w:type="spellStart"/>
      <w:r w:rsidR="002E6DD0" w:rsidRPr="004F3642">
        <w:rPr>
          <w:rFonts w:ascii="Times New Roman" w:hAnsi="Times New Roman"/>
          <w:sz w:val="24"/>
          <w:szCs w:val="24"/>
        </w:rPr>
        <w:t>alam</w:t>
      </w:r>
      <w:proofErr w:type="spellEnd"/>
      <w:r w:rsidR="002E6DD0" w:rsidRPr="004F3642">
        <w:rPr>
          <w:rFonts w:ascii="Times New Roman" w:hAnsi="Times New Roman"/>
          <w:sz w:val="24"/>
          <w:szCs w:val="24"/>
        </w:rPr>
        <w:t xml:space="preserve"> </w:t>
      </w:r>
      <w:proofErr w:type="spellStart"/>
      <w:r w:rsidR="002E6DD0" w:rsidRPr="004F3642">
        <w:rPr>
          <w:rFonts w:ascii="Times New Roman" w:hAnsi="Times New Roman"/>
          <w:sz w:val="24"/>
          <w:szCs w:val="24"/>
        </w:rPr>
        <w:t>tersebut</w:t>
      </w:r>
      <w:proofErr w:type="spellEnd"/>
      <w:r w:rsidR="002E6DD0" w:rsidRPr="004F3642">
        <w:rPr>
          <w:rFonts w:ascii="Times New Roman" w:hAnsi="Times New Roman"/>
          <w:sz w:val="24"/>
          <w:szCs w:val="24"/>
        </w:rPr>
        <w:t>.</w:t>
      </w:r>
    </w:p>
    <w:p w14:paraId="4FB28E91" w14:textId="77777777" w:rsidR="002E6DD0" w:rsidRPr="004F3642" w:rsidRDefault="002E6DD0" w:rsidP="004F3642">
      <w:pPr>
        <w:spacing w:line="480" w:lineRule="auto"/>
        <w:ind w:left="426"/>
        <w:jc w:val="both"/>
        <w:rPr>
          <w:sz w:val="24"/>
          <w:szCs w:val="24"/>
        </w:rPr>
      </w:pPr>
      <w:r w:rsidRPr="004F3642">
        <w:rPr>
          <w:rFonts w:ascii="Times New Roman" w:hAnsi="Times New Roman"/>
          <w:sz w:val="24"/>
          <w:szCs w:val="24"/>
        </w:rPr>
        <w:lastRenderedPageBreak/>
        <w:tab/>
      </w:r>
      <w:r w:rsidRPr="004F3642">
        <w:rPr>
          <w:rFonts w:ascii="Times New Roman" w:hAnsi="Times New Roman"/>
          <w:sz w:val="24"/>
          <w:szCs w:val="24"/>
        </w:rPr>
        <w:tab/>
      </w:r>
      <w:proofErr w:type="spellStart"/>
      <w:r w:rsidRPr="004F3642">
        <w:rPr>
          <w:rFonts w:ascii="Times New Roman" w:hAnsi="Times New Roman"/>
          <w:sz w:val="24"/>
          <w:szCs w:val="24"/>
        </w:rPr>
        <w:t>Dengan</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kemandirian</w:t>
      </w:r>
      <w:proofErr w:type="spellEnd"/>
      <w:r w:rsidRPr="004F3642">
        <w:rPr>
          <w:rFonts w:ascii="Times New Roman" w:hAnsi="Times New Roman"/>
          <w:sz w:val="24"/>
          <w:szCs w:val="24"/>
        </w:rPr>
        <w:t xml:space="preserve"> Iran </w:t>
      </w:r>
      <w:proofErr w:type="spellStart"/>
      <w:r w:rsidRPr="004F3642">
        <w:rPr>
          <w:rFonts w:ascii="Times New Roman" w:hAnsi="Times New Roman"/>
          <w:sz w:val="24"/>
          <w:szCs w:val="24"/>
        </w:rPr>
        <w:t>tersebut</w:t>
      </w:r>
      <w:proofErr w:type="spellEnd"/>
      <w:r w:rsidRPr="004F3642">
        <w:rPr>
          <w:rFonts w:ascii="Times New Roman" w:hAnsi="Times New Roman"/>
          <w:sz w:val="24"/>
          <w:szCs w:val="24"/>
        </w:rPr>
        <w:t xml:space="preserve"> yang </w:t>
      </w:r>
      <w:proofErr w:type="spellStart"/>
      <w:r w:rsidRPr="004F3642">
        <w:rPr>
          <w:rFonts w:ascii="Times New Roman" w:hAnsi="Times New Roman"/>
          <w:sz w:val="24"/>
          <w:szCs w:val="24"/>
        </w:rPr>
        <w:t>memanfaatkan</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segala</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kemungkinan</w:t>
      </w:r>
      <w:proofErr w:type="spellEnd"/>
      <w:r w:rsidRPr="004F3642">
        <w:rPr>
          <w:rFonts w:ascii="Times New Roman" w:hAnsi="Times New Roman"/>
          <w:sz w:val="24"/>
          <w:szCs w:val="24"/>
        </w:rPr>
        <w:t xml:space="preserve"> dan </w:t>
      </w:r>
      <w:proofErr w:type="spellStart"/>
      <w:r w:rsidRPr="004F3642">
        <w:rPr>
          <w:rFonts w:ascii="Times New Roman" w:hAnsi="Times New Roman"/>
          <w:sz w:val="24"/>
          <w:szCs w:val="24"/>
        </w:rPr>
        <w:t>memaksimalkan</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kemampuannya</w:t>
      </w:r>
      <w:proofErr w:type="spellEnd"/>
      <w:r w:rsidRPr="004F3642">
        <w:rPr>
          <w:rFonts w:ascii="Times New Roman" w:hAnsi="Times New Roman"/>
          <w:sz w:val="24"/>
          <w:szCs w:val="24"/>
        </w:rPr>
        <w:t xml:space="preserve"> Iran </w:t>
      </w:r>
      <w:proofErr w:type="spellStart"/>
      <w:r w:rsidRPr="004F3642">
        <w:rPr>
          <w:rFonts w:ascii="Times New Roman" w:hAnsi="Times New Roman"/>
          <w:sz w:val="24"/>
          <w:szCs w:val="24"/>
        </w:rPr>
        <w:t>menjadi</w:t>
      </w:r>
      <w:proofErr w:type="spellEnd"/>
      <w:r w:rsidRPr="004F3642">
        <w:rPr>
          <w:rFonts w:ascii="Times New Roman" w:hAnsi="Times New Roman"/>
          <w:sz w:val="24"/>
          <w:szCs w:val="24"/>
        </w:rPr>
        <w:t xml:space="preserve"> negara yang </w:t>
      </w:r>
      <w:proofErr w:type="spellStart"/>
      <w:r w:rsidRPr="004F3642">
        <w:rPr>
          <w:rFonts w:ascii="Times New Roman" w:hAnsi="Times New Roman"/>
          <w:sz w:val="24"/>
          <w:szCs w:val="24"/>
        </w:rPr>
        <w:t>mendominasi</w:t>
      </w:r>
      <w:proofErr w:type="spellEnd"/>
      <w:r w:rsidRPr="004F3642">
        <w:rPr>
          <w:rFonts w:ascii="Times New Roman" w:hAnsi="Times New Roman"/>
          <w:sz w:val="24"/>
          <w:szCs w:val="24"/>
        </w:rPr>
        <w:t xml:space="preserve"> di </w:t>
      </w:r>
      <w:proofErr w:type="spellStart"/>
      <w:r w:rsidRPr="004F3642">
        <w:rPr>
          <w:rFonts w:ascii="Times New Roman" w:hAnsi="Times New Roman"/>
          <w:sz w:val="24"/>
          <w:szCs w:val="24"/>
        </w:rPr>
        <w:t>kawasan</w:t>
      </w:r>
      <w:proofErr w:type="spellEnd"/>
      <w:r w:rsidRPr="004F3642">
        <w:rPr>
          <w:rFonts w:ascii="Times New Roman" w:hAnsi="Times New Roman"/>
          <w:sz w:val="24"/>
          <w:szCs w:val="24"/>
        </w:rPr>
        <w:t xml:space="preserve"> Timur Tengah  </w:t>
      </w:r>
      <w:proofErr w:type="spellStart"/>
      <w:r w:rsidRPr="004F3642">
        <w:rPr>
          <w:rFonts w:ascii="Times New Roman" w:hAnsi="Times New Roman"/>
          <w:sz w:val="24"/>
          <w:szCs w:val="24"/>
        </w:rPr>
        <w:t>dibandingkan</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dengan</w:t>
      </w:r>
      <w:proofErr w:type="spellEnd"/>
      <w:r w:rsidRPr="004F3642">
        <w:rPr>
          <w:rFonts w:ascii="Times New Roman" w:hAnsi="Times New Roman"/>
          <w:sz w:val="24"/>
          <w:szCs w:val="24"/>
        </w:rPr>
        <w:t xml:space="preserve"> negara-negara </w:t>
      </w:r>
      <w:proofErr w:type="spellStart"/>
      <w:r w:rsidRPr="004F3642">
        <w:rPr>
          <w:rFonts w:ascii="Times New Roman" w:hAnsi="Times New Roman"/>
          <w:sz w:val="24"/>
          <w:szCs w:val="24"/>
        </w:rPr>
        <w:t>kawasan</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lainnya</w:t>
      </w:r>
      <w:proofErr w:type="spellEnd"/>
      <w:r w:rsidRPr="004F3642">
        <w:rPr>
          <w:rFonts w:ascii="Times New Roman" w:hAnsi="Times New Roman"/>
          <w:sz w:val="24"/>
          <w:szCs w:val="24"/>
        </w:rPr>
        <w:t xml:space="preserve"> yang </w:t>
      </w:r>
      <w:proofErr w:type="spellStart"/>
      <w:r w:rsidRPr="004F3642">
        <w:rPr>
          <w:rFonts w:ascii="Times New Roman" w:hAnsi="Times New Roman"/>
          <w:sz w:val="24"/>
          <w:szCs w:val="24"/>
        </w:rPr>
        <w:t>hanya</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bisa</w:t>
      </w:r>
      <w:proofErr w:type="spellEnd"/>
      <w:r w:rsidRPr="004F3642">
        <w:rPr>
          <w:rFonts w:ascii="Times New Roman" w:hAnsi="Times New Roman"/>
          <w:sz w:val="24"/>
          <w:szCs w:val="24"/>
        </w:rPr>
        <w:t xml:space="preserve"> di </w:t>
      </w:r>
      <w:proofErr w:type="spellStart"/>
      <w:r w:rsidRPr="004F3642">
        <w:rPr>
          <w:rFonts w:ascii="Times New Roman" w:hAnsi="Times New Roman"/>
          <w:sz w:val="24"/>
          <w:szCs w:val="24"/>
        </w:rPr>
        <w:t>layani</w:t>
      </w:r>
      <w:proofErr w:type="spellEnd"/>
      <w:r w:rsidRPr="004F3642">
        <w:rPr>
          <w:rFonts w:ascii="Times New Roman" w:hAnsi="Times New Roman"/>
          <w:sz w:val="24"/>
          <w:szCs w:val="24"/>
        </w:rPr>
        <w:t xml:space="preserve"> oleh negara-negara Barat </w:t>
      </w:r>
      <w:proofErr w:type="spellStart"/>
      <w:r w:rsidRPr="004F3642">
        <w:rPr>
          <w:rFonts w:ascii="Times New Roman" w:hAnsi="Times New Roman"/>
          <w:sz w:val="24"/>
          <w:szCs w:val="24"/>
        </w:rPr>
        <w:t>tanpa</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memanfaakan</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sumber</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daya</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manusia</w:t>
      </w:r>
      <w:proofErr w:type="spellEnd"/>
      <w:r w:rsidRPr="004F3642">
        <w:rPr>
          <w:rFonts w:ascii="Times New Roman" w:hAnsi="Times New Roman"/>
          <w:sz w:val="24"/>
          <w:szCs w:val="24"/>
        </w:rPr>
        <w:t xml:space="preserve"> dan </w:t>
      </w:r>
      <w:proofErr w:type="spellStart"/>
      <w:r w:rsidRPr="004F3642">
        <w:rPr>
          <w:rFonts w:ascii="Times New Roman" w:hAnsi="Times New Roman"/>
          <w:sz w:val="24"/>
          <w:szCs w:val="24"/>
        </w:rPr>
        <w:t>sumber</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daya</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alamnya</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seperti</w:t>
      </w:r>
      <w:proofErr w:type="spellEnd"/>
      <w:r w:rsidRPr="004F3642">
        <w:rPr>
          <w:rFonts w:ascii="Times New Roman" w:hAnsi="Times New Roman"/>
          <w:sz w:val="24"/>
          <w:szCs w:val="24"/>
        </w:rPr>
        <w:t xml:space="preserve"> Iran. </w:t>
      </w:r>
      <w:proofErr w:type="spellStart"/>
      <w:r w:rsidRPr="004F3642">
        <w:rPr>
          <w:rFonts w:ascii="Times New Roman" w:hAnsi="Times New Roman"/>
          <w:sz w:val="24"/>
          <w:szCs w:val="24"/>
        </w:rPr>
        <w:t>Dengan</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demikian</w:t>
      </w:r>
      <w:proofErr w:type="spellEnd"/>
      <w:r w:rsidRPr="004F3642">
        <w:rPr>
          <w:rFonts w:ascii="Times New Roman" w:hAnsi="Times New Roman"/>
          <w:sz w:val="24"/>
          <w:szCs w:val="24"/>
        </w:rPr>
        <w:t xml:space="preserve"> Iran </w:t>
      </w:r>
      <w:proofErr w:type="spellStart"/>
      <w:r w:rsidRPr="004F3642">
        <w:rPr>
          <w:rFonts w:ascii="Times New Roman" w:hAnsi="Times New Roman"/>
          <w:sz w:val="24"/>
          <w:szCs w:val="24"/>
        </w:rPr>
        <w:t>adalah</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satu-satunya</w:t>
      </w:r>
      <w:proofErr w:type="spellEnd"/>
      <w:r w:rsidRPr="004F3642">
        <w:rPr>
          <w:rFonts w:ascii="Times New Roman" w:hAnsi="Times New Roman"/>
          <w:sz w:val="24"/>
          <w:szCs w:val="24"/>
        </w:rPr>
        <w:t xml:space="preserve"> negara di </w:t>
      </w:r>
      <w:proofErr w:type="spellStart"/>
      <w:r w:rsidRPr="004F3642">
        <w:rPr>
          <w:rFonts w:ascii="Times New Roman" w:hAnsi="Times New Roman"/>
          <w:sz w:val="24"/>
          <w:szCs w:val="24"/>
        </w:rPr>
        <w:t>kawasan</w:t>
      </w:r>
      <w:proofErr w:type="spellEnd"/>
      <w:r w:rsidRPr="004F3642">
        <w:rPr>
          <w:rFonts w:ascii="Times New Roman" w:hAnsi="Times New Roman"/>
          <w:sz w:val="24"/>
          <w:szCs w:val="24"/>
        </w:rPr>
        <w:t xml:space="preserve"> yang </w:t>
      </w:r>
      <w:proofErr w:type="spellStart"/>
      <w:r w:rsidRPr="004F3642">
        <w:rPr>
          <w:rFonts w:ascii="Times New Roman" w:hAnsi="Times New Roman"/>
          <w:sz w:val="24"/>
          <w:szCs w:val="24"/>
        </w:rPr>
        <w:t>berkembang</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dalam</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segala</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bidang</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dengan</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kemandiriannya</w:t>
      </w:r>
      <w:proofErr w:type="spellEnd"/>
      <w:r w:rsidRPr="004F3642">
        <w:rPr>
          <w:rFonts w:ascii="Times New Roman" w:hAnsi="Times New Roman"/>
          <w:sz w:val="24"/>
          <w:szCs w:val="24"/>
        </w:rPr>
        <w:t xml:space="preserve"> dan </w:t>
      </w:r>
      <w:proofErr w:type="spellStart"/>
      <w:r w:rsidRPr="004F3642">
        <w:rPr>
          <w:rFonts w:ascii="Times New Roman" w:hAnsi="Times New Roman"/>
          <w:sz w:val="24"/>
          <w:szCs w:val="24"/>
        </w:rPr>
        <w:t>berhasil</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mendominasi</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percaturan</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politik</w:t>
      </w:r>
      <w:proofErr w:type="spellEnd"/>
      <w:r w:rsidRPr="004F3642">
        <w:rPr>
          <w:rFonts w:ascii="Times New Roman" w:hAnsi="Times New Roman"/>
          <w:sz w:val="24"/>
          <w:szCs w:val="24"/>
        </w:rPr>
        <w:t xml:space="preserve"> di </w:t>
      </w:r>
      <w:proofErr w:type="spellStart"/>
      <w:r w:rsidRPr="004F3642">
        <w:rPr>
          <w:rFonts w:ascii="Times New Roman" w:hAnsi="Times New Roman"/>
          <w:sz w:val="24"/>
          <w:szCs w:val="24"/>
        </w:rPr>
        <w:t>kawasan</w:t>
      </w:r>
      <w:proofErr w:type="spellEnd"/>
      <w:r w:rsidRPr="004F3642">
        <w:rPr>
          <w:rFonts w:ascii="Times New Roman" w:hAnsi="Times New Roman"/>
          <w:sz w:val="24"/>
          <w:szCs w:val="24"/>
        </w:rPr>
        <w:t xml:space="preserve"> Timur Tengah </w:t>
      </w:r>
      <w:proofErr w:type="spellStart"/>
      <w:r w:rsidRPr="004F3642">
        <w:rPr>
          <w:rFonts w:ascii="Times New Roman" w:hAnsi="Times New Roman"/>
          <w:sz w:val="24"/>
          <w:szCs w:val="24"/>
        </w:rPr>
        <w:t>dengan</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memanfaatkan</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posisinya</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secara</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geopolitik</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untuk</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melancarkan</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diplomasinya</w:t>
      </w:r>
      <w:proofErr w:type="spellEnd"/>
      <w:r w:rsidRPr="004F3642">
        <w:rPr>
          <w:rFonts w:ascii="Times New Roman" w:hAnsi="Times New Roman"/>
          <w:sz w:val="24"/>
          <w:szCs w:val="24"/>
        </w:rPr>
        <w:t xml:space="preserve"> </w:t>
      </w:r>
      <w:proofErr w:type="spellStart"/>
      <w:r w:rsidRPr="004F3642">
        <w:rPr>
          <w:rFonts w:ascii="Times New Roman" w:hAnsi="Times New Roman"/>
          <w:sz w:val="24"/>
          <w:szCs w:val="24"/>
        </w:rPr>
        <w:t>dengan</w:t>
      </w:r>
      <w:proofErr w:type="spellEnd"/>
      <w:r w:rsidRPr="004F3642">
        <w:rPr>
          <w:rFonts w:ascii="Times New Roman" w:hAnsi="Times New Roman"/>
          <w:sz w:val="24"/>
          <w:szCs w:val="24"/>
        </w:rPr>
        <w:t xml:space="preserve"> negara-negara di </w:t>
      </w:r>
      <w:proofErr w:type="spellStart"/>
      <w:r w:rsidRPr="004F3642">
        <w:rPr>
          <w:rFonts w:ascii="Times New Roman" w:hAnsi="Times New Roman"/>
          <w:sz w:val="24"/>
          <w:szCs w:val="24"/>
        </w:rPr>
        <w:t>kawasan</w:t>
      </w:r>
      <w:proofErr w:type="spellEnd"/>
      <w:r w:rsidRPr="004F3642">
        <w:rPr>
          <w:rFonts w:ascii="Times New Roman" w:hAnsi="Times New Roman"/>
          <w:sz w:val="24"/>
          <w:szCs w:val="24"/>
        </w:rPr>
        <w:t xml:space="preserve"> Timur Tengah.</w:t>
      </w:r>
    </w:p>
    <w:p w14:paraId="3EE585E0" w14:textId="6CC1F81A" w:rsidR="0045145E" w:rsidRPr="0045145E" w:rsidRDefault="0045145E" w:rsidP="0045145E">
      <w:pPr>
        <w:pStyle w:val="NoteLevel1"/>
        <w:jc w:val="both"/>
        <w:rPr>
          <w:rFonts w:ascii="Times New Roman" w:hAnsi="Times New Roman"/>
          <w:b/>
          <w:color w:val="000000" w:themeColor="text1"/>
          <w:sz w:val="24"/>
          <w:szCs w:val="24"/>
          <w:lang w:val="sv-SE"/>
        </w:rPr>
      </w:pPr>
      <w:r w:rsidRPr="0045145E">
        <w:rPr>
          <w:rFonts w:ascii="Times New Roman" w:hAnsi="Times New Roman"/>
          <w:b/>
          <w:color w:val="000000" w:themeColor="text1"/>
          <w:sz w:val="24"/>
          <w:szCs w:val="24"/>
          <w:lang w:val="sv-SE"/>
        </w:rPr>
        <w:lastRenderedPageBreak/>
        <w:t>Referensi</w:t>
      </w:r>
    </w:p>
    <w:p w14:paraId="064DABBC" w14:textId="77777777" w:rsidR="0045145E" w:rsidRDefault="0045145E" w:rsidP="0045145E">
      <w:pPr>
        <w:pStyle w:val="NoteLevel1"/>
        <w:jc w:val="both"/>
        <w:rPr>
          <w:rFonts w:ascii="Times New Roman" w:hAnsi="Times New Roman"/>
          <w:color w:val="000000" w:themeColor="text1"/>
          <w:sz w:val="24"/>
          <w:szCs w:val="24"/>
          <w:lang w:val="sv-SE"/>
        </w:rPr>
      </w:pPr>
    </w:p>
    <w:p w14:paraId="7CDDEF55" w14:textId="6D002401" w:rsidR="0045145E" w:rsidRDefault="00754022" w:rsidP="0045145E">
      <w:pPr>
        <w:pStyle w:val="NoteLevel1"/>
        <w:jc w:val="both"/>
        <w:rPr>
          <w:rFonts w:ascii="Times New Roman" w:hAnsi="Times New Roman"/>
          <w:color w:val="000000" w:themeColor="text1"/>
          <w:sz w:val="24"/>
          <w:szCs w:val="24"/>
          <w:lang w:val="sv-SE"/>
        </w:rPr>
      </w:pPr>
      <w:hyperlink r:id="rId11" w:history="1">
        <w:r w:rsidR="0045145E" w:rsidRPr="000F007E">
          <w:rPr>
            <w:rStyle w:val="Hyperlink"/>
            <w:rFonts w:ascii="Times New Roman" w:hAnsi="Times New Roman"/>
            <w:color w:val="000000" w:themeColor="text1"/>
            <w:sz w:val="24"/>
            <w:szCs w:val="24"/>
            <w:lang w:val="sv-SE"/>
          </w:rPr>
          <w:t>http://anneahira.com/teknologi-militer-iran.htm</w:t>
        </w:r>
      </w:hyperlink>
      <w:r w:rsidR="0045145E" w:rsidRPr="000F007E">
        <w:rPr>
          <w:rFonts w:ascii="Times New Roman" w:hAnsi="Times New Roman"/>
          <w:color w:val="000000" w:themeColor="text1"/>
          <w:sz w:val="24"/>
          <w:szCs w:val="24"/>
          <w:lang w:val="sv-SE"/>
        </w:rPr>
        <w:t>.</w:t>
      </w:r>
    </w:p>
    <w:p w14:paraId="4A4FA470" w14:textId="77777777" w:rsidR="0045145E" w:rsidRPr="000F007E" w:rsidRDefault="0045145E" w:rsidP="0045145E">
      <w:pPr>
        <w:pStyle w:val="NoteLevel1"/>
        <w:jc w:val="both"/>
        <w:rPr>
          <w:rFonts w:ascii="Times New Roman" w:hAnsi="Times New Roman"/>
          <w:color w:val="000000" w:themeColor="text1"/>
          <w:sz w:val="24"/>
          <w:szCs w:val="24"/>
          <w:lang w:val="sv-SE"/>
        </w:rPr>
      </w:pPr>
    </w:p>
    <w:p w14:paraId="6933898F" w14:textId="14783F70" w:rsidR="0045145E" w:rsidRDefault="00754022" w:rsidP="002E3576">
      <w:pPr>
        <w:pStyle w:val="NoteLevel1"/>
        <w:numPr>
          <w:ilvl w:val="0"/>
          <w:numId w:val="0"/>
        </w:numPr>
        <w:ind w:left="567" w:hanging="567"/>
        <w:jc w:val="both"/>
        <w:rPr>
          <w:rFonts w:ascii="Times New Roman" w:hAnsi="Times New Roman"/>
          <w:color w:val="000000" w:themeColor="text1"/>
          <w:sz w:val="24"/>
          <w:szCs w:val="24"/>
        </w:rPr>
      </w:pPr>
      <w:hyperlink r:id="rId12" w:history="1">
        <w:r w:rsidR="0045145E" w:rsidRPr="000F007E">
          <w:rPr>
            <w:rStyle w:val="Hyperlink"/>
            <w:rFonts w:ascii="Times New Roman" w:hAnsi="Times New Roman"/>
            <w:color w:val="000000" w:themeColor="text1"/>
            <w:sz w:val="24"/>
            <w:szCs w:val="24"/>
          </w:rPr>
          <w:t>http://indonesian.irib.ir/en/telisik/-/asset_publisher/k0Z8/content/id/4891112/pop_up?_101_INSTANCE_k0Z8_viewMode=print</w:t>
        </w:r>
      </w:hyperlink>
      <w:r w:rsidR="0045145E" w:rsidRPr="000F007E">
        <w:rPr>
          <w:rFonts w:ascii="Times New Roman" w:hAnsi="Times New Roman"/>
          <w:color w:val="000000" w:themeColor="text1"/>
          <w:sz w:val="24"/>
          <w:szCs w:val="24"/>
        </w:rPr>
        <w:t>,</w:t>
      </w:r>
    </w:p>
    <w:p w14:paraId="5B13F025" w14:textId="77777777" w:rsidR="0045145E" w:rsidRDefault="0045145E" w:rsidP="0045145E">
      <w:pPr>
        <w:pStyle w:val="NoteLevel1"/>
        <w:numPr>
          <w:ilvl w:val="0"/>
          <w:numId w:val="0"/>
        </w:numPr>
        <w:jc w:val="both"/>
        <w:rPr>
          <w:rFonts w:ascii="Times New Roman" w:hAnsi="Times New Roman"/>
          <w:color w:val="000000" w:themeColor="text1"/>
          <w:sz w:val="24"/>
          <w:szCs w:val="24"/>
        </w:rPr>
      </w:pPr>
    </w:p>
    <w:p w14:paraId="6C643361" w14:textId="77777777" w:rsidR="0045145E" w:rsidRPr="000F007E" w:rsidRDefault="0045145E" w:rsidP="0045145E">
      <w:pPr>
        <w:pStyle w:val="NoteLevel1"/>
        <w:jc w:val="both"/>
        <w:rPr>
          <w:rFonts w:ascii="Times New Roman" w:hAnsi="Times New Roman"/>
          <w:color w:val="000000" w:themeColor="text1"/>
          <w:sz w:val="24"/>
          <w:szCs w:val="24"/>
        </w:rPr>
      </w:pPr>
    </w:p>
    <w:p w14:paraId="7931328D" w14:textId="30AA4E15" w:rsidR="0045145E" w:rsidRPr="000F007E" w:rsidRDefault="00754022" w:rsidP="0045145E">
      <w:pPr>
        <w:pStyle w:val="NoteLevel1"/>
        <w:jc w:val="both"/>
        <w:rPr>
          <w:rFonts w:ascii="Times New Roman" w:hAnsi="Times New Roman"/>
          <w:color w:val="000000" w:themeColor="text1"/>
          <w:sz w:val="24"/>
          <w:szCs w:val="24"/>
        </w:rPr>
      </w:pPr>
      <w:hyperlink r:id="rId13" w:history="1">
        <w:r w:rsidR="0045145E" w:rsidRPr="000F007E">
          <w:rPr>
            <w:rFonts w:ascii="Times New Roman" w:hAnsi="Times New Roman"/>
            <w:color w:val="000000" w:themeColor="text1"/>
            <w:sz w:val="24"/>
            <w:szCs w:val="24"/>
            <w:u w:val="single"/>
          </w:rPr>
          <w:t>http://www.islamtimes.org/vdcfjcdj.w6dxta8,iw.html</w:t>
        </w:r>
      </w:hyperlink>
      <w:r w:rsidR="0045145E" w:rsidRPr="000F007E">
        <w:rPr>
          <w:rFonts w:ascii="Times New Roman" w:hAnsi="Times New Roman"/>
          <w:color w:val="000000" w:themeColor="text1"/>
          <w:sz w:val="24"/>
          <w:szCs w:val="24"/>
        </w:rPr>
        <w:t>,</w:t>
      </w:r>
    </w:p>
    <w:p w14:paraId="1611CE6B" w14:textId="77777777" w:rsidR="0045145E" w:rsidRDefault="0045145E" w:rsidP="0045145E">
      <w:pPr>
        <w:pStyle w:val="NoteLevel1"/>
        <w:jc w:val="both"/>
        <w:rPr>
          <w:rFonts w:ascii="Times New Roman" w:hAnsi="Times New Roman"/>
          <w:color w:val="000000" w:themeColor="text1"/>
          <w:sz w:val="24"/>
          <w:szCs w:val="24"/>
        </w:rPr>
      </w:pPr>
    </w:p>
    <w:p w14:paraId="442899FD" w14:textId="10825BC4" w:rsidR="0045145E" w:rsidRPr="0045145E" w:rsidRDefault="0045145E" w:rsidP="0045145E">
      <w:pPr>
        <w:pStyle w:val="NoteLevel1"/>
        <w:jc w:val="both"/>
        <w:rPr>
          <w:rFonts w:ascii="Times New Roman" w:hAnsi="Times New Roman"/>
          <w:color w:val="000000" w:themeColor="text1"/>
          <w:sz w:val="24"/>
          <w:szCs w:val="24"/>
        </w:rPr>
      </w:pPr>
      <w:r w:rsidRPr="000F007E">
        <w:rPr>
          <w:rFonts w:ascii="Times New Roman" w:hAnsi="Times New Roman"/>
          <w:color w:val="000000" w:themeColor="text1"/>
          <w:sz w:val="24"/>
          <w:szCs w:val="24"/>
        </w:rPr>
        <w:t xml:space="preserve">Eva Patricia </w:t>
      </w:r>
      <w:proofErr w:type="spellStart"/>
      <w:r w:rsidRPr="000F007E">
        <w:rPr>
          <w:rFonts w:ascii="Times New Roman" w:hAnsi="Times New Roman"/>
          <w:color w:val="000000" w:themeColor="text1"/>
          <w:sz w:val="24"/>
          <w:szCs w:val="24"/>
        </w:rPr>
        <w:t>Rakel</w:t>
      </w:r>
      <w:proofErr w:type="spellEnd"/>
      <w:r w:rsidRPr="000F007E">
        <w:rPr>
          <w:rFonts w:ascii="Times New Roman" w:hAnsi="Times New Roman"/>
          <w:color w:val="000000" w:themeColor="text1"/>
          <w:sz w:val="24"/>
          <w:szCs w:val="24"/>
        </w:rPr>
        <w:t xml:space="preserve">, </w:t>
      </w:r>
      <w:r w:rsidRPr="000F007E">
        <w:rPr>
          <w:rFonts w:ascii="Times New Roman" w:hAnsi="Times New Roman"/>
          <w:i/>
          <w:iCs/>
          <w:color w:val="000000" w:themeColor="text1"/>
          <w:sz w:val="24"/>
          <w:szCs w:val="24"/>
        </w:rPr>
        <w:t xml:space="preserve">The Iranian Political Elite, State and Society Relations, and </w:t>
      </w:r>
    </w:p>
    <w:p w14:paraId="2B305A9A" w14:textId="77777777" w:rsidR="0045145E" w:rsidRDefault="0045145E" w:rsidP="0045145E">
      <w:pPr>
        <w:pStyle w:val="NoteLevel1"/>
        <w:numPr>
          <w:ilvl w:val="0"/>
          <w:numId w:val="0"/>
        </w:numPr>
        <w:jc w:val="both"/>
        <w:rPr>
          <w:rFonts w:ascii="Times New Roman" w:hAnsi="Times New Roman"/>
          <w:i/>
          <w:iCs/>
          <w:color w:val="000000" w:themeColor="text1"/>
          <w:sz w:val="24"/>
          <w:szCs w:val="24"/>
        </w:rPr>
      </w:pPr>
    </w:p>
    <w:p w14:paraId="6F6D31DF" w14:textId="74072366" w:rsidR="0045145E" w:rsidRPr="000F007E" w:rsidRDefault="0045145E" w:rsidP="0045145E">
      <w:pPr>
        <w:pStyle w:val="NoteLevel1"/>
        <w:jc w:val="both"/>
        <w:rPr>
          <w:rFonts w:ascii="Times New Roman" w:hAnsi="Times New Roman"/>
          <w:color w:val="000000" w:themeColor="text1"/>
          <w:sz w:val="24"/>
          <w:szCs w:val="24"/>
        </w:rPr>
      </w:pPr>
      <w:r w:rsidRPr="000F007E">
        <w:rPr>
          <w:rFonts w:ascii="Times New Roman" w:hAnsi="Times New Roman"/>
          <w:i/>
          <w:iCs/>
          <w:color w:val="000000" w:themeColor="text1"/>
          <w:sz w:val="24"/>
          <w:szCs w:val="24"/>
        </w:rPr>
        <w:t xml:space="preserve">Foreign Relations since The Islamic Revolution, </w:t>
      </w:r>
      <w:proofErr w:type="spellStart"/>
      <w:r w:rsidRPr="000F007E">
        <w:rPr>
          <w:rFonts w:ascii="Times New Roman" w:hAnsi="Times New Roman"/>
          <w:color w:val="000000" w:themeColor="text1"/>
          <w:sz w:val="24"/>
          <w:szCs w:val="24"/>
        </w:rPr>
        <w:t>Duitsland</w:t>
      </w:r>
      <w:proofErr w:type="spellEnd"/>
      <w:r w:rsidRPr="000F007E">
        <w:rPr>
          <w:rFonts w:ascii="Times New Roman" w:hAnsi="Times New Roman"/>
          <w:color w:val="000000" w:themeColor="text1"/>
          <w:sz w:val="24"/>
          <w:szCs w:val="24"/>
        </w:rPr>
        <w:t xml:space="preserve">: 2008, </w:t>
      </w:r>
      <w:proofErr w:type="spellStart"/>
      <w:r w:rsidRPr="000F007E">
        <w:rPr>
          <w:rFonts w:ascii="Times New Roman" w:hAnsi="Times New Roman"/>
          <w:color w:val="000000" w:themeColor="text1"/>
          <w:sz w:val="24"/>
          <w:szCs w:val="24"/>
        </w:rPr>
        <w:t>hal</w:t>
      </w:r>
      <w:proofErr w:type="spellEnd"/>
      <w:r w:rsidRPr="000F007E">
        <w:rPr>
          <w:rFonts w:ascii="Times New Roman" w:hAnsi="Times New Roman"/>
          <w:color w:val="000000" w:themeColor="text1"/>
          <w:sz w:val="24"/>
          <w:szCs w:val="24"/>
        </w:rPr>
        <w:t>, 147-148.</w:t>
      </w:r>
    </w:p>
    <w:p w14:paraId="79109404" w14:textId="77777777" w:rsidR="0045145E" w:rsidRDefault="0045145E" w:rsidP="0045145E">
      <w:pPr>
        <w:pStyle w:val="NoteLevel1"/>
        <w:jc w:val="both"/>
        <w:rPr>
          <w:rFonts w:ascii="Times New Roman" w:hAnsi="Times New Roman"/>
          <w:sz w:val="24"/>
          <w:szCs w:val="24"/>
        </w:rPr>
      </w:pPr>
    </w:p>
    <w:p w14:paraId="4B1F3285" w14:textId="13B71BA0" w:rsidR="0045145E" w:rsidRPr="000F007E" w:rsidRDefault="00754022" w:rsidP="002E3576">
      <w:pPr>
        <w:pStyle w:val="NoteLevel1"/>
        <w:numPr>
          <w:ilvl w:val="0"/>
          <w:numId w:val="0"/>
        </w:numPr>
        <w:ind w:left="567" w:hanging="567"/>
        <w:jc w:val="both"/>
        <w:rPr>
          <w:rFonts w:ascii="Times New Roman" w:hAnsi="Times New Roman"/>
          <w:sz w:val="24"/>
          <w:szCs w:val="24"/>
        </w:rPr>
      </w:pPr>
      <w:hyperlink r:id="rId14" w:history="1">
        <w:r w:rsidR="0045145E" w:rsidRPr="000F007E">
          <w:rPr>
            <w:rStyle w:val="Hyperlink"/>
            <w:rFonts w:ascii="Times New Roman" w:hAnsi="Times New Roman"/>
            <w:color w:val="000000" w:themeColor="text1"/>
            <w:sz w:val="24"/>
            <w:szCs w:val="24"/>
          </w:rPr>
          <w:t>http://indonesian.irib.ir/hi/fokus/-/asset_publisher/v5Xe/content/id/5072241/pop_up?_101_INSTANCE_v5Xe_viewMode=print</w:t>
        </w:r>
      </w:hyperlink>
      <w:r w:rsidR="0045145E" w:rsidRPr="000F007E">
        <w:rPr>
          <w:rStyle w:val="Hyperlink"/>
          <w:rFonts w:ascii="Times New Roman" w:hAnsi="Times New Roman"/>
          <w:color w:val="000000" w:themeColor="text1"/>
          <w:sz w:val="24"/>
          <w:szCs w:val="24"/>
        </w:rPr>
        <w:t>.</w:t>
      </w:r>
      <w:r w:rsidR="0045145E" w:rsidRPr="000F007E">
        <w:rPr>
          <w:rFonts w:ascii="Times New Roman" w:hAnsi="Times New Roman"/>
          <w:sz w:val="24"/>
          <w:szCs w:val="24"/>
        </w:rPr>
        <w:tab/>
      </w:r>
    </w:p>
    <w:p w14:paraId="0C0B6800" w14:textId="77777777" w:rsidR="0045145E" w:rsidRDefault="0045145E" w:rsidP="0045145E">
      <w:pPr>
        <w:pStyle w:val="NoteLevel1"/>
        <w:jc w:val="both"/>
        <w:rPr>
          <w:rFonts w:ascii="Times New Roman" w:hAnsi="Times New Roman"/>
          <w:sz w:val="24"/>
          <w:szCs w:val="24"/>
          <w:u w:val="single"/>
        </w:rPr>
      </w:pPr>
    </w:p>
    <w:p w14:paraId="06E1F18F" w14:textId="37147A6A" w:rsidR="0045145E" w:rsidRPr="000F007E" w:rsidRDefault="0045145E" w:rsidP="002E3576">
      <w:pPr>
        <w:pStyle w:val="NoteLevel1"/>
        <w:numPr>
          <w:ilvl w:val="0"/>
          <w:numId w:val="0"/>
        </w:numPr>
        <w:ind w:left="567" w:hanging="567"/>
        <w:jc w:val="both"/>
        <w:rPr>
          <w:rFonts w:ascii="Times New Roman" w:hAnsi="Times New Roman"/>
          <w:sz w:val="24"/>
          <w:szCs w:val="24"/>
          <w:u w:val="single"/>
        </w:rPr>
      </w:pPr>
      <w:r w:rsidRPr="000F007E">
        <w:rPr>
          <w:rFonts w:ascii="Times New Roman" w:hAnsi="Times New Roman"/>
          <w:sz w:val="24"/>
          <w:szCs w:val="24"/>
          <w:u w:val="single"/>
        </w:rPr>
        <w:t>http://hankam.kompasiana.com/2012/07/12/sebuah-analisa-jika-as-menyelenggarakan-perang-ke-iran-476393.html.</w:t>
      </w:r>
    </w:p>
    <w:p w14:paraId="2CA175EF" w14:textId="77777777" w:rsidR="0045145E" w:rsidRDefault="0045145E" w:rsidP="0045145E">
      <w:pPr>
        <w:pStyle w:val="NoteLevel1"/>
        <w:jc w:val="both"/>
        <w:rPr>
          <w:rFonts w:ascii="Times New Roman" w:hAnsi="Times New Roman"/>
          <w:sz w:val="24"/>
          <w:szCs w:val="24"/>
          <w:u w:val="single"/>
        </w:rPr>
      </w:pPr>
    </w:p>
    <w:p w14:paraId="24FCBB3D" w14:textId="178D6C90" w:rsidR="0045145E" w:rsidRPr="000F007E" w:rsidRDefault="0045145E" w:rsidP="0045145E">
      <w:pPr>
        <w:pStyle w:val="NoteLevel1"/>
        <w:jc w:val="both"/>
        <w:rPr>
          <w:rFonts w:ascii="Times New Roman" w:hAnsi="Times New Roman"/>
          <w:sz w:val="24"/>
          <w:szCs w:val="24"/>
          <w:u w:val="single"/>
        </w:rPr>
      </w:pPr>
      <w:r w:rsidRPr="000F007E">
        <w:rPr>
          <w:rFonts w:ascii="Times New Roman" w:hAnsi="Times New Roman"/>
          <w:sz w:val="24"/>
          <w:szCs w:val="24"/>
          <w:u w:val="single"/>
        </w:rPr>
        <w:t>http://indonesian.irib.ir/equilibrium/-/asset_publisher/yB7o/content/id/5282320.</w:t>
      </w:r>
    </w:p>
    <w:p w14:paraId="49361290" w14:textId="77777777" w:rsidR="0045145E" w:rsidRPr="0045145E" w:rsidRDefault="0045145E" w:rsidP="0045145E">
      <w:pPr>
        <w:pStyle w:val="NoteLevel1"/>
        <w:jc w:val="both"/>
        <w:rPr>
          <w:rFonts w:ascii="Times New Roman" w:hAnsi="Times New Roman"/>
          <w:sz w:val="24"/>
          <w:szCs w:val="24"/>
        </w:rPr>
      </w:pPr>
    </w:p>
    <w:p w14:paraId="0EA7E728" w14:textId="038FF786" w:rsidR="0045145E" w:rsidRPr="000F007E" w:rsidRDefault="0045145E" w:rsidP="0045145E">
      <w:pPr>
        <w:pStyle w:val="NoteLevel1"/>
        <w:jc w:val="both"/>
        <w:rPr>
          <w:rFonts w:ascii="Times New Roman" w:hAnsi="Times New Roman"/>
          <w:sz w:val="24"/>
          <w:szCs w:val="24"/>
        </w:rPr>
      </w:pPr>
      <w:r w:rsidRPr="000F007E">
        <w:rPr>
          <w:rFonts w:ascii="Times New Roman" w:hAnsi="Times New Roman"/>
          <w:sz w:val="24"/>
          <w:szCs w:val="24"/>
          <w:u w:val="single"/>
        </w:rPr>
        <w:t xml:space="preserve"> http://www.ipabionline.com/2012/01/secara-geografis-al-iran-sulit.html</w:t>
      </w:r>
      <w:r w:rsidR="00D05DE7">
        <w:rPr>
          <w:rFonts w:ascii="Times New Roman" w:hAnsi="Times New Roman"/>
          <w:sz w:val="24"/>
          <w:szCs w:val="24"/>
        </w:rPr>
        <w:t>.</w:t>
      </w:r>
    </w:p>
    <w:p w14:paraId="3A72F5C1" w14:textId="77777777" w:rsidR="0045145E" w:rsidRDefault="0045145E" w:rsidP="0045145E">
      <w:pPr>
        <w:pStyle w:val="NoteLevel1"/>
        <w:jc w:val="both"/>
        <w:rPr>
          <w:rFonts w:ascii="Times New Roman" w:hAnsi="Times New Roman"/>
          <w:sz w:val="24"/>
          <w:szCs w:val="24"/>
        </w:rPr>
      </w:pPr>
    </w:p>
    <w:p w14:paraId="5A5BB4C2" w14:textId="320C8755" w:rsidR="0045145E" w:rsidRPr="000F007E" w:rsidRDefault="0045145E" w:rsidP="002E3576">
      <w:pPr>
        <w:pStyle w:val="NoteLevel1"/>
        <w:numPr>
          <w:ilvl w:val="0"/>
          <w:numId w:val="0"/>
        </w:numPr>
        <w:ind w:left="567" w:hanging="567"/>
        <w:jc w:val="both"/>
        <w:rPr>
          <w:rFonts w:ascii="Times New Roman" w:hAnsi="Times New Roman"/>
          <w:sz w:val="24"/>
          <w:szCs w:val="24"/>
        </w:rPr>
      </w:pPr>
      <w:r w:rsidRPr="000F007E">
        <w:rPr>
          <w:rFonts w:ascii="Times New Roman" w:hAnsi="Times New Roman"/>
          <w:sz w:val="24"/>
          <w:szCs w:val="24"/>
          <w:u w:val="single"/>
        </w:rPr>
        <w:t>http://indonesian.irib.ir/ekonomi/-/asset_publisher/ShX2/content/minyak-di-ladang-baru-iran-berkualitas-tinggi-dan-mahal</w:t>
      </w:r>
      <w:r w:rsidRPr="000F007E">
        <w:rPr>
          <w:rFonts w:ascii="Times New Roman" w:hAnsi="Times New Roman"/>
          <w:sz w:val="24"/>
          <w:szCs w:val="24"/>
        </w:rPr>
        <w:t>.</w:t>
      </w:r>
    </w:p>
    <w:p w14:paraId="674AC5FA" w14:textId="77777777" w:rsidR="0045145E" w:rsidRDefault="0045145E" w:rsidP="0045145E">
      <w:pPr>
        <w:pStyle w:val="NoteLevel1"/>
        <w:jc w:val="both"/>
        <w:rPr>
          <w:rFonts w:ascii="Times New Roman" w:hAnsi="Times New Roman"/>
          <w:sz w:val="24"/>
          <w:szCs w:val="24"/>
          <w:u w:val="single"/>
        </w:rPr>
      </w:pPr>
    </w:p>
    <w:p w14:paraId="0B325E68" w14:textId="04C5BB2F" w:rsidR="0045145E" w:rsidRPr="000F007E" w:rsidRDefault="0045145E" w:rsidP="002E3576">
      <w:pPr>
        <w:pStyle w:val="NoteLevel1"/>
        <w:numPr>
          <w:ilvl w:val="0"/>
          <w:numId w:val="0"/>
        </w:numPr>
        <w:ind w:left="567" w:hanging="567"/>
        <w:jc w:val="both"/>
        <w:rPr>
          <w:rFonts w:ascii="Times New Roman" w:hAnsi="Times New Roman"/>
          <w:sz w:val="24"/>
          <w:szCs w:val="24"/>
          <w:u w:val="single"/>
        </w:rPr>
      </w:pPr>
      <w:r w:rsidRPr="000F007E">
        <w:rPr>
          <w:rFonts w:ascii="Times New Roman" w:hAnsi="Times New Roman"/>
          <w:sz w:val="24"/>
          <w:szCs w:val="24"/>
          <w:u w:val="single"/>
        </w:rPr>
        <w:t>http://indonesian.irib.ir/c/journal/view_article_content?groupId=10330&amp;articleId=4893541&amp;version=1.0.</w:t>
      </w:r>
    </w:p>
    <w:p w14:paraId="70EF18C7" w14:textId="77777777" w:rsidR="00FE2CC1" w:rsidRDefault="00FE2CC1" w:rsidP="004F3642">
      <w:pPr>
        <w:spacing w:line="480" w:lineRule="auto"/>
        <w:jc w:val="both"/>
        <w:rPr>
          <w:sz w:val="24"/>
          <w:szCs w:val="24"/>
        </w:rPr>
      </w:pPr>
    </w:p>
    <w:p w14:paraId="31627BD6" w14:textId="02C50FC8" w:rsidR="00E922A7" w:rsidRPr="00D05DE7" w:rsidRDefault="00E922A7" w:rsidP="00D05DE7">
      <w:pPr>
        <w:spacing w:line="480" w:lineRule="auto"/>
        <w:jc w:val="both"/>
        <w:rPr>
          <w:sz w:val="24"/>
          <w:szCs w:val="24"/>
        </w:rPr>
      </w:pPr>
    </w:p>
    <w:p w14:paraId="1EB8C4CC" w14:textId="77777777" w:rsidR="00E922A7" w:rsidRPr="004F3642" w:rsidRDefault="00E922A7" w:rsidP="004F3642">
      <w:pPr>
        <w:spacing w:line="480" w:lineRule="auto"/>
        <w:jc w:val="both"/>
        <w:rPr>
          <w:sz w:val="24"/>
          <w:szCs w:val="24"/>
        </w:rPr>
      </w:pPr>
    </w:p>
    <w:sectPr w:rsidR="00E922A7" w:rsidRPr="004F3642" w:rsidSect="002E6DD0">
      <w:headerReference w:type="default" r:id="rId15"/>
      <w:pgSz w:w="11900" w:h="16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B5C2A" w14:textId="77777777" w:rsidR="00754022" w:rsidRDefault="00754022" w:rsidP="00BF5EC3">
      <w:pPr>
        <w:spacing w:after="0" w:line="240" w:lineRule="auto"/>
      </w:pPr>
      <w:r>
        <w:separator/>
      </w:r>
    </w:p>
  </w:endnote>
  <w:endnote w:type="continuationSeparator" w:id="0">
    <w:p w14:paraId="5FE106CE" w14:textId="77777777" w:rsidR="00754022" w:rsidRDefault="00754022" w:rsidP="00BF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7EC0E" w14:textId="77777777" w:rsidR="00754022" w:rsidRDefault="00754022" w:rsidP="00BF5EC3">
      <w:pPr>
        <w:spacing w:after="0" w:line="240" w:lineRule="auto"/>
      </w:pPr>
      <w:r>
        <w:separator/>
      </w:r>
    </w:p>
  </w:footnote>
  <w:footnote w:type="continuationSeparator" w:id="0">
    <w:p w14:paraId="0EE22A3D" w14:textId="77777777" w:rsidR="00754022" w:rsidRDefault="00754022" w:rsidP="00BF5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E271" w14:textId="77777777" w:rsidR="00FE2D42" w:rsidRDefault="00FE2D42" w:rsidP="00FE2CC1">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B8858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EC3"/>
    <w:rsid w:val="000A7A3C"/>
    <w:rsid w:val="001728D7"/>
    <w:rsid w:val="001849ED"/>
    <w:rsid w:val="00212B33"/>
    <w:rsid w:val="002E3576"/>
    <w:rsid w:val="002E6DD0"/>
    <w:rsid w:val="003200C2"/>
    <w:rsid w:val="0034753E"/>
    <w:rsid w:val="0045145E"/>
    <w:rsid w:val="004844A3"/>
    <w:rsid w:val="00491945"/>
    <w:rsid w:val="004D6AF3"/>
    <w:rsid w:val="004E610C"/>
    <w:rsid w:val="004F3642"/>
    <w:rsid w:val="00754022"/>
    <w:rsid w:val="008F7B9E"/>
    <w:rsid w:val="009C2074"/>
    <w:rsid w:val="009D1253"/>
    <w:rsid w:val="00A11C4D"/>
    <w:rsid w:val="00B139B6"/>
    <w:rsid w:val="00B90643"/>
    <w:rsid w:val="00BC557D"/>
    <w:rsid w:val="00BD484C"/>
    <w:rsid w:val="00BD5D34"/>
    <w:rsid w:val="00BF5EC3"/>
    <w:rsid w:val="00CF71A8"/>
    <w:rsid w:val="00D05DE7"/>
    <w:rsid w:val="00E91652"/>
    <w:rsid w:val="00E922A7"/>
    <w:rsid w:val="00FE2CC1"/>
    <w:rsid w:val="00FE2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56F9BE"/>
  <w14:defaultImageDpi w14:val="300"/>
  <w15:docId w15:val="{9C6B5E66-BC0B-41C3-AE20-87974C74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EC3"/>
    <w:pPr>
      <w:spacing w:after="200" w:line="276" w:lineRule="auto"/>
    </w:pPr>
    <w:rPr>
      <w:rFonts w:ascii="Calibri" w:eastAsia="Calibri" w:hAnsi="Calibri" w:cs="Times New Roman"/>
      <w:sz w:val="22"/>
      <w:szCs w:val="22"/>
    </w:rPr>
  </w:style>
  <w:style w:type="paragraph" w:styleId="Heading1">
    <w:name w:val="heading 1"/>
    <w:basedOn w:val="Normal"/>
    <w:link w:val="Heading1Char"/>
    <w:uiPriority w:val="9"/>
    <w:qFormat/>
    <w:rsid w:val="004844A3"/>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F5EC3"/>
    <w:pPr>
      <w:spacing w:after="0" w:line="240" w:lineRule="auto"/>
    </w:pPr>
    <w:rPr>
      <w:rFonts w:asciiTheme="minorHAnsi" w:eastAsiaTheme="minorEastAsia" w:hAnsiTheme="minorHAnsi" w:cstheme="minorBidi"/>
      <w:sz w:val="24"/>
      <w:szCs w:val="24"/>
      <w:lang w:eastAsia="ja-JP"/>
    </w:rPr>
  </w:style>
  <w:style w:type="character" w:customStyle="1" w:styleId="FootnoteTextChar">
    <w:name w:val="Footnote Text Char"/>
    <w:basedOn w:val="DefaultParagraphFont"/>
    <w:link w:val="FootnoteText"/>
    <w:uiPriority w:val="99"/>
    <w:rsid w:val="00BF5EC3"/>
    <w:rPr>
      <w:lang w:eastAsia="ja-JP"/>
    </w:rPr>
  </w:style>
  <w:style w:type="character" w:styleId="FootnoteReference">
    <w:name w:val="footnote reference"/>
    <w:basedOn w:val="DefaultParagraphFont"/>
    <w:uiPriority w:val="99"/>
    <w:unhideWhenUsed/>
    <w:rsid w:val="00BF5EC3"/>
    <w:rPr>
      <w:vertAlign w:val="superscript"/>
    </w:rPr>
  </w:style>
  <w:style w:type="paragraph" w:styleId="Header">
    <w:name w:val="header"/>
    <w:basedOn w:val="Normal"/>
    <w:link w:val="HeaderChar"/>
    <w:uiPriority w:val="99"/>
    <w:unhideWhenUsed/>
    <w:rsid w:val="00FE2CC1"/>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2CC1"/>
    <w:rPr>
      <w:rFonts w:ascii="Calibri" w:eastAsia="Calibri" w:hAnsi="Calibri" w:cs="Times New Roman"/>
      <w:sz w:val="22"/>
      <w:szCs w:val="22"/>
    </w:rPr>
  </w:style>
  <w:style w:type="paragraph" w:styleId="Footer">
    <w:name w:val="footer"/>
    <w:basedOn w:val="Normal"/>
    <w:link w:val="FooterChar"/>
    <w:uiPriority w:val="99"/>
    <w:unhideWhenUsed/>
    <w:rsid w:val="00FE2CC1"/>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2CC1"/>
    <w:rPr>
      <w:rFonts w:ascii="Calibri" w:eastAsia="Calibri" w:hAnsi="Calibri" w:cs="Times New Roman"/>
      <w:sz w:val="22"/>
      <w:szCs w:val="22"/>
    </w:rPr>
  </w:style>
  <w:style w:type="character" w:styleId="Hyperlink">
    <w:name w:val="Hyperlink"/>
    <w:basedOn w:val="DefaultParagraphFont"/>
    <w:uiPriority w:val="99"/>
    <w:unhideWhenUsed/>
    <w:rsid w:val="00BD484C"/>
    <w:rPr>
      <w:color w:val="0000FF" w:themeColor="hyperlink"/>
      <w:u w:val="single"/>
    </w:rPr>
  </w:style>
  <w:style w:type="character" w:customStyle="1" w:styleId="Heading1Char">
    <w:name w:val="Heading 1 Char"/>
    <w:basedOn w:val="DefaultParagraphFont"/>
    <w:link w:val="Heading1"/>
    <w:uiPriority w:val="9"/>
    <w:rsid w:val="004844A3"/>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4844A3"/>
    <w:rPr>
      <w:color w:val="800080" w:themeColor="followedHyperlink"/>
      <w:u w:val="single"/>
    </w:rPr>
  </w:style>
  <w:style w:type="paragraph" w:customStyle="1" w:styleId="NoteLevel1">
    <w:name w:val="Note Level 1"/>
    <w:basedOn w:val="Normal"/>
    <w:uiPriority w:val="99"/>
    <w:unhideWhenUsed/>
    <w:rsid w:val="0045145E"/>
    <w:pPr>
      <w:keepNext/>
      <w:numPr>
        <w:numId w:val="1"/>
      </w:numPr>
      <w:spacing w:after="0"/>
      <w:contextualSpacing/>
      <w:outlineLvl w:val="0"/>
    </w:pPr>
    <w:rPr>
      <w:rFonts w:ascii="Verdana" w:eastAsia="MS Gothic" w:hAnsi="Verdana"/>
    </w:rPr>
  </w:style>
  <w:style w:type="paragraph" w:customStyle="1" w:styleId="NoteLevel2">
    <w:name w:val="Note Level 2"/>
    <w:basedOn w:val="Normal"/>
    <w:uiPriority w:val="99"/>
    <w:semiHidden/>
    <w:unhideWhenUsed/>
    <w:rsid w:val="0045145E"/>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uiPriority w:val="99"/>
    <w:semiHidden/>
    <w:unhideWhenUsed/>
    <w:rsid w:val="0045145E"/>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uiPriority w:val="99"/>
    <w:semiHidden/>
    <w:unhideWhenUsed/>
    <w:rsid w:val="0045145E"/>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uiPriority w:val="99"/>
    <w:semiHidden/>
    <w:unhideWhenUsed/>
    <w:rsid w:val="0045145E"/>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uiPriority w:val="99"/>
    <w:semiHidden/>
    <w:unhideWhenUsed/>
    <w:rsid w:val="0045145E"/>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uiPriority w:val="99"/>
    <w:semiHidden/>
    <w:unhideWhenUsed/>
    <w:rsid w:val="0045145E"/>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uiPriority w:val="99"/>
    <w:semiHidden/>
    <w:unhideWhenUsed/>
    <w:rsid w:val="0045145E"/>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uiPriority w:val="99"/>
    <w:semiHidden/>
    <w:unhideWhenUsed/>
    <w:rsid w:val="0045145E"/>
    <w:pPr>
      <w:keepNext/>
      <w:numPr>
        <w:ilvl w:val="8"/>
        <w:numId w:val="1"/>
      </w:numPr>
      <w:spacing w:after="0"/>
      <w:contextualSpacing/>
      <w:outlineLvl w:val="8"/>
    </w:pPr>
    <w:rPr>
      <w:rFonts w:ascii="Verdana" w:eastAsia="MS Gothic"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onesian.irib.ir/en/telisik/-/asset_publisher/k0Z8/content/id/4891112/pop_up?_101_INSTANCE_k0Z8_viewMode=print" TargetMode="External"/><Relationship Id="rId13" Type="http://schemas.openxmlformats.org/officeDocument/2006/relationships/hyperlink" Target="http://www.islamtimes.org/vdcfjcdj.w6dxta8,iw.html" TargetMode="External"/><Relationship Id="rId3" Type="http://schemas.openxmlformats.org/officeDocument/2006/relationships/settings" Target="settings.xml"/><Relationship Id="rId7" Type="http://schemas.openxmlformats.org/officeDocument/2006/relationships/hyperlink" Target="http://anneahira.com/teknologi-militer-iran.htm" TargetMode="External"/><Relationship Id="rId12" Type="http://schemas.openxmlformats.org/officeDocument/2006/relationships/hyperlink" Target="http://indonesian.irib.ir/en/telisik/-/asset_publisher/k0Z8/content/id/4891112/pop_up?_101_INSTANCE_k0Z8_viewMode=pr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nneahira.com/teknologi-militer-iran.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indonesian.irib.ir/hi/fokus/-/asset_publisher/v5Xe/content/id/5072241/pop_up?_101_INSTANCE_v5Xe_viewMode=print" TargetMode="External"/><Relationship Id="rId4" Type="http://schemas.openxmlformats.org/officeDocument/2006/relationships/webSettings" Target="webSettings.xml"/><Relationship Id="rId9" Type="http://schemas.openxmlformats.org/officeDocument/2006/relationships/hyperlink" Target="http://www.islamtimes.org/vdcfjcdj.w6dxta8,iw.html" TargetMode="External"/><Relationship Id="rId14" Type="http://schemas.openxmlformats.org/officeDocument/2006/relationships/hyperlink" Target="http://indonesian.irib.ir/hi/fokus/-/asset_publisher/v5Xe/content/id/5072241/pop_up?_101_INSTANCE_v5Xe_viewMode=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12</Pages>
  <Words>2571</Words>
  <Characters>14659</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Referensi</vt:lpstr>
      <vt:lpstr/>
      <vt:lpstr>http://anneahira.com/teknologi-militer-iran.htm.</vt:lpstr>
      <vt:lpstr/>
      <vt:lpstr>http://indonesian.irib.ir/en/telisik/-/asset_publisher/k0Z8/content/id/4891112/p</vt:lpstr>
      <vt:lpstr/>
      <vt:lpstr/>
      <vt:lpstr>http://www.islamtimes.org/vdcfjcdj.w6dxta8,iw.html,</vt:lpstr>
      <vt:lpstr/>
      <vt:lpstr>Eva Patricia Rakel, The Iranian Political Elite, State and Society Relations, an</vt:lpstr>
      <vt:lpstr/>
      <vt:lpstr>Foreign Relations since The Islamic Revolution, Duitsland: 2008, hal, 147-148.</vt:lpstr>
      <vt:lpstr/>
      <vt:lpstr>http://indonesian.irib.ir/hi/fokus/-/asset_publisher/v5Xe/content/id/5072241/pop</vt:lpstr>
      <vt:lpstr/>
      <vt:lpstr>http://hankam.kompasiana.com/2012/07/12/sebuah-analisa-jika-as-menyelenggarakan-</vt:lpstr>
      <vt:lpstr/>
      <vt:lpstr>http://indonesian.irib.ir/equilibrium/-/asset_publisher/yB7o/content/id/5282320.</vt:lpstr>
      <vt:lpstr/>
      <vt:lpstr>http://www.ipabionline.com/2012/01/secara-geografis-al-iran-sulit.html.</vt:lpstr>
      <vt:lpstr/>
      <vt:lpstr>http://indonesian.irib.ir/ekonomi/-/asset_publisher/ShX2/content/minyak-di-ladan</vt:lpstr>
      <vt:lpstr/>
      <vt:lpstr>http://indonesian.irib.ir/c/journal/view_article_content?groupId=10330&amp;articleId</vt:lpstr>
    </vt:vector>
  </TitlesOfParts>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Macintosh</dc:creator>
  <cp:keywords/>
  <dc:description/>
  <cp:lastModifiedBy>harmiyati harmiyati</cp:lastModifiedBy>
  <cp:revision>10</cp:revision>
  <dcterms:created xsi:type="dcterms:W3CDTF">2014-04-01T18:07:00Z</dcterms:created>
  <dcterms:modified xsi:type="dcterms:W3CDTF">2021-10-06T06:29:00Z</dcterms:modified>
</cp:coreProperties>
</file>